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rFonts w:hint="eastAsia"/>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817F43" w:rsidP="00FE4503">
      <w:pPr>
        <w:jc w:val="center"/>
        <w:rPr>
          <w:b/>
          <w:bCs/>
          <w:sz w:val="44"/>
        </w:rPr>
      </w:pPr>
      <w:bookmarkStart w:id="0" w:name="_Toc73936073"/>
      <w:r>
        <w:rPr>
          <w:rFonts w:hint="eastAsia"/>
          <w:b/>
          <w:bCs/>
          <w:sz w:val="44"/>
        </w:rPr>
        <w:t>南方智造未来股票型证券投资基金招募说明书（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817F43">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817F43">
        <w:rPr>
          <w:rFonts w:ascii="黑体" w:eastAsia="黑体" w:hAnsi="宋体" w:hint="eastAsia"/>
          <w:sz w:val="28"/>
        </w:rPr>
        <w:t>平安银行股份有限公司</w:t>
      </w:r>
    </w:p>
    <w:p w:rsidR="00D673F2" w:rsidRDefault="00D673F2">
      <w:pPr>
        <w:widowControl/>
        <w:jc w:val="left"/>
      </w:pPr>
      <w:r>
        <w:br w:type="page"/>
      </w:r>
    </w:p>
    <w:p w:rsidR="00E46AD4" w:rsidRDefault="00817F43" w:rsidP="00817F43">
      <w:pPr>
        <w:pStyle w:val="-4"/>
      </w:pPr>
      <w:r>
        <w:rPr>
          <w:rFonts w:hint="eastAsia"/>
        </w:rPr>
        <w:lastRenderedPageBreak/>
        <w:t>目录</w:t>
      </w:r>
    </w:p>
    <w:p w:rsidR="00817F43" w:rsidRDefault="00817F43">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33424" w:history="1">
        <w:r w:rsidRPr="003D61D4">
          <w:rPr>
            <w:rStyle w:val="a5"/>
            <w:noProof/>
          </w:rPr>
          <w:t xml:space="preserve">§1 </w:t>
        </w:r>
        <w:r w:rsidRPr="003D61D4">
          <w:rPr>
            <w:rStyle w:val="a5"/>
            <w:rFonts w:hint="eastAsia"/>
            <w:noProof/>
          </w:rPr>
          <w:t>绪言</w:t>
        </w:r>
        <w:r>
          <w:rPr>
            <w:noProof/>
            <w:webHidden/>
          </w:rPr>
          <w:tab/>
        </w:r>
        <w:r>
          <w:rPr>
            <w:noProof/>
            <w:webHidden/>
          </w:rPr>
          <w:fldChar w:fldCharType="begin"/>
        </w:r>
        <w:r>
          <w:rPr>
            <w:noProof/>
            <w:webHidden/>
          </w:rPr>
          <w:instrText xml:space="preserve"> PAGEREF _Toc53733424 \h </w:instrText>
        </w:r>
        <w:r>
          <w:rPr>
            <w:noProof/>
            <w:webHidden/>
          </w:rPr>
        </w:r>
        <w:r>
          <w:rPr>
            <w:noProof/>
            <w:webHidden/>
          </w:rPr>
          <w:fldChar w:fldCharType="separate"/>
        </w:r>
        <w:r>
          <w:rPr>
            <w:noProof/>
            <w:webHidden/>
          </w:rPr>
          <w:t>4</w:t>
        </w:r>
        <w:r>
          <w:rPr>
            <w:noProof/>
            <w:webHidden/>
          </w:rPr>
          <w:fldChar w:fldCharType="end"/>
        </w:r>
      </w:hyperlink>
    </w:p>
    <w:p w:rsidR="00817F43" w:rsidRDefault="008123A2">
      <w:pPr>
        <w:pStyle w:val="11"/>
        <w:tabs>
          <w:tab w:val="right" w:leader="dot" w:pos="8296"/>
        </w:tabs>
        <w:rPr>
          <w:rFonts w:asciiTheme="minorHAnsi" w:eastAsiaTheme="minorEastAsia" w:hAnsiTheme="minorHAnsi" w:cstheme="minorBidi"/>
          <w:noProof/>
          <w:szCs w:val="22"/>
        </w:rPr>
      </w:pPr>
      <w:hyperlink w:anchor="_Toc53733425" w:history="1">
        <w:r w:rsidR="00817F43" w:rsidRPr="003D61D4">
          <w:rPr>
            <w:rStyle w:val="a5"/>
            <w:noProof/>
          </w:rPr>
          <w:t xml:space="preserve">§2 </w:t>
        </w:r>
        <w:r w:rsidR="00817F43" w:rsidRPr="003D61D4">
          <w:rPr>
            <w:rStyle w:val="a5"/>
            <w:rFonts w:hint="eastAsia"/>
            <w:noProof/>
          </w:rPr>
          <w:t>释义</w:t>
        </w:r>
        <w:r w:rsidR="00817F43">
          <w:rPr>
            <w:noProof/>
            <w:webHidden/>
          </w:rPr>
          <w:tab/>
        </w:r>
        <w:r w:rsidR="00817F43">
          <w:rPr>
            <w:noProof/>
            <w:webHidden/>
          </w:rPr>
          <w:fldChar w:fldCharType="begin"/>
        </w:r>
        <w:r w:rsidR="00817F43">
          <w:rPr>
            <w:noProof/>
            <w:webHidden/>
          </w:rPr>
          <w:instrText xml:space="preserve"> PAGEREF _Toc53733425 \h </w:instrText>
        </w:r>
        <w:r w:rsidR="00817F43">
          <w:rPr>
            <w:noProof/>
            <w:webHidden/>
          </w:rPr>
        </w:r>
        <w:r w:rsidR="00817F43">
          <w:rPr>
            <w:noProof/>
            <w:webHidden/>
          </w:rPr>
          <w:fldChar w:fldCharType="separate"/>
        </w:r>
        <w:r w:rsidR="00817F43">
          <w:rPr>
            <w:noProof/>
            <w:webHidden/>
          </w:rPr>
          <w:t>5</w:t>
        </w:r>
        <w:r w:rsidR="00817F43">
          <w:rPr>
            <w:noProof/>
            <w:webHidden/>
          </w:rPr>
          <w:fldChar w:fldCharType="end"/>
        </w:r>
      </w:hyperlink>
    </w:p>
    <w:p w:rsidR="00817F43" w:rsidRDefault="008123A2">
      <w:pPr>
        <w:pStyle w:val="11"/>
        <w:tabs>
          <w:tab w:val="right" w:leader="dot" w:pos="8296"/>
        </w:tabs>
        <w:rPr>
          <w:rFonts w:asciiTheme="minorHAnsi" w:eastAsiaTheme="minorEastAsia" w:hAnsiTheme="minorHAnsi" w:cstheme="minorBidi"/>
          <w:noProof/>
          <w:szCs w:val="22"/>
        </w:rPr>
      </w:pPr>
      <w:hyperlink w:anchor="_Toc53733426" w:history="1">
        <w:r w:rsidR="00817F43" w:rsidRPr="003D61D4">
          <w:rPr>
            <w:rStyle w:val="a5"/>
            <w:noProof/>
          </w:rPr>
          <w:t xml:space="preserve">§3 </w:t>
        </w:r>
        <w:r w:rsidR="00817F43" w:rsidRPr="003D61D4">
          <w:rPr>
            <w:rStyle w:val="a5"/>
            <w:rFonts w:hint="eastAsia"/>
            <w:noProof/>
          </w:rPr>
          <w:t>基金管理人</w:t>
        </w:r>
        <w:r w:rsidR="00817F43">
          <w:rPr>
            <w:noProof/>
            <w:webHidden/>
          </w:rPr>
          <w:tab/>
        </w:r>
        <w:r w:rsidR="00817F43">
          <w:rPr>
            <w:noProof/>
            <w:webHidden/>
          </w:rPr>
          <w:fldChar w:fldCharType="begin"/>
        </w:r>
        <w:r w:rsidR="00817F43">
          <w:rPr>
            <w:noProof/>
            <w:webHidden/>
          </w:rPr>
          <w:instrText xml:space="preserve"> PAGEREF _Toc53733426 \h </w:instrText>
        </w:r>
        <w:r w:rsidR="00817F43">
          <w:rPr>
            <w:noProof/>
            <w:webHidden/>
          </w:rPr>
        </w:r>
        <w:r w:rsidR="00817F43">
          <w:rPr>
            <w:noProof/>
            <w:webHidden/>
          </w:rPr>
          <w:fldChar w:fldCharType="separate"/>
        </w:r>
        <w:r w:rsidR="00817F43">
          <w:rPr>
            <w:noProof/>
            <w:webHidden/>
          </w:rPr>
          <w:t>9</w:t>
        </w:r>
        <w:r w:rsidR="00817F43">
          <w:rPr>
            <w:noProof/>
            <w:webHidden/>
          </w:rPr>
          <w:fldChar w:fldCharType="end"/>
        </w:r>
      </w:hyperlink>
    </w:p>
    <w:p w:rsidR="00817F43" w:rsidRDefault="008123A2">
      <w:pPr>
        <w:pStyle w:val="11"/>
        <w:tabs>
          <w:tab w:val="right" w:leader="dot" w:pos="8296"/>
        </w:tabs>
        <w:rPr>
          <w:rFonts w:asciiTheme="minorHAnsi" w:eastAsiaTheme="minorEastAsia" w:hAnsiTheme="minorHAnsi" w:cstheme="minorBidi"/>
          <w:noProof/>
          <w:szCs w:val="22"/>
        </w:rPr>
      </w:pPr>
      <w:hyperlink w:anchor="_Toc53733427" w:history="1">
        <w:r w:rsidR="00817F43" w:rsidRPr="003D61D4">
          <w:rPr>
            <w:rStyle w:val="a5"/>
            <w:noProof/>
          </w:rPr>
          <w:t xml:space="preserve">§4 </w:t>
        </w:r>
        <w:r w:rsidR="00817F43" w:rsidRPr="003D61D4">
          <w:rPr>
            <w:rStyle w:val="a5"/>
            <w:rFonts w:hint="eastAsia"/>
            <w:noProof/>
          </w:rPr>
          <w:t>基金托管人</w:t>
        </w:r>
        <w:r w:rsidR="00817F43">
          <w:rPr>
            <w:noProof/>
            <w:webHidden/>
          </w:rPr>
          <w:tab/>
        </w:r>
        <w:r w:rsidR="00817F43">
          <w:rPr>
            <w:noProof/>
            <w:webHidden/>
          </w:rPr>
          <w:fldChar w:fldCharType="begin"/>
        </w:r>
        <w:r w:rsidR="00817F43">
          <w:rPr>
            <w:noProof/>
            <w:webHidden/>
          </w:rPr>
          <w:instrText xml:space="preserve"> PAGEREF _Toc53733427 \h </w:instrText>
        </w:r>
        <w:r w:rsidR="00817F43">
          <w:rPr>
            <w:noProof/>
            <w:webHidden/>
          </w:rPr>
        </w:r>
        <w:r w:rsidR="00817F43">
          <w:rPr>
            <w:noProof/>
            <w:webHidden/>
          </w:rPr>
          <w:fldChar w:fldCharType="separate"/>
        </w:r>
        <w:r w:rsidR="00817F43">
          <w:rPr>
            <w:noProof/>
            <w:webHidden/>
          </w:rPr>
          <w:t>18</w:t>
        </w:r>
        <w:r w:rsidR="00817F43">
          <w:rPr>
            <w:noProof/>
            <w:webHidden/>
          </w:rPr>
          <w:fldChar w:fldCharType="end"/>
        </w:r>
      </w:hyperlink>
    </w:p>
    <w:p w:rsidR="00817F43" w:rsidRDefault="008123A2">
      <w:pPr>
        <w:pStyle w:val="11"/>
        <w:tabs>
          <w:tab w:val="right" w:leader="dot" w:pos="8296"/>
        </w:tabs>
        <w:rPr>
          <w:rFonts w:asciiTheme="minorHAnsi" w:eastAsiaTheme="minorEastAsia" w:hAnsiTheme="minorHAnsi" w:cstheme="minorBidi"/>
          <w:noProof/>
          <w:szCs w:val="22"/>
        </w:rPr>
      </w:pPr>
      <w:hyperlink w:anchor="_Toc53733428" w:history="1">
        <w:r w:rsidR="00817F43" w:rsidRPr="003D61D4">
          <w:rPr>
            <w:rStyle w:val="a5"/>
            <w:noProof/>
          </w:rPr>
          <w:t xml:space="preserve">§5 </w:t>
        </w:r>
        <w:r w:rsidR="00817F43" w:rsidRPr="003D61D4">
          <w:rPr>
            <w:rStyle w:val="a5"/>
            <w:rFonts w:hint="eastAsia"/>
            <w:noProof/>
          </w:rPr>
          <w:t>相关服务机构</w:t>
        </w:r>
        <w:r w:rsidR="00817F43">
          <w:rPr>
            <w:noProof/>
            <w:webHidden/>
          </w:rPr>
          <w:tab/>
        </w:r>
        <w:r w:rsidR="00817F43">
          <w:rPr>
            <w:noProof/>
            <w:webHidden/>
          </w:rPr>
          <w:fldChar w:fldCharType="begin"/>
        </w:r>
        <w:r w:rsidR="00817F43">
          <w:rPr>
            <w:noProof/>
            <w:webHidden/>
          </w:rPr>
          <w:instrText xml:space="preserve"> PAGEREF _Toc53733428 \h </w:instrText>
        </w:r>
        <w:r w:rsidR="00817F43">
          <w:rPr>
            <w:noProof/>
            <w:webHidden/>
          </w:rPr>
        </w:r>
        <w:r w:rsidR="00817F43">
          <w:rPr>
            <w:noProof/>
            <w:webHidden/>
          </w:rPr>
          <w:fldChar w:fldCharType="separate"/>
        </w:r>
        <w:r w:rsidR="00817F43">
          <w:rPr>
            <w:noProof/>
            <w:webHidden/>
          </w:rPr>
          <w:t>23</w:t>
        </w:r>
        <w:r w:rsidR="00817F43">
          <w:rPr>
            <w:noProof/>
            <w:webHidden/>
          </w:rPr>
          <w:fldChar w:fldCharType="end"/>
        </w:r>
      </w:hyperlink>
    </w:p>
    <w:p w:rsidR="00817F43" w:rsidRDefault="008123A2">
      <w:pPr>
        <w:pStyle w:val="11"/>
        <w:tabs>
          <w:tab w:val="right" w:leader="dot" w:pos="8296"/>
        </w:tabs>
        <w:rPr>
          <w:rFonts w:asciiTheme="minorHAnsi" w:eastAsiaTheme="minorEastAsia" w:hAnsiTheme="minorHAnsi" w:cstheme="minorBidi"/>
          <w:noProof/>
          <w:szCs w:val="22"/>
        </w:rPr>
      </w:pPr>
      <w:hyperlink w:anchor="_Toc53733429" w:history="1">
        <w:r w:rsidR="00817F43" w:rsidRPr="003D61D4">
          <w:rPr>
            <w:rStyle w:val="a5"/>
            <w:noProof/>
          </w:rPr>
          <w:t xml:space="preserve">§6 </w:t>
        </w:r>
        <w:r w:rsidR="00817F43" w:rsidRPr="003D61D4">
          <w:rPr>
            <w:rStyle w:val="a5"/>
            <w:rFonts w:hint="eastAsia"/>
            <w:noProof/>
          </w:rPr>
          <w:t>基金的募集</w:t>
        </w:r>
        <w:r w:rsidR="00817F43">
          <w:rPr>
            <w:noProof/>
            <w:webHidden/>
          </w:rPr>
          <w:tab/>
        </w:r>
        <w:r w:rsidR="00817F43">
          <w:rPr>
            <w:noProof/>
            <w:webHidden/>
          </w:rPr>
          <w:fldChar w:fldCharType="begin"/>
        </w:r>
        <w:r w:rsidR="00817F43">
          <w:rPr>
            <w:noProof/>
            <w:webHidden/>
          </w:rPr>
          <w:instrText xml:space="preserve"> PAGEREF _Toc53733429 \h </w:instrText>
        </w:r>
        <w:r w:rsidR="00817F43">
          <w:rPr>
            <w:noProof/>
            <w:webHidden/>
          </w:rPr>
        </w:r>
        <w:r w:rsidR="00817F43">
          <w:rPr>
            <w:noProof/>
            <w:webHidden/>
          </w:rPr>
          <w:fldChar w:fldCharType="separate"/>
        </w:r>
        <w:r w:rsidR="00817F43">
          <w:rPr>
            <w:noProof/>
            <w:webHidden/>
          </w:rPr>
          <w:t>47</w:t>
        </w:r>
        <w:r w:rsidR="00817F43">
          <w:rPr>
            <w:noProof/>
            <w:webHidden/>
          </w:rPr>
          <w:fldChar w:fldCharType="end"/>
        </w:r>
      </w:hyperlink>
    </w:p>
    <w:p w:rsidR="00817F43" w:rsidRDefault="008123A2">
      <w:pPr>
        <w:pStyle w:val="11"/>
        <w:tabs>
          <w:tab w:val="right" w:leader="dot" w:pos="8296"/>
        </w:tabs>
        <w:rPr>
          <w:rFonts w:asciiTheme="minorHAnsi" w:eastAsiaTheme="minorEastAsia" w:hAnsiTheme="minorHAnsi" w:cstheme="minorBidi"/>
          <w:noProof/>
          <w:szCs w:val="22"/>
        </w:rPr>
      </w:pPr>
      <w:hyperlink w:anchor="_Toc53733430" w:history="1">
        <w:r w:rsidR="00817F43" w:rsidRPr="003D61D4">
          <w:rPr>
            <w:rStyle w:val="a5"/>
            <w:noProof/>
          </w:rPr>
          <w:t xml:space="preserve">§7 </w:t>
        </w:r>
        <w:r w:rsidR="00817F43" w:rsidRPr="003D61D4">
          <w:rPr>
            <w:rStyle w:val="a5"/>
            <w:rFonts w:hint="eastAsia"/>
            <w:noProof/>
          </w:rPr>
          <w:t>基金合同的生效</w:t>
        </w:r>
        <w:r w:rsidR="00817F43">
          <w:rPr>
            <w:noProof/>
            <w:webHidden/>
          </w:rPr>
          <w:tab/>
        </w:r>
        <w:r w:rsidR="00817F43">
          <w:rPr>
            <w:noProof/>
            <w:webHidden/>
          </w:rPr>
          <w:fldChar w:fldCharType="begin"/>
        </w:r>
        <w:r w:rsidR="00817F43">
          <w:rPr>
            <w:noProof/>
            <w:webHidden/>
          </w:rPr>
          <w:instrText xml:space="preserve"> PAGEREF _Toc53733430 \h </w:instrText>
        </w:r>
        <w:r w:rsidR="00817F43">
          <w:rPr>
            <w:noProof/>
            <w:webHidden/>
          </w:rPr>
        </w:r>
        <w:r w:rsidR="00817F43">
          <w:rPr>
            <w:noProof/>
            <w:webHidden/>
          </w:rPr>
          <w:fldChar w:fldCharType="separate"/>
        </w:r>
        <w:r w:rsidR="00817F43">
          <w:rPr>
            <w:noProof/>
            <w:webHidden/>
          </w:rPr>
          <w:t>48</w:t>
        </w:r>
        <w:r w:rsidR="00817F43">
          <w:rPr>
            <w:noProof/>
            <w:webHidden/>
          </w:rPr>
          <w:fldChar w:fldCharType="end"/>
        </w:r>
      </w:hyperlink>
    </w:p>
    <w:p w:rsidR="00817F43" w:rsidRDefault="008123A2">
      <w:pPr>
        <w:pStyle w:val="11"/>
        <w:tabs>
          <w:tab w:val="right" w:leader="dot" w:pos="8296"/>
        </w:tabs>
        <w:rPr>
          <w:rFonts w:asciiTheme="minorHAnsi" w:eastAsiaTheme="minorEastAsia" w:hAnsiTheme="minorHAnsi" w:cstheme="minorBidi"/>
          <w:noProof/>
          <w:szCs w:val="22"/>
        </w:rPr>
      </w:pPr>
      <w:hyperlink w:anchor="_Toc53733431" w:history="1">
        <w:r w:rsidR="00817F43" w:rsidRPr="003D61D4">
          <w:rPr>
            <w:rStyle w:val="a5"/>
            <w:noProof/>
          </w:rPr>
          <w:t xml:space="preserve">§8 </w:t>
        </w:r>
        <w:r w:rsidR="00817F43" w:rsidRPr="003D61D4">
          <w:rPr>
            <w:rStyle w:val="a5"/>
            <w:rFonts w:hint="eastAsia"/>
            <w:noProof/>
          </w:rPr>
          <w:t>基金份额的申购和赎回</w:t>
        </w:r>
        <w:r w:rsidR="00817F43">
          <w:rPr>
            <w:noProof/>
            <w:webHidden/>
          </w:rPr>
          <w:tab/>
        </w:r>
        <w:r w:rsidR="00817F43">
          <w:rPr>
            <w:noProof/>
            <w:webHidden/>
          </w:rPr>
          <w:fldChar w:fldCharType="begin"/>
        </w:r>
        <w:r w:rsidR="00817F43">
          <w:rPr>
            <w:noProof/>
            <w:webHidden/>
          </w:rPr>
          <w:instrText xml:space="preserve"> PAGEREF _Toc53733431 \h </w:instrText>
        </w:r>
        <w:r w:rsidR="00817F43">
          <w:rPr>
            <w:noProof/>
            <w:webHidden/>
          </w:rPr>
        </w:r>
        <w:r w:rsidR="00817F43">
          <w:rPr>
            <w:noProof/>
            <w:webHidden/>
          </w:rPr>
          <w:fldChar w:fldCharType="separate"/>
        </w:r>
        <w:r w:rsidR="00817F43">
          <w:rPr>
            <w:noProof/>
            <w:webHidden/>
          </w:rPr>
          <w:t>49</w:t>
        </w:r>
        <w:r w:rsidR="00817F43">
          <w:rPr>
            <w:noProof/>
            <w:webHidden/>
          </w:rPr>
          <w:fldChar w:fldCharType="end"/>
        </w:r>
      </w:hyperlink>
    </w:p>
    <w:p w:rsidR="00817F43" w:rsidRDefault="008123A2">
      <w:pPr>
        <w:pStyle w:val="11"/>
        <w:tabs>
          <w:tab w:val="right" w:leader="dot" w:pos="8296"/>
        </w:tabs>
        <w:rPr>
          <w:rFonts w:asciiTheme="minorHAnsi" w:eastAsiaTheme="minorEastAsia" w:hAnsiTheme="minorHAnsi" w:cstheme="minorBidi"/>
          <w:noProof/>
          <w:szCs w:val="22"/>
        </w:rPr>
      </w:pPr>
      <w:hyperlink w:anchor="_Toc53733432" w:history="1">
        <w:r w:rsidR="00817F43" w:rsidRPr="003D61D4">
          <w:rPr>
            <w:rStyle w:val="a5"/>
            <w:noProof/>
          </w:rPr>
          <w:t xml:space="preserve">§9 </w:t>
        </w:r>
        <w:r w:rsidR="00817F43" w:rsidRPr="003D61D4">
          <w:rPr>
            <w:rStyle w:val="a5"/>
            <w:rFonts w:hint="eastAsia"/>
            <w:noProof/>
          </w:rPr>
          <w:t>基金的投资</w:t>
        </w:r>
        <w:r w:rsidR="00817F43">
          <w:rPr>
            <w:noProof/>
            <w:webHidden/>
          </w:rPr>
          <w:tab/>
        </w:r>
        <w:r w:rsidR="00817F43">
          <w:rPr>
            <w:noProof/>
            <w:webHidden/>
          </w:rPr>
          <w:fldChar w:fldCharType="begin"/>
        </w:r>
        <w:r w:rsidR="00817F43">
          <w:rPr>
            <w:noProof/>
            <w:webHidden/>
          </w:rPr>
          <w:instrText xml:space="preserve"> PAGEREF _Toc53733432 \h </w:instrText>
        </w:r>
        <w:r w:rsidR="00817F43">
          <w:rPr>
            <w:noProof/>
            <w:webHidden/>
          </w:rPr>
        </w:r>
        <w:r w:rsidR="00817F43">
          <w:rPr>
            <w:noProof/>
            <w:webHidden/>
          </w:rPr>
          <w:fldChar w:fldCharType="separate"/>
        </w:r>
        <w:r w:rsidR="00817F43">
          <w:rPr>
            <w:noProof/>
            <w:webHidden/>
          </w:rPr>
          <w:t>58</w:t>
        </w:r>
        <w:r w:rsidR="00817F43">
          <w:rPr>
            <w:noProof/>
            <w:webHidden/>
          </w:rPr>
          <w:fldChar w:fldCharType="end"/>
        </w:r>
      </w:hyperlink>
    </w:p>
    <w:p w:rsidR="00817F43" w:rsidRDefault="008123A2">
      <w:pPr>
        <w:pStyle w:val="11"/>
        <w:tabs>
          <w:tab w:val="right" w:leader="dot" w:pos="8296"/>
        </w:tabs>
        <w:rPr>
          <w:rFonts w:asciiTheme="minorHAnsi" w:eastAsiaTheme="minorEastAsia" w:hAnsiTheme="minorHAnsi" w:cstheme="minorBidi"/>
          <w:noProof/>
          <w:szCs w:val="22"/>
        </w:rPr>
      </w:pPr>
      <w:hyperlink w:anchor="_Toc53733433" w:history="1">
        <w:r w:rsidR="00817F43" w:rsidRPr="003D61D4">
          <w:rPr>
            <w:rStyle w:val="a5"/>
            <w:noProof/>
          </w:rPr>
          <w:t xml:space="preserve">§10 </w:t>
        </w:r>
        <w:r w:rsidR="00817F43" w:rsidRPr="003D61D4">
          <w:rPr>
            <w:rStyle w:val="a5"/>
            <w:rFonts w:hint="eastAsia"/>
            <w:noProof/>
          </w:rPr>
          <w:t>基金的财产</w:t>
        </w:r>
        <w:r w:rsidR="00817F43">
          <w:rPr>
            <w:noProof/>
            <w:webHidden/>
          </w:rPr>
          <w:tab/>
        </w:r>
        <w:r w:rsidR="00817F43">
          <w:rPr>
            <w:noProof/>
            <w:webHidden/>
          </w:rPr>
          <w:fldChar w:fldCharType="begin"/>
        </w:r>
        <w:r w:rsidR="00817F43">
          <w:rPr>
            <w:noProof/>
            <w:webHidden/>
          </w:rPr>
          <w:instrText xml:space="preserve"> PAGEREF _Toc53733433 \h </w:instrText>
        </w:r>
        <w:r w:rsidR="00817F43">
          <w:rPr>
            <w:noProof/>
            <w:webHidden/>
          </w:rPr>
        </w:r>
        <w:r w:rsidR="00817F43">
          <w:rPr>
            <w:noProof/>
            <w:webHidden/>
          </w:rPr>
          <w:fldChar w:fldCharType="separate"/>
        </w:r>
        <w:r w:rsidR="00817F43">
          <w:rPr>
            <w:noProof/>
            <w:webHidden/>
          </w:rPr>
          <w:t>71</w:t>
        </w:r>
        <w:r w:rsidR="00817F43">
          <w:rPr>
            <w:noProof/>
            <w:webHidden/>
          </w:rPr>
          <w:fldChar w:fldCharType="end"/>
        </w:r>
      </w:hyperlink>
    </w:p>
    <w:p w:rsidR="00817F43" w:rsidRDefault="008123A2">
      <w:pPr>
        <w:pStyle w:val="11"/>
        <w:tabs>
          <w:tab w:val="right" w:leader="dot" w:pos="8296"/>
        </w:tabs>
        <w:rPr>
          <w:rFonts w:asciiTheme="minorHAnsi" w:eastAsiaTheme="minorEastAsia" w:hAnsiTheme="minorHAnsi" w:cstheme="minorBidi"/>
          <w:noProof/>
          <w:szCs w:val="22"/>
        </w:rPr>
      </w:pPr>
      <w:hyperlink w:anchor="_Toc53733434" w:history="1">
        <w:r w:rsidR="00817F43" w:rsidRPr="003D61D4">
          <w:rPr>
            <w:rStyle w:val="a5"/>
            <w:noProof/>
          </w:rPr>
          <w:t xml:space="preserve">§11 </w:t>
        </w:r>
        <w:r w:rsidR="00817F43" w:rsidRPr="003D61D4">
          <w:rPr>
            <w:rStyle w:val="a5"/>
            <w:rFonts w:hint="eastAsia"/>
            <w:noProof/>
          </w:rPr>
          <w:t>基金资产估值</w:t>
        </w:r>
        <w:r w:rsidR="00817F43">
          <w:rPr>
            <w:noProof/>
            <w:webHidden/>
          </w:rPr>
          <w:tab/>
        </w:r>
        <w:r w:rsidR="00817F43">
          <w:rPr>
            <w:noProof/>
            <w:webHidden/>
          </w:rPr>
          <w:fldChar w:fldCharType="begin"/>
        </w:r>
        <w:r w:rsidR="00817F43">
          <w:rPr>
            <w:noProof/>
            <w:webHidden/>
          </w:rPr>
          <w:instrText xml:space="preserve"> PAGEREF _Toc53733434 \h </w:instrText>
        </w:r>
        <w:r w:rsidR="00817F43">
          <w:rPr>
            <w:noProof/>
            <w:webHidden/>
          </w:rPr>
        </w:r>
        <w:r w:rsidR="00817F43">
          <w:rPr>
            <w:noProof/>
            <w:webHidden/>
          </w:rPr>
          <w:fldChar w:fldCharType="separate"/>
        </w:r>
        <w:r w:rsidR="00817F43">
          <w:rPr>
            <w:noProof/>
            <w:webHidden/>
          </w:rPr>
          <w:t>72</w:t>
        </w:r>
        <w:r w:rsidR="00817F43">
          <w:rPr>
            <w:noProof/>
            <w:webHidden/>
          </w:rPr>
          <w:fldChar w:fldCharType="end"/>
        </w:r>
      </w:hyperlink>
    </w:p>
    <w:p w:rsidR="00817F43" w:rsidRDefault="008123A2">
      <w:pPr>
        <w:pStyle w:val="11"/>
        <w:tabs>
          <w:tab w:val="right" w:leader="dot" w:pos="8296"/>
        </w:tabs>
        <w:rPr>
          <w:rFonts w:asciiTheme="minorHAnsi" w:eastAsiaTheme="minorEastAsia" w:hAnsiTheme="minorHAnsi" w:cstheme="minorBidi"/>
          <w:noProof/>
          <w:szCs w:val="22"/>
        </w:rPr>
      </w:pPr>
      <w:hyperlink w:anchor="_Toc53733435" w:history="1">
        <w:r w:rsidR="00817F43" w:rsidRPr="003D61D4">
          <w:rPr>
            <w:rStyle w:val="a5"/>
            <w:noProof/>
          </w:rPr>
          <w:t xml:space="preserve">§12 </w:t>
        </w:r>
        <w:r w:rsidR="00817F43" w:rsidRPr="003D61D4">
          <w:rPr>
            <w:rStyle w:val="a5"/>
            <w:rFonts w:hint="eastAsia"/>
            <w:noProof/>
          </w:rPr>
          <w:t>基金的收益与分配</w:t>
        </w:r>
        <w:r w:rsidR="00817F43">
          <w:rPr>
            <w:noProof/>
            <w:webHidden/>
          </w:rPr>
          <w:tab/>
        </w:r>
        <w:r w:rsidR="00817F43">
          <w:rPr>
            <w:noProof/>
            <w:webHidden/>
          </w:rPr>
          <w:fldChar w:fldCharType="begin"/>
        </w:r>
        <w:r w:rsidR="00817F43">
          <w:rPr>
            <w:noProof/>
            <w:webHidden/>
          </w:rPr>
          <w:instrText xml:space="preserve"> PAGEREF _Toc53733435 \h </w:instrText>
        </w:r>
        <w:r w:rsidR="00817F43">
          <w:rPr>
            <w:noProof/>
            <w:webHidden/>
          </w:rPr>
        </w:r>
        <w:r w:rsidR="00817F43">
          <w:rPr>
            <w:noProof/>
            <w:webHidden/>
          </w:rPr>
          <w:fldChar w:fldCharType="separate"/>
        </w:r>
        <w:r w:rsidR="00817F43">
          <w:rPr>
            <w:noProof/>
            <w:webHidden/>
          </w:rPr>
          <w:t>77</w:t>
        </w:r>
        <w:r w:rsidR="00817F43">
          <w:rPr>
            <w:noProof/>
            <w:webHidden/>
          </w:rPr>
          <w:fldChar w:fldCharType="end"/>
        </w:r>
      </w:hyperlink>
    </w:p>
    <w:p w:rsidR="00817F43" w:rsidRDefault="008123A2">
      <w:pPr>
        <w:pStyle w:val="11"/>
        <w:tabs>
          <w:tab w:val="right" w:leader="dot" w:pos="8296"/>
        </w:tabs>
        <w:rPr>
          <w:rFonts w:asciiTheme="minorHAnsi" w:eastAsiaTheme="minorEastAsia" w:hAnsiTheme="minorHAnsi" w:cstheme="minorBidi"/>
          <w:noProof/>
          <w:szCs w:val="22"/>
        </w:rPr>
      </w:pPr>
      <w:hyperlink w:anchor="_Toc53733436" w:history="1">
        <w:r w:rsidR="00817F43" w:rsidRPr="003D61D4">
          <w:rPr>
            <w:rStyle w:val="a5"/>
            <w:noProof/>
          </w:rPr>
          <w:t xml:space="preserve">§13 </w:t>
        </w:r>
        <w:r w:rsidR="00817F43" w:rsidRPr="003D61D4">
          <w:rPr>
            <w:rStyle w:val="a5"/>
            <w:rFonts w:hint="eastAsia"/>
            <w:noProof/>
          </w:rPr>
          <w:t>基金的费用与税收</w:t>
        </w:r>
        <w:r w:rsidR="00817F43">
          <w:rPr>
            <w:noProof/>
            <w:webHidden/>
          </w:rPr>
          <w:tab/>
        </w:r>
        <w:r w:rsidR="00817F43">
          <w:rPr>
            <w:noProof/>
            <w:webHidden/>
          </w:rPr>
          <w:fldChar w:fldCharType="begin"/>
        </w:r>
        <w:r w:rsidR="00817F43">
          <w:rPr>
            <w:noProof/>
            <w:webHidden/>
          </w:rPr>
          <w:instrText xml:space="preserve"> PAGEREF _Toc53733436 \h </w:instrText>
        </w:r>
        <w:r w:rsidR="00817F43">
          <w:rPr>
            <w:noProof/>
            <w:webHidden/>
          </w:rPr>
        </w:r>
        <w:r w:rsidR="00817F43">
          <w:rPr>
            <w:noProof/>
            <w:webHidden/>
          </w:rPr>
          <w:fldChar w:fldCharType="separate"/>
        </w:r>
        <w:r w:rsidR="00817F43">
          <w:rPr>
            <w:noProof/>
            <w:webHidden/>
          </w:rPr>
          <w:t>79</w:t>
        </w:r>
        <w:r w:rsidR="00817F43">
          <w:rPr>
            <w:noProof/>
            <w:webHidden/>
          </w:rPr>
          <w:fldChar w:fldCharType="end"/>
        </w:r>
      </w:hyperlink>
    </w:p>
    <w:p w:rsidR="00817F43" w:rsidRDefault="008123A2">
      <w:pPr>
        <w:pStyle w:val="11"/>
        <w:tabs>
          <w:tab w:val="right" w:leader="dot" w:pos="8296"/>
        </w:tabs>
        <w:rPr>
          <w:rFonts w:asciiTheme="minorHAnsi" w:eastAsiaTheme="minorEastAsia" w:hAnsiTheme="minorHAnsi" w:cstheme="minorBidi"/>
          <w:noProof/>
          <w:szCs w:val="22"/>
        </w:rPr>
      </w:pPr>
      <w:hyperlink w:anchor="_Toc53733437" w:history="1">
        <w:r w:rsidR="00817F43" w:rsidRPr="003D61D4">
          <w:rPr>
            <w:rStyle w:val="a5"/>
            <w:noProof/>
          </w:rPr>
          <w:t xml:space="preserve">§14 </w:t>
        </w:r>
        <w:r w:rsidR="00817F43" w:rsidRPr="003D61D4">
          <w:rPr>
            <w:rStyle w:val="a5"/>
            <w:rFonts w:hint="eastAsia"/>
            <w:noProof/>
          </w:rPr>
          <w:t>基金的会计与审计</w:t>
        </w:r>
        <w:r w:rsidR="00817F43">
          <w:rPr>
            <w:noProof/>
            <w:webHidden/>
          </w:rPr>
          <w:tab/>
        </w:r>
        <w:r w:rsidR="00817F43">
          <w:rPr>
            <w:noProof/>
            <w:webHidden/>
          </w:rPr>
          <w:fldChar w:fldCharType="begin"/>
        </w:r>
        <w:r w:rsidR="00817F43">
          <w:rPr>
            <w:noProof/>
            <w:webHidden/>
          </w:rPr>
          <w:instrText xml:space="preserve"> PAGEREF _Toc53733437 \h </w:instrText>
        </w:r>
        <w:r w:rsidR="00817F43">
          <w:rPr>
            <w:noProof/>
            <w:webHidden/>
          </w:rPr>
        </w:r>
        <w:r w:rsidR="00817F43">
          <w:rPr>
            <w:noProof/>
            <w:webHidden/>
          </w:rPr>
          <w:fldChar w:fldCharType="separate"/>
        </w:r>
        <w:r w:rsidR="00817F43">
          <w:rPr>
            <w:noProof/>
            <w:webHidden/>
          </w:rPr>
          <w:t>81</w:t>
        </w:r>
        <w:r w:rsidR="00817F43">
          <w:rPr>
            <w:noProof/>
            <w:webHidden/>
          </w:rPr>
          <w:fldChar w:fldCharType="end"/>
        </w:r>
      </w:hyperlink>
    </w:p>
    <w:p w:rsidR="00817F43" w:rsidRDefault="008123A2">
      <w:pPr>
        <w:pStyle w:val="11"/>
        <w:tabs>
          <w:tab w:val="right" w:leader="dot" w:pos="8296"/>
        </w:tabs>
        <w:rPr>
          <w:rFonts w:asciiTheme="minorHAnsi" w:eastAsiaTheme="minorEastAsia" w:hAnsiTheme="minorHAnsi" w:cstheme="minorBidi"/>
          <w:noProof/>
          <w:szCs w:val="22"/>
        </w:rPr>
      </w:pPr>
      <w:hyperlink w:anchor="_Toc53733438" w:history="1">
        <w:r w:rsidR="00817F43" w:rsidRPr="003D61D4">
          <w:rPr>
            <w:rStyle w:val="a5"/>
            <w:noProof/>
          </w:rPr>
          <w:t xml:space="preserve">§15 </w:t>
        </w:r>
        <w:r w:rsidR="00817F43" w:rsidRPr="003D61D4">
          <w:rPr>
            <w:rStyle w:val="a5"/>
            <w:rFonts w:hint="eastAsia"/>
            <w:noProof/>
          </w:rPr>
          <w:t>基金的信息披露</w:t>
        </w:r>
        <w:r w:rsidR="00817F43">
          <w:rPr>
            <w:noProof/>
            <w:webHidden/>
          </w:rPr>
          <w:tab/>
        </w:r>
        <w:r w:rsidR="00817F43">
          <w:rPr>
            <w:noProof/>
            <w:webHidden/>
          </w:rPr>
          <w:fldChar w:fldCharType="begin"/>
        </w:r>
        <w:r w:rsidR="00817F43">
          <w:rPr>
            <w:noProof/>
            <w:webHidden/>
          </w:rPr>
          <w:instrText xml:space="preserve"> PAGEREF _Toc53733438 \h </w:instrText>
        </w:r>
        <w:r w:rsidR="00817F43">
          <w:rPr>
            <w:noProof/>
            <w:webHidden/>
          </w:rPr>
        </w:r>
        <w:r w:rsidR="00817F43">
          <w:rPr>
            <w:noProof/>
            <w:webHidden/>
          </w:rPr>
          <w:fldChar w:fldCharType="separate"/>
        </w:r>
        <w:r w:rsidR="00817F43">
          <w:rPr>
            <w:noProof/>
            <w:webHidden/>
          </w:rPr>
          <w:t>82</w:t>
        </w:r>
        <w:r w:rsidR="00817F43">
          <w:rPr>
            <w:noProof/>
            <w:webHidden/>
          </w:rPr>
          <w:fldChar w:fldCharType="end"/>
        </w:r>
      </w:hyperlink>
    </w:p>
    <w:p w:rsidR="00817F43" w:rsidRDefault="008123A2">
      <w:pPr>
        <w:pStyle w:val="11"/>
        <w:tabs>
          <w:tab w:val="right" w:leader="dot" w:pos="8296"/>
        </w:tabs>
        <w:rPr>
          <w:rFonts w:asciiTheme="minorHAnsi" w:eastAsiaTheme="minorEastAsia" w:hAnsiTheme="minorHAnsi" w:cstheme="minorBidi"/>
          <w:noProof/>
          <w:szCs w:val="22"/>
        </w:rPr>
      </w:pPr>
      <w:hyperlink w:anchor="_Toc53733439" w:history="1">
        <w:r w:rsidR="00817F43" w:rsidRPr="003D61D4">
          <w:rPr>
            <w:rStyle w:val="a5"/>
            <w:noProof/>
          </w:rPr>
          <w:t xml:space="preserve">§16 </w:t>
        </w:r>
        <w:r w:rsidR="00817F43" w:rsidRPr="003D61D4">
          <w:rPr>
            <w:rStyle w:val="a5"/>
            <w:rFonts w:hint="eastAsia"/>
            <w:noProof/>
          </w:rPr>
          <w:t>风险揭示</w:t>
        </w:r>
        <w:r w:rsidR="00817F43">
          <w:rPr>
            <w:noProof/>
            <w:webHidden/>
          </w:rPr>
          <w:tab/>
        </w:r>
        <w:r w:rsidR="00817F43">
          <w:rPr>
            <w:noProof/>
            <w:webHidden/>
          </w:rPr>
          <w:fldChar w:fldCharType="begin"/>
        </w:r>
        <w:r w:rsidR="00817F43">
          <w:rPr>
            <w:noProof/>
            <w:webHidden/>
          </w:rPr>
          <w:instrText xml:space="preserve"> PAGEREF _Toc53733439 \h </w:instrText>
        </w:r>
        <w:r w:rsidR="00817F43">
          <w:rPr>
            <w:noProof/>
            <w:webHidden/>
          </w:rPr>
        </w:r>
        <w:r w:rsidR="00817F43">
          <w:rPr>
            <w:noProof/>
            <w:webHidden/>
          </w:rPr>
          <w:fldChar w:fldCharType="separate"/>
        </w:r>
        <w:r w:rsidR="00817F43">
          <w:rPr>
            <w:noProof/>
            <w:webHidden/>
          </w:rPr>
          <w:t>88</w:t>
        </w:r>
        <w:r w:rsidR="00817F43">
          <w:rPr>
            <w:noProof/>
            <w:webHidden/>
          </w:rPr>
          <w:fldChar w:fldCharType="end"/>
        </w:r>
      </w:hyperlink>
    </w:p>
    <w:p w:rsidR="00817F43" w:rsidRDefault="008123A2">
      <w:pPr>
        <w:pStyle w:val="11"/>
        <w:tabs>
          <w:tab w:val="right" w:leader="dot" w:pos="8296"/>
        </w:tabs>
        <w:rPr>
          <w:rFonts w:asciiTheme="minorHAnsi" w:eastAsiaTheme="minorEastAsia" w:hAnsiTheme="minorHAnsi" w:cstheme="minorBidi"/>
          <w:noProof/>
          <w:szCs w:val="22"/>
        </w:rPr>
      </w:pPr>
      <w:hyperlink w:anchor="_Toc53733440" w:history="1">
        <w:r w:rsidR="00817F43" w:rsidRPr="003D61D4">
          <w:rPr>
            <w:rStyle w:val="a5"/>
            <w:noProof/>
          </w:rPr>
          <w:t xml:space="preserve">§17 </w:t>
        </w:r>
        <w:r w:rsidR="00817F43" w:rsidRPr="003D61D4">
          <w:rPr>
            <w:rStyle w:val="a5"/>
            <w:rFonts w:hint="eastAsia"/>
            <w:noProof/>
          </w:rPr>
          <w:t>基金合同的变更、终止和基金财产的清算</w:t>
        </w:r>
        <w:r w:rsidR="00817F43">
          <w:rPr>
            <w:noProof/>
            <w:webHidden/>
          </w:rPr>
          <w:tab/>
        </w:r>
        <w:r w:rsidR="00817F43">
          <w:rPr>
            <w:noProof/>
            <w:webHidden/>
          </w:rPr>
          <w:fldChar w:fldCharType="begin"/>
        </w:r>
        <w:r w:rsidR="00817F43">
          <w:rPr>
            <w:noProof/>
            <w:webHidden/>
          </w:rPr>
          <w:instrText xml:space="preserve"> PAGEREF _Toc53733440 \h </w:instrText>
        </w:r>
        <w:r w:rsidR="00817F43">
          <w:rPr>
            <w:noProof/>
            <w:webHidden/>
          </w:rPr>
        </w:r>
        <w:r w:rsidR="00817F43">
          <w:rPr>
            <w:noProof/>
            <w:webHidden/>
          </w:rPr>
          <w:fldChar w:fldCharType="separate"/>
        </w:r>
        <w:r w:rsidR="00817F43">
          <w:rPr>
            <w:noProof/>
            <w:webHidden/>
          </w:rPr>
          <w:t>92</w:t>
        </w:r>
        <w:r w:rsidR="00817F43">
          <w:rPr>
            <w:noProof/>
            <w:webHidden/>
          </w:rPr>
          <w:fldChar w:fldCharType="end"/>
        </w:r>
      </w:hyperlink>
    </w:p>
    <w:p w:rsidR="00817F43" w:rsidRDefault="008123A2">
      <w:pPr>
        <w:pStyle w:val="11"/>
        <w:tabs>
          <w:tab w:val="right" w:leader="dot" w:pos="8296"/>
        </w:tabs>
        <w:rPr>
          <w:rFonts w:asciiTheme="minorHAnsi" w:eastAsiaTheme="minorEastAsia" w:hAnsiTheme="minorHAnsi" w:cstheme="minorBidi"/>
          <w:noProof/>
          <w:szCs w:val="22"/>
        </w:rPr>
      </w:pPr>
      <w:hyperlink w:anchor="_Toc53733441" w:history="1">
        <w:r w:rsidR="00817F43" w:rsidRPr="003D61D4">
          <w:rPr>
            <w:rStyle w:val="a5"/>
            <w:noProof/>
          </w:rPr>
          <w:t xml:space="preserve">§18 </w:t>
        </w:r>
        <w:r w:rsidR="00817F43" w:rsidRPr="003D61D4">
          <w:rPr>
            <w:rStyle w:val="a5"/>
            <w:rFonts w:hint="eastAsia"/>
            <w:noProof/>
          </w:rPr>
          <w:t>基金合同的内容摘要</w:t>
        </w:r>
        <w:r w:rsidR="00817F43">
          <w:rPr>
            <w:noProof/>
            <w:webHidden/>
          </w:rPr>
          <w:tab/>
        </w:r>
        <w:r w:rsidR="00817F43">
          <w:rPr>
            <w:noProof/>
            <w:webHidden/>
          </w:rPr>
          <w:fldChar w:fldCharType="begin"/>
        </w:r>
        <w:r w:rsidR="00817F43">
          <w:rPr>
            <w:noProof/>
            <w:webHidden/>
          </w:rPr>
          <w:instrText xml:space="preserve"> PAGEREF _Toc53733441 \h </w:instrText>
        </w:r>
        <w:r w:rsidR="00817F43">
          <w:rPr>
            <w:noProof/>
            <w:webHidden/>
          </w:rPr>
        </w:r>
        <w:r w:rsidR="00817F43">
          <w:rPr>
            <w:noProof/>
            <w:webHidden/>
          </w:rPr>
          <w:fldChar w:fldCharType="separate"/>
        </w:r>
        <w:r w:rsidR="00817F43">
          <w:rPr>
            <w:noProof/>
            <w:webHidden/>
          </w:rPr>
          <w:t>94</w:t>
        </w:r>
        <w:r w:rsidR="00817F43">
          <w:rPr>
            <w:noProof/>
            <w:webHidden/>
          </w:rPr>
          <w:fldChar w:fldCharType="end"/>
        </w:r>
      </w:hyperlink>
    </w:p>
    <w:p w:rsidR="00817F43" w:rsidRDefault="008123A2">
      <w:pPr>
        <w:pStyle w:val="11"/>
        <w:tabs>
          <w:tab w:val="right" w:leader="dot" w:pos="8296"/>
        </w:tabs>
        <w:rPr>
          <w:rFonts w:asciiTheme="minorHAnsi" w:eastAsiaTheme="minorEastAsia" w:hAnsiTheme="minorHAnsi" w:cstheme="minorBidi"/>
          <w:noProof/>
          <w:szCs w:val="22"/>
        </w:rPr>
      </w:pPr>
      <w:hyperlink w:anchor="_Toc53733442" w:history="1">
        <w:r w:rsidR="00817F43" w:rsidRPr="003D61D4">
          <w:rPr>
            <w:rStyle w:val="a5"/>
            <w:noProof/>
          </w:rPr>
          <w:t xml:space="preserve">§19 </w:t>
        </w:r>
        <w:r w:rsidR="00817F43" w:rsidRPr="003D61D4">
          <w:rPr>
            <w:rStyle w:val="a5"/>
            <w:rFonts w:hint="eastAsia"/>
            <w:noProof/>
          </w:rPr>
          <w:t>基金托管协议的内容摘要</w:t>
        </w:r>
        <w:r w:rsidR="00817F43">
          <w:rPr>
            <w:noProof/>
            <w:webHidden/>
          </w:rPr>
          <w:tab/>
        </w:r>
        <w:r w:rsidR="00817F43">
          <w:rPr>
            <w:noProof/>
            <w:webHidden/>
          </w:rPr>
          <w:fldChar w:fldCharType="begin"/>
        </w:r>
        <w:r w:rsidR="00817F43">
          <w:rPr>
            <w:noProof/>
            <w:webHidden/>
          </w:rPr>
          <w:instrText xml:space="preserve"> PAGEREF _Toc53733442 \h </w:instrText>
        </w:r>
        <w:r w:rsidR="00817F43">
          <w:rPr>
            <w:noProof/>
            <w:webHidden/>
          </w:rPr>
        </w:r>
        <w:r w:rsidR="00817F43">
          <w:rPr>
            <w:noProof/>
            <w:webHidden/>
          </w:rPr>
          <w:fldChar w:fldCharType="separate"/>
        </w:r>
        <w:r w:rsidR="00817F43">
          <w:rPr>
            <w:noProof/>
            <w:webHidden/>
          </w:rPr>
          <w:t>112</w:t>
        </w:r>
        <w:r w:rsidR="00817F43">
          <w:rPr>
            <w:noProof/>
            <w:webHidden/>
          </w:rPr>
          <w:fldChar w:fldCharType="end"/>
        </w:r>
      </w:hyperlink>
    </w:p>
    <w:p w:rsidR="00817F43" w:rsidRDefault="008123A2">
      <w:pPr>
        <w:pStyle w:val="11"/>
        <w:tabs>
          <w:tab w:val="right" w:leader="dot" w:pos="8296"/>
        </w:tabs>
        <w:rPr>
          <w:rFonts w:asciiTheme="minorHAnsi" w:eastAsiaTheme="minorEastAsia" w:hAnsiTheme="minorHAnsi" w:cstheme="minorBidi"/>
          <w:noProof/>
          <w:szCs w:val="22"/>
        </w:rPr>
      </w:pPr>
      <w:hyperlink w:anchor="_Toc53733443" w:history="1">
        <w:r w:rsidR="00817F43" w:rsidRPr="003D61D4">
          <w:rPr>
            <w:rStyle w:val="a5"/>
            <w:noProof/>
          </w:rPr>
          <w:t xml:space="preserve">§20 </w:t>
        </w:r>
        <w:r w:rsidR="00817F43" w:rsidRPr="003D61D4">
          <w:rPr>
            <w:rStyle w:val="a5"/>
            <w:rFonts w:hint="eastAsia"/>
            <w:noProof/>
          </w:rPr>
          <w:t>基金份额持有人服务</w:t>
        </w:r>
        <w:r w:rsidR="00817F43">
          <w:rPr>
            <w:noProof/>
            <w:webHidden/>
          </w:rPr>
          <w:tab/>
        </w:r>
        <w:r w:rsidR="00817F43">
          <w:rPr>
            <w:noProof/>
            <w:webHidden/>
          </w:rPr>
          <w:fldChar w:fldCharType="begin"/>
        </w:r>
        <w:r w:rsidR="00817F43">
          <w:rPr>
            <w:noProof/>
            <w:webHidden/>
          </w:rPr>
          <w:instrText xml:space="preserve"> PAGEREF _Toc53733443 \h </w:instrText>
        </w:r>
        <w:r w:rsidR="00817F43">
          <w:rPr>
            <w:noProof/>
            <w:webHidden/>
          </w:rPr>
        </w:r>
        <w:r w:rsidR="00817F43">
          <w:rPr>
            <w:noProof/>
            <w:webHidden/>
          </w:rPr>
          <w:fldChar w:fldCharType="separate"/>
        </w:r>
        <w:r w:rsidR="00817F43">
          <w:rPr>
            <w:noProof/>
            <w:webHidden/>
          </w:rPr>
          <w:t>128</w:t>
        </w:r>
        <w:r w:rsidR="00817F43">
          <w:rPr>
            <w:noProof/>
            <w:webHidden/>
          </w:rPr>
          <w:fldChar w:fldCharType="end"/>
        </w:r>
      </w:hyperlink>
    </w:p>
    <w:p w:rsidR="00817F43" w:rsidRDefault="008123A2">
      <w:pPr>
        <w:pStyle w:val="11"/>
        <w:tabs>
          <w:tab w:val="right" w:leader="dot" w:pos="8296"/>
        </w:tabs>
        <w:rPr>
          <w:rFonts w:asciiTheme="minorHAnsi" w:eastAsiaTheme="minorEastAsia" w:hAnsiTheme="minorHAnsi" w:cstheme="minorBidi"/>
          <w:noProof/>
          <w:szCs w:val="22"/>
        </w:rPr>
      </w:pPr>
      <w:hyperlink w:anchor="_Toc53733444" w:history="1">
        <w:r w:rsidR="00817F43" w:rsidRPr="003D61D4">
          <w:rPr>
            <w:rStyle w:val="a5"/>
            <w:noProof/>
          </w:rPr>
          <w:t xml:space="preserve">§21 </w:t>
        </w:r>
        <w:r w:rsidR="00817F43" w:rsidRPr="003D61D4">
          <w:rPr>
            <w:rStyle w:val="a5"/>
            <w:rFonts w:hint="eastAsia"/>
            <w:noProof/>
          </w:rPr>
          <w:t>其他应披露事项</w:t>
        </w:r>
        <w:r w:rsidR="00817F43">
          <w:rPr>
            <w:noProof/>
            <w:webHidden/>
          </w:rPr>
          <w:tab/>
        </w:r>
        <w:r w:rsidR="00817F43">
          <w:rPr>
            <w:noProof/>
            <w:webHidden/>
          </w:rPr>
          <w:fldChar w:fldCharType="begin"/>
        </w:r>
        <w:r w:rsidR="00817F43">
          <w:rPr>
            <w:noProof/>
            <w:webHidden/>
          </w:rPr>
          <w:instrText xml:space="preserve"> PAGEREF _Toc53733444 \h </w:instrText>
        </w:r>
        <w:r w:rsidR="00817F43">
          <w:rPr>
            <w:noProof/>
            <w:webHidden/>
          </w:rPr>
        </w:r>
        <w:r w:rsidR="00817F43">
          <w:rPr>
            <w:noProof/>
            <w:webHidden/>
          </w:rPr>
          <w:fldChar w:fldCharType="separate"/>
        </w:r>
        <w:r w:rsidR="00817F43">
          <w:rPr>
            <w:noProof/>
            <w:webHidden/>
          </w:rPr>
          <w:t>130</w:t>
        </w:r>
        <w:r w:rsidR="00817F43">
          <w:rPr>
            <w:noProof/>
            <w:webHidden/>
          </w:rPr>
          <w:fldChar w:fldCharType="end"/>
        </w:r>
      </w:hyperlink>
    </w:p>
    <w:p w:rsidR="00817F43" w:rsidRDefault="008123A2">
      <w:pPr>
        <w:pStyle w:val="11"/>
        <w:tabs>
          <w:tab w:val="right" w:leader="dot" w:pos="8296"/>
        </w:tabs>
        <w:rPr>
          <w:rFonts w:asciiTheme="minorHAnsi" w:eastAsiaTheme="minorEastAsia" w:hAnsiTheme="minorHAnsi" w:cstheme="minorBidi"/>
          <w:noProof/>
          <w:szCs w:val="22"/>
        </w:rPr>
      </w:pPr>
      <w:hyperlink w:anchor="_Toc53733445" w:history="1">
        <w:r w:rsidR="00817F43" w:rsidRPr="003D61D4">
          <w:rPr>
            <w:rStyle w:val="a5"/>
            <w:noProof/>
          </w:rPr>
          <w:t xml:space="preserve">§22 </w:t>
        </w:r>
        <w:r w:rsidR="00817F43" w:rsidRPr="003D61D4">
          <w:rPr>
            <w:rStyle w:val="a5"/>
            <w:rFonts w:hint="eastAsia"/>
            <w:noProof/>
          </w:rPr>
          <w:t>招募说明书存放及其查阅方式</w:t>
        </w:r>
        <w:r w:rsidR="00817F43">
          <w:rPr>
            <w:noProof/>
            <w:webHidden/>
          </w:rPr>
          <w:tab/>
        </w:r>
        <w:r w:rsidR="00817F43">
          <w:rPr>
            <w:noProof/>
            <w:webHidden/>
          </w:rPr>
          <w:fldChar w:fldCharType="begin"/>
        </w:r>
        <w:r w:rsidR="00817F43">
          <w:rPr>
            <w:noProof/>
            <w:webHidden/>
          </w:rPr>
          <w:instrText xml:space="preserve"> PAGEREF _Toc53733445 \h </w:instrText>
        </w:r>
        <w:r w:rsidR="00817F43">
          <w:rPr>
            <w:noProof/>
            <w:webHidden/>
          </w:rPr>
        </w:r>
        <w:r w:rsidR="00817F43">
          <w:rPr>
            <w:noProof/>
            <w:webHidden/>
          </w:rPr>
          <w:fldChar w:fldCharType="separate"/>
        </w:r>
        <w:r w:rsidR="00817F43">
          <w:rPr>
            <w:noProof/>
            <w:webHidden/>
          </w:rPr>
          <w:t>131</w:t>
        </w:r>
        <w:r w:rsidR="00817F43">
          <w:rPr>
            <w:noProof/>
            <w:webHidden/>
          </w:rPr>
          <w:fldChar w:fldCharType="end"/>
        </w:r>
      </w:hyperlink>
    </w:p>
    <w:p w:rsidR="00817F43" w:rsidRDefault="008123A2">
      <w:pPr>
        <w:pStyle w:val="11"/>
        <w:tabs>
          <w:tab w:val="right" w:leader="dot" w:pos="8296"/>
        </w:tabs>
        <w:rPr>
          <w:rFonts w:asciiTheme="minorHAnsi" w:eastAsiaTheme="minorEastAsia" w:hAnsiTheme="minorHAnsi" w:cstheme="minorBidi"/>
          <w:noProof/>
          <w:szCs w:val="22"/>
        </w:rPr>
      </w:pPr>
      <w:hyperlink w:anchor="_Toc53733446" w:history="1">
        <w:r w:rsidR="00817F43" w:rsidRPr="003D61D4">
          <w:rPr>
            <w:rStyle w:val="a5"/>
            <w:noProof/>
          </w:rPr>
          <w:t xml:space="preserve">§23 </w:t>
        </w:r>
        <w:r w:rsidR="00817F43" w:rsidRPr="003D61D4">
          <w:rPr>
            <w:rStyle w:val="a5"/>
            <w:rFonts w:hint="eastAsia"/>
            <w:noProof/>
          </w:rPr>
          <w:t>备查文件</w:t>
        </w:r>
        <w:r w:rsidR="00817F43">
          <w:rPr>
            <w:noProof/>
            <w:webHidden/>
          </w:rPr>
          <w:tab/>
        </w:r>
        <w:r w:rsidR="00817F43">
          <w:rPr>
            <w:noProof/>
            <w:webHidden/>
          </w:rPr>
          <w:fldChar w:fldCharType="begin"/>
        </w:r>
        <w:r w:rsidR="00817F43">
          <w:rPr>
            <w:noProof/>
            <w:webHidden/>
          </w:rPr>
          <w:instrText xml:space="preserve"> PAGEREF _Toc53733446 \h </w:instrText>
        </w:r>
        <w:r w:rsidR="00817F43">
          <w:rPr>
            <w:noProof/>
            <w:webHidden/>
          </w:rPr>
        </w:r>
        <w:r w:rsidR="00817F43">
          <w:rPr>
            <w:noProof/>
            <w:webHidden/>
          </w:rPr>
          <w:fldChar w:fldCharType="separate"/>
        </w:r>
        <w:r w:rsidR="00817F43">
          <w:rPr>
            <w:noProof/>
            <w:webHidden/>
          </w:rPr>
          <w:t>132</w:t>
        </w:r>
        <w:r w:rsidR="00817F43">
          <w:rPr>
            <w:noProof/>
            <w:webHidden/>
          </w:rPr>
          <w:fldChar w:fldCharType="end"/>
        </w:r>
      </w:hyperlink>
    </w:p>
    <w:p w:rsidR="00817F43" w:rsidRDefault="00817F43" w:rsidP="00817F43">
      <w:r>
        <w:fldChar w:fldCharType="end"/>
      </w:r>
    </w:p>
    <w:p w:rsidR="00817F43" w:rsidRDefault="00817F43">
      <w:pPr>
        <w:widowControl/>
        <w:jc w:val="left"/>
      </w:pPr>
      <w:r>
        <w:br w:type="page"/>
      </w:r>
    </w:p>
    <w:p w:rsidR="00817F43" w:rsidRDefault="00817F43" w:rsidP="00817F43">
      <w:pPr>
        <w:pStyle w:val="-4"/>
      </w:pPr>
      <w:r>
        <w:rPr>
          <w:rFonts w:hint="eastAsia"/>
        </w:rPr>
        <w:lastRenderedPageBreak/>
        <w:t>重要提示</w:t>
      </w:r>
    </w:p>
    <w:p w:rsidR="00817F43" w:rsidRDefault="00817F43" w:rsidP="00817F43">
      <w:pPr>
        <w:pStyle w:val="-"/>
        <w:ind w:firstLine="420"/>
      </w:pPr>
      <w:r>
        <w:rPr>
          <w:rFonts w:hint="eastAsia"/>
        </w:rPr>
        <w:t>本基金经中国证监会2015年7月6日证监许可[2015]1517号文注册募集，并于2017年5月16日获得证监会延期募集备案的回函（机构部函[2017]1212号)。本基金的基金合同于2017年8月3日正式生效。</w:t>
      </w:r>
    </w:p>
    <w:p w:rsidR="00817F43" w:rsidRDefault="00817F43" w:rsidP="00817F43">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817F43" w:rsidRDefault="00817F43" w:rsidP="00817F43">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详见招募说明书“风险揭示”章节。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817F43" w:rsidRDefault="00817F43" w:rsidP="00817F43">
      <w:pPr>
        <w:pStyle w:val="-"/>
        <w:ind w:firstLine="420"/>
      </w:pPr>
      <w:r>
        <w:rPr>
          <w:rFonts w:hint="eastAsia"/>
        </w:rPr>
        <w:t>本基金投资范围包括中国存托凭证,存在中国存托凭证价格大幅波动甚至出现较大亏损的风险、与中国存托凭证发行机制相关的风险等。</w:t>
      </w:r>
    </w:p>
    <w:p w:rsidR="00817F43" w:rsidRDefault="00817F43" w:rsidP="00817F43">
      <w:pPr>
        <w:pStyle w:val="-"/>
        <w:ind w:firstLine="420"/>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817F43" w:rsidRDefault="00817F43" w:rsidP="00817F43">
      <w:pPr>
        <w:pStyle w:val="-"/>
        <w:ind w:firstLine="420"/>
      </w:pPr>
      <w:r>
        <w:rPr>
          <w:rFonts w:hint="eastAsia"/>
        </w:rPr>
        <w:t>基金的过往业绩并不预示其未来表现。</w:t>
      </w:r>
    </w:p>
    <w:p w:rsidR="00817F43" w:rsidRDefault="00817F43" w:rsidP="00817F43">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817F43" w:rsidRDefault="00817F43" w:rsidP="00817F43">
      <w:pPr>
        <w:pStyle w:val="-"/>
        <w:ind w:firstLine="420"/>
      </w:pPr>
      <w:r>
        <w:rPr>
          <w:rFonts w:hint="eastAsia"/>
        </w:rPr>
        <w:t>本次更新主要涉及投资范围增加存托凭证事项，并已在招募说明书中对相关表述做出了修订。其他信息内容截止日为</w:t>
      </w:r>
      <w:r>
        <w:t>2020年08月03日,有关财务数据和净值表现截止日为2020年6月30日（未经审计）。</w:t>
      </w:r>
    </w:p>
    <w:p w:rsidR="00817F43" w:rsidRDefault="00817F43">
      <w:pPr>
        <w:widowControl/>
        <w:jc w:val="left"/>
        <w:rPr>
          <w:rFonts w:ascii="宋体" w:hAnsi="宋体"/>
          <w:color w:val="222222"/>
          <w:kern w:val="0"/>
          <w:szCs w:val="21"/>
          <w:lang w:val="x-none" w:eastAsia="x-none"/>
        </w:rPr>
      </w:pPr>
      <w:r>
        <w:br w:type="page"/>
      </w:r>
    </w:p>
    <w:p w:rsidR="00817F43" w:rsidRDefault="00817F43" w:rsidP="00817F43">
      <w:pPr>
        <w:pStyle w:val="-1"/>
      </w:pPr>
      <w:bookmarkStart w:id="1" w:name="_Toc53733424"/>
      <w:r>
        <w:rPr>
          <w:rFonts w:hint="eastAsia"/>
        </w:rPr>
        <w:lastRenderedPageBreak/>
        <w:t>§</w:t>
      </w:r>
      <w:r>
        <w:t>1 绪言</w:t>
      </w:r>
      <w:bookmarkEnd w:id="1"/>
    </w:p>
    <w:p w:rsidR="00817F43" w:rsidRDefault="00817F43" w:rsidP="00817F43">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817F43" w:rsidRDefault="00817F43" w:rsidP="00817F43">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智造未来股票型证券投资基金基金合同》编写。</w:t>
      </w:r>
    </w:p>
    <w:p w:rsidR="00817F43" w:rsidRDefault="00817F43" w:rsidP="00817F43">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817F43" w:rsidRDefault="00817F43" w:rsidP="00817F43">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817F43" w:rsidRDefault="00817F43">
      <w:pPr>
        <w:widowControl/>
        <w:jc w:val="left"/>
        <w:rPr>
          <w:rFonts w:ascii="宋体" w:hAnsi="宋体"/>
          <w:color w:val="222222"/>
          <w:kern w:val="0"/>
          <w:szCs w:val="21"/>
          <w:lang w:val="x-none" w:eastAsia="x-none"/>
        </w:rPr>
      </w:pPr>
      <w:r>
        <w:br w:type="page"/>
      </w:r>
    </w:p>
    <w:p w:rsidR="00817F43" w:rsidRDefault="00817F43" w:rsidP="00817F43">
      <w:pPr>
        <w:pStyle w:val="-1"/>
      </w:pPr>
      <w:bookmarkStart w:id="2" w:name="_Toc53733425"/>
      <w:r>
        <w:rPr>
          <w:rFonts w:hint="eastAsia"/>
        </w:rPr>
        <w:lastRenderedPageBreak/>
        <w:t>§</w:t>
      </w:r>
      <w:r>
        <w:t>2 释义</w:t>
      </w:r>
      <w:bookmarkEnd w:id="2"/>
    </w:p>
    <w:p w:rsidR="00817F43" w:rsidRDefault="00817F43" w:rsidP="00817F43">
      <w:pPr>
        <w:pStyle w:val="-"/>
        <w:ind w:firstLine="420"/>
      </w:pPr>
      <w:r>
        <w:rPr>
          <w:rFonts w:hint="eastAsia"/>
        </w:rPr>
        <w:t>在本招募说明书中，除非文意另有所指，下列词语或简称具有如下含义：</w:t>
      </w:r>
    </w:p>
    <w:p w:rsidR="00817F43" w:rsidRDefault="00817F43" w:rsidP="00817F43">
      <w:pPr>
        <w:pStyle w:val="-"/>
        <w:ind w:firstLine="420"/>
      </w:pPr>
      <w:r>
        <w:rPr>
          <w:rFonts w:hint="eastAsia"/>
        </w:rPr>
        <w:t>1、基金或本基金：指南方智造未来股票型证券投资基金</w:t>
      </w:r>
    </w:p>
    <w:p w:rsidR="00817F43" w:rsidRDefault="00817F43" w:rsidP="00817F43">
      <w:pPr>
        <w:pStyle w:val="-"/>
        <w:ind w:firstLine="420"/>
      </w:pPr>
      <w:r>
        <w:rPr>
          <w:rFonts w:hint="eastAsia"/>
        </w:rPr>
        <w:t>2、基金管理人：指南方基金管理股份有限公司</w:t>
      </w:r>
    </w:p>
    <w:p w:rsidR="00817F43" w:rsidRDefault="00817F43" w:rsidP="00817F43">
      <w:pPr>
        <w:pStyle w:val="-"/>
        <w:ind w:firstLine="420"/>
      </w:pPr>
      <w:r>
        <w:rPr>
          <w:rFonts w:hint="eastAsia"/>
        </w:rPr>
        <w:t>3、基金托管人：指平安银行股份有限公司</w:t>
      </w:r>
    </w:p>
    <w:p w:rsidR="00817F43" w:rsidRDefault="00817F43" w:rsidP="00817F43">
      <w:pPr>
        <w:pStyle w:val="-"/>
        <w:ind w:firstLine="420"/>
      </w:pPr>
      <w:r>
        <w:rPr>
          <w:rFonts w:hint="eastAsia"/>
        </w:rPr>
        <w:t>4、基金合同或本基金合同：指《南方智造未来股票型证券投资基金基金合同》及对本基金合同的任何有效修订和补充</w:t>
      </w:r>
    </w:p>
    <w:p w:rsidR="00817F43" w:rsidRDefault="00817F43" w:rsidP="00817F43">
      <w:pPr>
        <w:pStyle w:val="-"/>
        <w:ind w:firstLine="420"/>
      </w:pPr>
      <w:r>
        <w:rPr>
          <w:rFonts w:hint="eastAsia"/>
        </w:rPr>
        <w:t>5、托管协议：指基金管理人与基金托管人就本基金签订之《南方智造未来股票型证券投资基金托管协议》及对该托管协议的任何有效修订和补充</w:t>
      </w:r>
    </w:p>
    <w:p w:rsidR="00817F43" w:rsidRDefault="00817F43" w:rsidP="00817F43">
      <w:pPr>
        <w:pStyle w:val="-"/>
        <w:ind w:firstLine="420"/>
      </w:pPr>
      <w:r>
        <w:rPr>
          <w:rFonts w:hint="eastAsia"/>
        </w:rPr>
        <w:t>6、招募说明书或本招募说明书：指《南方智造未来股票型证券投资基金招募说明书》及其更新</w:t>
      </w:r>
    </w:p>
    <w:p w:rsidR="00817F43" w:rsidRDefault="00817F43" w:rsidP="00817F43">
      <w:pPr>
        <w:pStyle w:val="-"/>
        <w:ind w:firstLine="420"/>
      </w:pPr>
      <w:r>
        <w:rPr>
          <w:rFonts w:hint="eastAsia"/>
        </w:rPr>
        <w:t>7、基金产品资料概要：指《南方智造未来股票型证券投资基金基金产品资料概要》及其更新</w:t>
      </w:r>
    </w:p>
    <w:p w:rsidR="00817F43" w:rsidRDefault="00817F43" w:rsidP="00817F43">
      <w:pPr>
        <w:pStyle w:val="-"/>
        <w:ind w:firstLine="420"/>
      </w:pPr>
      <w:r>
        <w:rPr>
          <w:rFonts w:hint="eastAsia"/>
        </w:rPr>
        <w:t>8、基金份额发售公告：指《南方智造未来股票型证券投资基金基金份额发售公告》</w:t>
      </w:r>
    </w:p>
    <w:p w:rsidR="00817F43" w:rsidRDefault="00817F43" w:rsidP="00817F43">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817F43" w:rsidRDefault="00817F43" w:rsidP="00817F43">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817F43" w:rsidRDefault="00817F43" w:rsidP="00817F43">
      <w:pPr>
        <w:pStyle w:val="-"/>
        <w:ind w:firstLine="420"/>
      </w:pPr>
      <w:r>
        <w:rPr>
          <w:rFonts w:hint="eastAsia"/>
        </w:rPr>
        <w:t>11、《销售办法》：指中国证监会2013年3月15日颁布、同年6月1日实施的《证券投资基金销售管理办法》及颁布机关对其不时做出的修订</w:t>
      </w:r>
    </w:p>
    <w:p w:rsidR="00817F43" w:rsidRDefault="00817F43" w:rsidP="00817F43">
      <w:pPr>
        <w:pStyle w:val="-"/>
        <w:ind w:firstLine="420"/>
      </w:pPr>
      <w:r>
        <w:rPr>
          <w:rFonts w:hint="eastAsia"/>
        </w:rPr>
        <w:t>12、《信息披露办法》：指中国证监会2019年7月26日颁布、同年9月1日实施的《公开募集证券投资基金信息披露管理办法》及颁布机关对其不时做出的修订</w:t>
      </w:r>
    </w:p>
    <w:p w:rsidR="00817F43" w:rsidRDefault="00817F43" w:rsidP="00817F43">
      <w:pPr>
        <w:pStyle w:val="-"/>
        <w:ind w:firstLine="420"/>
      </w:pPr>
      <w:r>
        <w:rPr>
          <w:rFonts w:hint="eastAsia"/>
        </w:rPr>
        <w:t>13、《运作办法》：指中国证监会2014年7月7日颁布、同年8月8日实施的《公开募集证券投资基金运作管理办法》及颁布机关对其不时做出的修订</w:t>
      </w:r>
    </w:p>
    <w:p w:rsidR="00817F43" w:rsidRDefault="00817F43" w:rsidP="00817F43">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817F43" w:rsidRDefault="00817F43" w:rsidP="00817F43">
      <w:pPr>
        <w:pStyle w:val="-"/>
        <w:ind w:firstLine="420"/>
      </w:pPr>
      <w:r>
        <w:rPr>
          <w:rFonts w:hint="eastAsia"/>
        </w:rPr>
        <w:t>15、中国证监会：指中国证券监督管理委员会</w:t>
      </w:r>
    </w:p>
    <w:p w:rsidR="00817F43" w:rsidRDefault="00817F43" w:rsidP="00817F43">
      <w:pPr>
        <w:pStyle w:val="-"/>
        <w:ind w:firstLine="420"/>
      </w:pPr>
      <w:r>
        <w:rPr>
          <w:rFonts w:hint="eastAsia"/>
        </w:rPr>
        <w:t>16、银行业监督管理机构：指中国人民银行和/或中国银行保险监督管理委员会</w:t>
      </w:r>
    </w:p>
    <w:p w:rsidR="00817F43" w:rsidRDefault="00817F43" w:rsidP="00817F43">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817F43" w:rsidRDefault="00817F43" w:rsidP="00817F43">
      <w:pPr>
        <w:pStyle w:val="-"/>
        <w:ind w:firstLine="420"/>
      </w:pPr>
      <w:r>
        <w:rPr>
          <w:rFonts w:hint="eastAsia"/>
        </w:rPr>
        <w:t>18、个人投资者：指依据有关法律法规规定可投资于证券投资基金的自然人</w:t>
      </w:r>
    </w:p>
    <w:p w:rsidR="00817F43" w:rsidRDefault="00817F43" w:rsidP="00817F43">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817F43" w:rsidRDefault="00817F43" w:rsidP="00817F43">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817F43" w:rsidRDefault="00817F43" w:rsidP="00817F43">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817F43" w:rsidRDefault="00817F43" w:rsidP="00817F43">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817F43" w:rsidRDefault="00817F43" w:rsidP="00817F43">
      <w:pPr>
        <w:pStyle w:val="-"/>
        <w:ind w:firstLine="420"/>
      </w:pPr>
      <w:r>
        <w:rPr>
          <w:rFonts w:hint="eastAsia"/>
        </w:rPr>
        <w:t>23、基金份额持有人：指依基金合同和招募说明书合法取得基金份额的投资人</w:t>
      </w:r>
    </w:p>
    <w:p w:rsidR="00817F43" w:rsidRDefault="00817F43" w:rsidP="00817F43">
      <w:pPr>
        <w:pStyle w:val="-"/>
        <w:ind w:firstLine="420"/>
      </w:pPr>
      <w:r>
        <w:rPr>
          <w:rFonts w:hint="eastAsia"/>
        </w:rPr>
        <w:t>24、基金销售业务：指基金管理人或销售机构宣传推介基金，发售基金份额，办理基金份额的申购、赎回、转换、转托管及定投等业务。</w:t>
      </w:r>
    </w:p>
    <w:p w:rsidR="00817F43" w:rsidRDefault="00817F43" w:rsidP="00817F43">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817F43" w:rsidRDefault="00817F43" w:rsidP="00817F43">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817F43" w:rsidRDefault="00817F43" w:rsidP="00817F43">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817F43" w:rsidRDefault="00817F43" w:rsidP="00817F43">
      <w:pPr>
        <w:pStyle w:val="-"/>
        <w:ind w:firstLine="420"/>
      </w:pPr>
      <w:r>
        <w:rPr>
          <w:rFonts w:hint="eastAsia"/>
        </w:rPr>
        <w:t>28、基金账户：指登记机构为投资人开立的、记录其持有的、基金管理人所管理的基金份额余额及其变动情况的账户</w:t>
      </w:r>
    </w:p>
    <w:p w:rsidR="00817F43" w:rsidRDefault="00817F43" w:rsidP="00817F43">
      <w:pPr>
        <w:pStyle w:val="-"/>
        <w:ind w:firstLine="420"/>
      </w:pPr>
      <w:r>
        <w:rPr>
          <w:rFonts w:hint="eastAsia"/>
        </w:rPr>
        <w:t>29、基金交易账户：指销售机构为投资人开立的、记录投资人通过该销售机构办理基金业务而引起的基金份额变动及结余情况的账户</w:t>
      </w:r>
    </w:p>
    <w:p w:rsidR="00817F43" w:rsidRDefault="00817F43" w:rsidP="00817F43">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817F43" w:rsidRDefault="00817F43" w:rsidP="00817F43">
      <w:pPr>
        <w:pStyle w:val="-"/>
        <w:ind w:firstLine="420"/>
      </w:pPr>
      <w:r>
        <w:rPr>
          <w:rFonts w:hint="eastAsia"/>
        </w:rPr>
        <w:t>31、基金合同终止日：指基金合同规定的基金合同终止事由出现后，基金财产清算完毕，清算结果报中国证监会备案并予以公告的日期</w:t>
      </w:r>
    </w:p>
    <w:p w:rsidR="00817F43" w:rsidRDefault="00817F43" w:rsidP="00817F43">
      <w:pPr>
        <w:pStyle w:val="-"/>
        <w:ind w:firstLine="420"/>
      </w:pPr>
      <w:r>
        <w:rPr>
          <w:rFonts w:hint="eastAsia"/>
        </w:rPr>
        <w:t>32、基金募集期：指自基金份额发售之日起至发售结束之日止的期间，最长不得超过3个月</w:t>
      </w:r>
    </w:p>
    <w:p w:rsidR="00817F43" w:rsidRDefault="00817F43" w:rsidP="00817F43">
      <w:pPr>
        <w:pStyle w:val="-"/>
        <w:ind w:firstLine="420"/>
      </w:pPr>
      <w:r>
        <w:rPr>
          <w:rFonts w:hint="eastAsia"/>
        </w:rPr>
        <w:lastRenderedPageBreak/>
        <w:t>33、存续期：指基金合同生效至终止之间的不定期期限</w:t>
      </w:r>
    </w:p>
    <w:p w:rsidR="00817F43" w:rsidRDefault="00817F43" w:rsidP="00817F43">
      <w:pPr>
        <w:pStyle w:val="-"/>
        <w:ind w:firstLine="420"/>
      </w:pPr>
      <w:r>
        <w:rPr>
          <w:rFonts w:hint="eastAsia"/>
        </w:rPr>
        <w:t>34、工作日：指上海证券交易所、深圳证券交易所的正常交易日</w:t>
      </w:r>
    </w:p>
    <w:p w:rsidR="00817F43" w:rsidRDefault="00817F43" w:rsidP="00817F43">
      <w:pPr>
        <w:pStyle w:val="-"/>
        <w:ind w:firstLine="420"/>
      </w:pPr>
      <w:r>
        <w:rPr>
          <w:rFonts w:hint="eastAsia"/>
        </w:rPr>
        <w:t>35、T日：指销售机构在规定时间受理投资人申购、赎回或其他业务申请的开放日</w:t>
      </w:r>
    </w:p>
    <w:p w:rsidR="00817F43" w:rsidRDefault="00817F43" w:rsidP="00817F43">
      <w:pPr>
        <w:pStyle w:val="-"/>
        <w:ind w:firstLine="420"/>
      </w:pPr>
      <w:r>
        <w:rPr>
          <w:rFonts w:hint="eastAsia"/>
        </w:rPr>
        <w:t>36、T+n日：指自T日起第n个工作日(不包含T日)，n为自然数</w:t>
      </w:r>
    </w:p>
    <w:p w:rsidR="00817F43" w:rsidRDefault="00817F43" w:rsidP="00817F43">
      <w:pPr>
        <w:pStyle w:val="-"/>
        <w:ind w:firstLine="420"/>
      </w:pPr>
      <w:r>
        <w:rPr>
          <w:rFonts w:hint="eastAsia"/>
        </w:rPr>
        <w:t>37、开放日：指为投资人办理基金份额申购、赎回或其他业务的工作日</w:t>
      </w:r>
    </w:p>
    <w:p w:rsidR="00817F43" w:rsidRDefault="00817F43" w:rsidP="00817F43">
      <w:pPr>
        <w:pStyle w:val="-"/>
        <w:ind w:firstLine="420"/>
      </w:pPr>
      <w:r>
        <w:rPr>
          <w:rFonts w:hint="eastAsia"/>
        </w:rPr>
        <w:t>38、开放时间：指开放日基金接受申购、赎回或其他交易的时间段</w:t>
      </w:r>
    </w:p>
    <w:p w:rsidR="00817F43" w:rsidRDefault="00817F43" w:rsidP="00817F43">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817F43" w:rsidRDefault="00817F43" w:rsidP="00817F43">
      <w:pPr>
        <w:pStyle w:val="-"/>
        <w:ind w:firstLine="420"/>
      </w:pPr>
      <w:r>
        <w:rPr>
          <w:rFonts w:hint="eastAsia"/>
        </w:rPr>
        <w:t>40、认购：指在基金募集期内，投资人根据基金合同和招募说明书的规定申请购买基金份额的行为</w:t>
      </w:r>
    </w:p>
    <w:p w:rsidR="00817F43" w:rsidRDefault="00817F43" w:rsidP="00817F43">
      <w:pPr>
        <w:pStyle w:val="-"/>
        <w:ind w:firstLine="420"/>
      </w:pPr>
      <w:r>
        <w:rPr>
          <w:rFonts w:hint="eastAsia"/>
        </w:rPr>
        <w:t>41、申购：指基金合同生效后，投资人根据基金合同和招募说明书的规定申请购买基金份额的行为</w:t>
      </w:r>
    </w:p>
    <w:p w:rsidR="00817F43" w:rsidRDefault="00817F43" w:rsidP="00817F43">
      <w:pPr>
        <w:pStyle w:val="-"/>
        <w:ind w:firstLine="420"/>
      </w:pPr>
      <w:r>
        <w:rPr>
          <w:rFonts w:hint="eastAsia"/>
        </w:rPr>
        <w:t>42、赎回：指基金合同生效后，基金份额持有人按基金合同和招募说明书规定的条件要求将基金份额兑换为现金的行为</w:t>
      </w:r>
    </w:p>
    <w:p w:rsidR="00817F43" w:rsidRDefault="00817F43" w:rsidP="00817F43">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817F43" w:rsidRDefault="00817F43" w:rsidP="00817F43">
      <w:pPr>
        <w:pStyle w:val="-"/>
        <w:ind w:firstLine="420"/>
      </w:pPr>
      <w:r>
        <w:rPr>
          <w:rFonts w:hint="eastAsia"/>
        </w:rPr>
        <w:t>44、转托管：指基金份额持有人在本基金的不同销售机构之间实施的变更所持基金份额销售机构的操作</w:t>
      </w:r>
    </w:p>
    <w:p w:rsidR="00817F43" w:rsidRDefault="00817F43" w:rsidP="00817F43">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817F43" w:rsidRDefault="00817F43" w:rsidP="00817F43">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817F43" w:rsidRDefault="00817F43" w:rsidP="00817F43">
      <w:pPr>
        <w:pStyle w:val="-"/>
        <w:ind w:firstLine="420"/>
      </w:pPr>
      <w:r>
        <w:rPr>
          <w:rFonts w:hint="eastAsia"/>
        </w:rPr>
        <w:t>47、元：指人民币元</w:t>
      </w:r>
    </w:p>
    <w:p w:rsidR="00817F43" w:rsidRDefault="00817F43" w:rsidP="00817F43">
      <w:pPr>
        <w:pStyle w:val="-"/>
        <w:ind w:firstLine="420"/>
      </w:pPr>
      <w:r>
        <w:rPr>
          <w:rFonts w:hint="eastAsia"/>
        </w:rPr>
        <w:t>48、流动性受限资产：指由于法律法规、监管、合同或操作障碍等原因无法以合理价格予以变现的资产，包括但不限于到期日在10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817F43" w:rsidRDefault="00817F43" w:rsidP="00817F43">
      <w:pPr>
        <w:pStyle w:val="-"/>
        <w:ind w:firstLine="420"/>
      </w:pPr>
      <w:r>
        <w:rPr>
          <w:rFonts w:hint="eastAsia"/>
        </w:rPr>
        <w:t>49、基金利润：指基金利息收入、投资收益、公允价值变动收益和其他收入扣除相关费用后的余额</w:t>
      </w:r>
    </w:p>
    <w:p w:rsidR="00817F43" w:rsidRDefault="00817F43" w:rsidP="00817F43">
      <w:pPr>
        <w:pStyle w:val="-"/>
        <w:ind w:firstLine="420"/>
      </w:pPr>
      <w:r>
        <w:rPr>
          <w:rFonts w:hint="eastAsia"/>
        </w:rPr>
        <w:lastRenderedPageBreak/>
        <w:t>50、基金资产总值：指基金拥有的各类有价证券、银行存款本息、基金应收申购款及其他资产的价值总和</w:t>
      </w:r>
    </w:p>
    <w:p w:rsidR="00817F43" w:rsidRDefault="00817F43" w:rsidP="00817F43">
      <w:pPr>
        <w:pStyle w:val="-"/>
        <w:ind w:firstLine="420"/>
      </w:pPr>
      <w:r>
        <w:rPr>
          <w:rFonts w:hint="eastAsia"/>
        </w:rPr>
        <w:t>51、基金资产净值：指基金资产总值减去基金负债后的价值</w:t>
      </w:r>
    </w:p>
    <w:p w:rsidR="00817F43" w:rsidRDefault="00817F43" w:rsidP="00817F43">
      <w:pPr>
        <w:pStyle w:val="-"/>
        <w:ind w:firstLine="420"/>
      </w:pPr>
      <w:r>
        <w:rPr>
          <w:rFonts w:hint="eastAsia"/>
        </w:rPr>
        <w:t>52、基金份额净值：指计算日基金资产净值除以计算日基金份额总数</w:t>
      </w:r>
    </w:p>
    <w:p w:rsidR="00817F43" w:rsidRDefault="00817F43" w:rsidP="00817F43">
      <w:pPr>
        <w:pStyle w:val="-"/>
        <w:ind w:firstLine="420"/>
      </w:pPr>
      <w:r>
        <w:rPr>
          <w:rFonts w:hint="eastAsia"/>
        </w:rPr>
        <w:t>53、基金资产估值：指计算评估基金资产和负债的价值，以确定基金资产净值和基金份额净值的过程</w:t>
      </w:r>
    </w:p>
    <w:p w:rsidR="00817F43" w:rsidRDefault="00817F43" w:rsidP="00817F43">
      <w:pPr>
        <w:pStyle w:val="-"/>
        <w:ind w:firstLine="420"/>
      </w:pPr>
      <w:r>
        <w:rPr>
          <w:rFonts w:hint="eastAsia"/>
        </w:rPr>
        <w:t>54、指定媒介：指中国证监会指定的用以进行信息披露的全国性报刊及指定互联网网站（包括基金管理人网站、基金托管人网站、中国证监会电子披露网站）等媒介</w:t>
      </w:r>
    </w:p>
    <w:p w:rsidR="00817F43" w:rsidRDefault="00817F43" w:rsidP="00817F43">
      <w:pPr>
        <w:pStyle w:val="-"/>
        <w:ind w:firstLine="420"/>
      </w:pPr>
      <w:r>
        <w:rPr>
          <w:rFonts w:hint="eastAsia"/>
        </w:rPr>
        <w:t>55、不可抗力：指本基金合同当事人不能预见、不能避免且不能克服的客观事件</w:t>
      </w:r>
    </w:p>
    <w:p w:rsidR="00817F43" w:rsidRDefault="00817F43" w:rsidP="00817F43">
      <w:pPr>
        <w:pStyle w:val="-"/>
        <w:ind w:firstLine="420"/>
      </w:pPr>
      <w:r>
        <w:rPr>
          <w:rFonts w:hint="eastAsia"/>
        </w:rPr>
        <w:t>以上释义中涉及法律法规、业务规则的内容，法律法规、业务规则修订后，如适用本基金，相关内容以修订后法律法规、业务规则为准。</w:t>
      </w:r>
    </w:p>
    <w:p w:rsidR="00817F43" w:rsidRDefault="00817F43">
      <w:pPr>
        <w:widowControl/>
        <w:jc w:val="left"/>
        <w:rPr>
          <w:rFonts w:ascii="宋体" w:hAnsi="宋体"/>
          <w:color w:val="222222"/>
          <w:kern w:val="0"/>
          <w:szCs w:val="21"/>
          <w:lang w:val="x-none" w:eastAsia="x-none"/>
        </w:rPr>
      </w:pPr>
      <w:r>
        <w:br w:type="page"/>
      </w:r>
    </w:p>
    <w:p w:rsidR="00817F43" w:rsidRDefault="00817F43" w:rsidP="00817F43">
      <w:pPr>
        <w:pStyle w:val="-1"/>
      </w:pPr>
      <w:bookmarkStart w:id="3" w:name="_Toc53733426"/>
      <w:r>
        <w:rPr>
          <w:rFonts w:hint="eastAsia"/>
        </w:rPr>
        <w:lastRenderedPageBreak/>
        <w:t>§</w:t>
      </w:r>
      <w:r>
        <w:t>3 基金管理人</w:t>
      </w:r>
      <w:bookmarkEnd w:id="3"/>
    </w:p>
    <w:p w:rsidR="00817F43" w:rsidRDefault="00817F43" w:rsidP="00817F43">
      <w:pPr>
        <w:pStyle w:val="-2"/>
      </w:pPr>
      <w:r>
        <w:rPr>
          <w:rFonts w:hint="eastAsia"/>
        </w:rPr>
        <w:t>3.1 基金管理人概况</w:t>
      </w:r>
    </w:p>
    <w:p w:rsidR="00817F43" w:rsidRDefault="00817F43" w:rsidP="00817F43">
      <w:pPr>
        <w:pStyle w:val="-"/>
        <w:ind w:firstLine="420"/>
      </w:pPr>
      <w:r>
        <w:rPr>
          <w:rFonts w:hint="eastAsia"/>
        </w:rPr>
        <w:t>名称：南方基金管理股份有限公司</w:t>
      </w:r>
    </w:p>
    <w:p w:rsidR="00817F43" w:rsidRDefault="00817F43" w:rsidP="00817F43">
      <w:pPr>
        <w:pStyle w:val="-"/>
        <w:ind w:firstLine="420"/>
      </w:pPr>
      <w:r>
        <w:rPr>
          <w:rFonts w:hint="eastAsia"/>
        </w:rPr>
        <w:t>住所及办公地址：深圳市福田区莲花街道益田路5999号基金大厦32-42楼</w:t>
      </w:r>
    </w:p>
    <w:p w:rsidR="00817F43" w:rsidRDefault="00817F43" w:rsidP="00817F43">
      <w:pPr>
        <w:pStyle w:val="-"/>
        <w:ind w:firstLine="420"/>
      </w:pPr>
      <w:r>
        <w:rPr>
          <w:rFonts w:hint="eastAsia"/>
        </w:rPr>
        <w:t>成立时间：1998年3月6日</w:t>
      </w:r>
    </w:p>
    <w:p w:rsidR="00817F43" w:rsidRDefault="00817F43" w:rsidP="00817F43">
      <w:pPr>
        <w:pStyle w:val="-"/>
        <w:ind w:firstLine="420"/>
      </w:pPr>
      <w:r>
        <w:rPr>
          <w:rFonts w:hint="eastAsia"/>
        </w:rPr>
        <w:t>法定代表人：张海波</w:t>
      </w:r>
    </w:p>
    <w:p w:rsidR="00817F43" w:rsidRDefault="00817F43" w:rsidP="00817F43">
      <w:pPr>
        <w:pStyle w:val="-"/>
        <w:ind w:firstLine="420"/>
      </w:pPr>
      <w:r>
        <w:rPr>
          <w:rFonts w:hint="eastAsia"/>
        </w:rPr>
        <w:t>注册资本：3.6172亿元人民币</w:t>
      </w:r>
    </w:p>
    <w:p w:rsidR="00817F43" w:rsidRDefault="00817F43" w:rsidP="00817F43">
      <w:pPr>
        <w:pStyle w:val="-"/>
        <w:ind w:firstLine="420"/>
      </w:pPr>
      <w:r>
        <w:rPr>
          <w:rFonts w:hint="eastAsia"/>
        </w:rPr>
        <w:t>电话：（0755）82763888</w:t>
      </w:r>
    </w:p>
    <w:p w:rsidR="00817F43" w:rsidRDefault="00817F43" w:rsidP="00817F43">
      <w:pPr>
        <w:pStyle w:val="-"/>
        <w:ind w:firstLine="420"/>
      </w:pPr>
      <w:r>
        <w:rPr>
          <w:rFonts w:hint="eastAsia"/>
        </w:rPr>
        <w:t>传真：（0755）82763889</w:t>
      </w:r>
    </w:p>
    <w:p w:rsidR="00817F43" w:rsidRDefault="00817F43" w:rsidP="00817F43">
      <w:pPr>
        <w:pStyle w:val="-"/>
        <w:ind w:firstLine="420"/>
      </w:pPr>
      <w:r>
        <w:rPr>
          <w:rFonts w:hint="eastAsia"/>
        </w:rPr>
        <w:t>联系人：常克川</w:t>
      </w:r>
    </w:p>
    <w:p w:rsidR="00817F43" w:rsidRDefault="00817F43" w:rsidP="00817F43">
      <w:pPr>
        <w:pStyle w:val="-"/>
        <w:ind w:firstLine="420"/>
      </w:pPr>
    </w:p>
    <w:p w:rsidR="00817F43" w:rsidRDefault="00817F43" w:rsidP="00817F43">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817F43" w:rsidRDefault="00817F43" w:rsidP="00817F43">
      <w:pPr>
        <w:pStyle w:val="-"/>
        <w:ind w:firstLine="420"/>
      </w:pPr>
      <w:r>
        <w:rPr>
          <w:rFonts w:hint="eastAsia"/>
        </w:rPr>
        <w:t>2018年1月，公司整体变更设立为南方基金管理股份有限公司,注册资本金3亿元人民币。</w:t>
      </w:r>
    </w:p>
    <w:p w:rsidR="00817F43" w:rsidRDefault="00817F43" w:rsidP="00817F43">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817F43" w:rsidRDefault="00817F43" w:rsidP="00817F43">
      <w:pPr>
        <w:pStyle w:val="-2"/>
      </w:pPr>
      <w:r>
        <w:t>3.2 主要人员情况</w:t>
      </w:r>
    </w:p>
    <w:p w:rsidR="00817F43" w:rsidRDefault="00817F43" w:rsidP="00817F43">
      <w:pPr>
        <w:pStyle w:val="-3"/>
      </w:pPr>
      <w:r>
        <w:rPr>
          <w:rFonts w:hint="eastAsia"/>
        </w:rPr>
        <w:t>3.2.1 董事会成员</w:t>
      </w:r>
    </w:p>
    <w:p w:rsidR="00817F43" w:rsidRDefault="00817F43" w:rsidP="00817F43">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817F43" w:rsidRDefault="00817F43" w:rsidP="00817F43">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817F43" w:rsidRDefault="00817F43" w:rsidP="00817F43">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817F43" w:rsidRDefault="00817F43" w:rsidP="00817F43">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817F43" w:rsidRDefault="00817F43" w:rsidP="00817F43">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817F43" w:rsidRDefault="00817F43" w:rsidP="00817F43">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817F43" w:rsidRDefault="00817F43" w:rsidP="00817F43">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817F43" w:rsidRDefault="00817F43" w:rsidP="00817F43">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817F43" w:rsidRDefault="00817F43" w:rsidP="00817F43">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817F43" w:rsidRDefault="00817F43" w:rsidP="00817F43">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817F43" w:rsidRDefault="00817F43" w:rsidP="00817F43">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817F43" w:rsidRDefault="00817F43" w:rsidP="00817F43">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817F43" w:rsidRDefault="00817F43" w:rsidP="00817F43">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817F43" w:rsidRDefault="00817F43" w:rsidP="00817F43">
      <w:pPr>
        <w:pStyle w:val="-3"/>
      </w:pPr>
      <w:r>
        <w:t>3.2.2 监事会成员</w:t>
      </w:r>
    </w:p>
    <w:p w:rsidR="00817F43" w:rsidRDefault="00817F43" w:rsidP="00817F43">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817F43" w:rsidRDefault="00817F43" w:rsidP="00817F43">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817F43" w:rsidRDefault="00817F43" w:rsidP="00817F43">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817F43" w:rsidRDefault="00817F43" w:rsidP="00817F43">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817F43" w:rsidRDefault="00817F43" w:rsidP="00817F43">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817F43" w:rsidRDefault="00817F43" w:rsidP="00817F43">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817F43" w:rsidRDefault="00817F43" w:rsidP="00817F43">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817F43" w:rsidRDefault="00817F43" w:rsidP="00817F43">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817F43" w:rsidRDefault="00817F43" w:rsidP="00817F43">
      <w:pPr>
        <w:pStyle w:val="-3"/>
      </w:pPr>
      <w:r>
        <w:t>3.2.3 公司高级管理人员</w:t>
      </w:r>
    </w:p>
    <w:p w:rsidR="00817F43" w:rsidRDefault="00817F43" w:rsidP="00817F43">
      <w:pPr>
        <w:pStyle w:val="-"/>
        <w:ind w:firstLine="420"/>
      </w:pPr>
      <w:r>
        <w:rPr>
          <w:rFonts w:hint="eastAsia"/>
        </w:rPr>
        <w:t>张海波先生，董事长，简历同上。</w:t>
      </w:r>
    </w:p>
    <w:p w:rsidR="00817F43" w:rsidRDefault="00817F43" w:rsidP="00817F43">
      <w:pPr>
        <w:pStyle w:val="-"/>
        <w:ind w:firstLine="420"/>
      </w:pPr>
      <w:r>
        <w:rPr>
          <w:rFonts w:hint="eastAsia"/>
        </w:rPr>
        <w:t>杨小松先生，总裁，简历同上。</w:t>
      </w:r>
    </w:p>
    <w:p w:rsidR="00817F43" w:rsidRDefault="00817F43" w:rsidP="00817F43">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817F43" w:rsidRDefault="00817F43" w:rsidP="00817F43">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817F43" w:rsidRDefault="00817F43" w:rsidP="00817F43">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817F43" w:rsidRDefault="00817F43" w:rsidP="00817F43">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817F43" w:rsidRDefault="00817F43" w:rsidP="00817F43">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817F43" w:rsidRDefault="00817F43" w:rsidP="00817F43">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817F43" w:rsidRDefault="00817F43" w:rsidP="00817F43">
      <w:pPr>
        <w:pStyle w:val="-3"/>
      </w:pPr>
      <w:r>
        <w:t>3.2.4 基金经理</w:t>
      </w:r>
    </w:p>
    <w:p w:rsidR="00817F43" w:rsidRDefault="00817F43" w:rsidP="00817F43">
      <w:pPr>
        <w:pStyle w:val="-"/>
        <w:ind w:firstLine="420"/>
      </w:pPr>
      <w:r>
        <w:rPr>
          <w:rFonts w:hint="eastAsia"/>
        </w:rPr>
        <w:t>本基金历任基金经理为：应帅先生，管理时间为2017年8月3日至今。</w:t>
      </w:r>
    </w:p>
    <w:p w:rsidR="00817F43" w:rsidRDefault="00817F43" w:rsidP="00817F43">
      <w:pPr>
        <w:pStyle w:val="-"/>
        <w:ind w:firstLine="420"/>
      </w:pPr>
      <w:r>
        <w:rPr>
          <w:rFonts w:hint="eastAsia"/>
        </w:rPr>
        <w:t>应帅先生，北大光华管理学院管理学硕士，具有基金从业资格。曾担任长城基金管理公司行业研究员，2007年加入南方基金，2007年5月10日至2009年2月10日，任南方宝元基金经理；2007年5月10日至2012年11月23日，任南方成份基金经理；2010年12月2日至2016年3月30日，任南方宝元基金经理；2012年11月23日至今，任南方稳健、</w:t>
      </w:r>
      <w:r>
        <w:rPr>
          <w:rFonts w:hint="eastAsia"/>
        </w:rPr>
        <w:lastRenderedPageBreak/>
        <w:t>南稳贰号基金经理；2016年3月23日至今，任南方驱动基金经理；2017年8月3日至今，任南方智造股票基金经理。</w:t>
      </w:r>
    </w:p>
    <w:p w:rsidR="00817F43" w:rsidRDefault="00817F43" w:rsidP="00817F43">
      <w:pPr>
        <w:pStyle w:val="-3"/>
      </w:pPr>
      <w:r>
        <w:t>3.2.5 投资决策委员会成员</w:t>
      </w:r>
    </w:p>
    <w:p w:rsidR="00817F43" w:rsidRDefault="00817F43" w:rsidP="00817F43">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817F43" w:rsidRDefault="00817F43" w:rsidP="00817F43">
      <w:pPr>
        <w:pStyle w:val="-3"/>
      </w:pPr>
      <w:r>
        <w:t>3.2.6 上述人员之间不存在近亲属关系。</w:t>
      </w:r>
    </w:p>
    <w:p w:rsidR="00817F43" w:rsidRDefault="00817F43" w:rsidP="00817F43">
      <w:pPr>
        <w:pStyle w:val="-2"/>
      </w:pPr>
      <w:r>
        <w:rPr>
          <w:rFonts w:hint="eastAsia"/>
        </w:rPr>
        <w:t>3.3 基金管理人的职责</w:t>
      </w:r>
    </w:p>
    <w:p w:rsidR="00817F43" w:rsidRDefault="00817F43" w:rsidP="00817F43">
      <w:pPr>
        <w:pStyle w:val="-"/>
        <w:ind w:firstLine="420"/>
      </w:pPr>
      <w:r>
        <w:rPr>
          <w:rFonts w:hint="eastAsia"/>
        </w:rPr>
        <w:t>（1）依法募集资金，办理或者委托经中国证监会认定的其他机构代为办理基金份额的发售、申购、赎回和登记事宜；</w:t>
      </w:r>
    </w:p>
    <w:p w:rsidR="00817F43" w:rsidRDefault="00817F43" w:rsidP="00817F43">
      <w:pPr>
        <w:pStyle w:val="-"/>
        <w:ind w:firstLine="420"/>
      </w:pPr>
      <w:r>
        <w:rPr>
          <w:rFonts w:hint="eastAsia"/>
        </w:rPr>
        <w:t>（2）办理基金备案手续；</w:t>
      </w:r>
    </w:p>
    <w:p w:rsidR="00817F43" w:rsidRDefault="00817F43" w:rsidP="00817F43">
      <w:pPr>
        <w:pStyle w:val="-"/>
        <w:ind w:firstLine="420"/>
      </w:pPr>
      <w:r>
        <w:rPr>
          <w:rFonts w:hint="eastAsia"/>
        </w:rPr>
        <w:t>（3）对所管理的不同基金财产分别管理、分别记账，进行证券投资；</w:t>
      </w:r>
    </w:p>
    <w:p w:rsidR="00817F43" w:rsidRDefault="00817F43" w:rsidP="00817F43">
      <w:pPr>
        <w:pStyle w:val="-"/>
        <w:ind w:firstLine="420"/>
      </w:pPr>
      <w:r>
        <w:rPr>
          <w:rFonts w:hint="eastAsia"/>
        </w:rPr>
        <w:t>（4）按照基金合同的约定确定基金收益分配方案，及时向基金份额持有人分配收益；</w:t>
      </w:r>
    </w:p>
    <w:p w:rsidR="00817F43" w:rsidRDefault="00817F43" w:rsidP="00817F43">
      <w:pPr>
        <w:pStyle w:val="-"/>
        <w:ind w:firstLine="420"/>
      </w:pPr>
      <w:r>
        <w:rPr>
          <w:rFonts w:hint="eastAsia"/>
        </w:rPr>
        <w:t>（5）进行基金会计核算并编制基金财务会计报告；</w:t>
      </w:r>
    </w:p>
    <w:p w:rsidR="00817F43" w:rsidRDefault="00817F43" w:rsidP="00817F43">
      <w:pPr>
        <w:pStyle w:val="-"/>
        <w:ind w:firstLine="420"/>
      </w:pPr>
      <w:r>
        <w:rPr>
          <w:rFonts w:hint="eastAsia"/>
        </w:rPr>
        <w:t>（6）编制季度报告、中期报告和年度报告；</w:t>
      </w:r>
    </w:p>
    <w:p w:rsidR="00817F43" w:rsidRDefault="00817F43" w:rsidP="00817F43">
      <w:pPr>
        <w:pStyle w:val="-"/>
        <w:ind w:firstLine="420"/>
      </w:pPr>
      <w:r>
        <w:rPr>
          <w:rFonts w:hint="eastAsia"/>
        </w:rPr>
        <w:t>（7）计算并披露基金净值信息，确定基金份额申购、赎回价格；</w:t>
      </w:r>
    </w:p>
    <w:p w:rsidR="00817F43" w:rsidRDefault="00817F43" w:rsidP="00817F43">
      <w:pPr>
        <w:pStyle w:val="-"/>
        <w:ind w:firstLine="420"/>
      </w:pPr>
      <w:r>
        <w:rPr>
          <w:rFonts w:hint="eastAsia"/>
        </w:rPr>
        <w:t>（8）办理与基金财产管理业务活动有关的信息披露事项；</w:t>
      </w:r>
    </w:p>
    <w:p w:rsidR="00817F43" w:rsidRDefault="00817F43" w:rsidP="00817F43">
      <w:pPr>
        <w:pStyle w:val="-"/>
        <w:ind w:firstLine="420"/>
      </w:pPr>
      <w:r>
        <w:rPr>
          <w:rFonts w:hint="eastAsia"/>
        </w:rPr>
        <w:t>（9）按照规定召集基金份额持有人大会；</w:t>
      </w:r>
    </w:p>
    <w:p w:rsidR="00817F43" w:rsidRDefault="00817F43" w:rsidP="00817F43">
      <w:pPr>
        <w:pStyle w:val="-"/>
        <w:ind w:firstLine="420"/>
      </w:pPr>
      <w:r>
        <w:rPr>
          <w:rFonts w:hint="eastAsia"/>
        </w:rPr>
        <w:t>（10）保存基金财产管理业务活动的记录、账册、报表和其他相关资料；</w:t>
      </w:r>
    </w:p>
    <w:p w:rsidR="00817F43" w:rsidRDefault="00817F43" w:rsidP="00817F43">
      <w:pPr>
        <w:pStyle w:val="-"/>
        <w:ind w:firstLine="420"/>
      </w:pPr>
      <w:r>
        <w:rPr>
          <w:rFonts w:hint="eastAsia"/>
        </w:rPr>
        <w:t>（11）以基金管理人名义，代表基金份额持有人利益行使诉讼权利或者实施其他法律行为；</w:t>
      </w:r>
    </w:p>
    <w:p w:rsidR="00817F43" w:rsidRDefault="00817F43" w:rsidP="00817F43">
      <w:pPr>
        <w:pStyle w:val="-"/>
        <w:ind w:firstLine="420"/>
      </w:pPr>
      <w:r>
        <w:rPr>
          <w:rFonts w:hint="eastAsia"/>
        </w:rPr>
        <w:t>（12）法律法规及中国证监会规定的和基金合同约定的其他职责。</w:t>
      </w:r>
    </w:p>
    <w:p w:rsidR="00817F43" w:rsidRDefault="00817F43" w:rsidP="00817F43">
      <w:pPr>
        <w:pStyle w:val="-2"/>
      </w:pPr>
      <w:r>
        <w:t>3.4 基金管理人关于遵守法律法规的承诺</w:t>
      </w:r>
    </w:p>
    <w:p w:rsidR="00817F43" w:rsidRDefault="00817F43" w:rsidP="00817F43">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817F43" w:rsidRDefault="00817F43" w:rsidP="00817F43">
      <w:pPr>
        <w:pStyle w:val="-"/>
        <w:ind w:firstLine="420"/>
      </w:pPr>
      <w:r>
        <w:rPr>
          <w:rFonts w:hint="eastAsia"/>
        </w:rPr>
        <w:t>2、基金管理人承诺不从事下列行为：</w:t>
      </w:r>
    </w:p>
    <w:p w:rsidR="00817F43" w:rsidRDefault="00817F43" w:rsidP="00817F43">
      <w:pPr>
        <w:pStyle w:val="-"/>
        <w:ind w:firstLine="420"/>
      </w:pPr>
      <w:r>
        <w:rPr>
          <w:rFonts w:hint="eastAsia"/>
        </w:rPr>
        <w:t>（1）将基金管理人固有财产或者他人财产混同于基金财产从事证券投资；</w:t>
      </w:r>
    </w:p>
    <w:p w:rsidR="00817F43" w:rsidRDefault="00817F43" w:rsidP="00817F43">
      <w:pPr>
        <w:pStyle w:val="-"/>
        <w:ind w:firstLine="420"/>
      </w:pPr>
      <w:r>
        <w:rPr>
          <w:rFonts w:hint="eastAsia"/>
        </w:rPr>
        <w:lastRenderedPageBreak/>
        <w:t>（2）不公平地对待管理的不同基金财产；</w:t>
      </w:r>
    </w:p>
    <w:p w:rsidR="00817F43" w:rsidRDefault="00817F43" w:rsidP="00817F43">
      <w:pPr>
        <w:pStyle w:val="-"/>
        <w:ind w:firstLine="420"/>
      </w:pPr>
      <w:r>
        <w:rPr>
          <w:rFonts w:hint="eastAsia"/>
        </w:rPr>
        <w:t>（3）利用基金财产或者职务之便为基金份额持有人以外的人牟取利益；</w:t>
      </w:r>
    </w:p>
    <w:p w:rsidR="00817F43" w:rsidRDefault="00817F43" w:rsidP="00817F43">
      <w:pPr>
        <w:pStyle w:val="-"/>
        <w:ind w:firstLine="420"/>
      </w:pPr>
      <w:r>
        <w:rPr>
          <w:rFonts w:hint="eastAsia"/>
        </w:rPr>
        <w:t>（4）向基金份额持有人违规承诺收益或者承担损失；</w:t>
      </w:r>
    </w:p>
    <w:p w:rsidR="00817F43" w:rsidRDefault="00817F43" w:rsidP="00817F43">
      <w:pPr>
        <w:pStyle w:val="-"/>
        <w:ind w:firstLine="420"/>
      </w:pPr>
      <w:r>
        <w:rPr>
          <w:rFonts w:hint="eastAsia"/>
        </w:rPr>
        <w:t>（5）侵占、挪用基金财产；</w:t>
      </w:r>
    </w:p>
    <w:p w:rsidR="00817F43" w:rsidRDefault="00817F43" w:rsidP="00817F43">
      <w:pPr>
        <w:pStyle w:val="-"/>
        <w:ind w:firstLine="420"/>
      </w:pPr>
      <w:r>
        <w:rPr>
          <w:rFonts w:hint="eastAsia"/>
        </w:rPr>
        <w:t>（6）泄露因职务便利获取的未公开信息、利用该信息从事或者明示、暗示他人从事相关的交易活动；</w:t>
      </w:r>
    </w:p>
    <w:p w:rsidR="00817F43" w:rsidRDefault="00817F43" w:rsidP="00817F43">
      <w:pPr>
        <w:pStyle w:val="-"/>
        <w:ind w:firstLine="420"/>
      </w:pPr>
      <w:r>
        <w:rPr>
          <w:rFonts w:hint="eastAsia"/>
        </w:rPr>
        <w:t>（7）玩忽职守，不按照规定履行职责；</w:t>
      </w:r>
    </w:p>
    <w:p w:rsidR="00817F43" w:rsidRDefault="00817F43" w:rsidP="00817F43">
      <w:pPr>
        <w:pStyle w:val="-"/>
        <w:ind w:firstLine="420"/>
      </w:pPr>
      <w:r>
        <w:rPr>
          <w:rFonts w:hint="eastAsia"/>
        </w:rPr>
        <w:t>（8）法律、行政法规和中国证监会规定禁止的其他行为。</w:t>
      </w:r>
    </w:p>
    <w:p w:rsidR="00817F43" w:rsidRDefault="00817F43" w:rsidP="00817F43">
      <w:pPr>
        <w:pStyle w:val="-2"/>
      </w:pPr>
      <w:r>
        <w:t>3.5 基金管理人关于禁止性行为的承诺</w:t>
      </w:r>
    </w:p>
    <w:p w:rsidR="00817F43" w:rsidRDefault="00817F43" w:rsidP="00817F43">
      <w:pPr>
        <w:pStyle w:val="-"/>
        <w:ind w:firstLine="420"/>
      </w:pPr>
      <w:r>
        <w:rPr>
          <w:rFonts w:hint="eastAsia"/>
        </w:rPr>
        <w:t>为维护基金份额持有人的合法权益，本基金禁止从事下列行为：</w:t>
      </w:r>
    </w:p>
    <w:p w:rsidR="00817F43" w:rsidRDefault="00817F43" w:rsidP="00817F43">
      <w:pPr>
        <w:pStyle w:val="-"/>
        <w:ind w:firstLine="420"/>
      </w:pPr>
      <w:r>
        <w:rPr>
          <w:rFonts w:hint="eastAsia"/>
        </w:rPr>
        <w:t>（1）承销证券；</w:t>
      </w:r>
    </w:p>
    <w:p w:rsidR="00817F43" w:rsidRDefault="00817F43" w:rsidP="00817F43">
      <w:pPr>
        <w:pStyle w:val="-"/>
        <w:ind w:firstLine="420"/>
      </w:pPr>
      <w:r>
        <w:rPr>
          <w:rFonts w:hint="eastAsia"/>
        </w:rPr>
        <w:t>（2）违反规定向他人贷款或者提供担保；</w:t>
      </w:r>
    </w:p>
    <w:p w:rsidR="00817F43" w:rsidRDefault="00817F43" w:rsidP="00817F43">
      <w:pPr>
        <w:pStyle w:val="-"/>
        <w:ind w:firstLine="420"/>
      </w:pPr>
      <w:r>
        <w:rPr>
          <w:rFonts w:hint="eastAsia"/>
        </w:rPr>
        <w:t>（3）从事承担无限责任的投资；</w:t>
      </w:r>
    </w:p>
    <w:p w:rsidR="00817F43" w:rsidRDefault="00817F43" w:rsidP="00817F43">
      <w:pPr>
        <w:pStyle w:val="-"/>
        <w:ind w:firstLine="420"/>
      </w:pPr>
      <w:r>
        <w:rPr>
          <w:rFonts w:hint="eastAsia"/>
        </w:rPr>
        <w:t>（4）买卖其他基金份额，但是法律法规或中国证监会另有规定的除外；</w:t>
      </w:r>
    </w:p>
    <w:p w:rsidR="00817F43" w:rsidRDefault="00817F43" w:rsidP="00817F43">
      <w:pPr>
        <w:pStyle w:val="-"/>
        <w:ind w:firstLine="420"/>
      </w:pPr>
      <w:r>
        <w:rPr>
          <w:rFonts w:hint="eastAsia"/>
        </w:rPr>
        <w:t>（5）向其基金管理人、基金托管人出资；</w:t>
      </w:r>
    </w:p>
    <w:p w:rsidR="00817F43" w:rsidRDefault="00817F43" w:rsidP="00817F43">
      <w:pPr>
        <w:pStyle w:val="-"/>
        <w:ind w:firstLine="420"/>
      </w:pPr>
      <w:r>
        <w:rPr>
          <w:rFonts w:hint="eastAsia"/>
        </w:rPr>
        <w:t>（6）从事内幕交易、操纵证券交易价格及其他不正当的证券交易活动；</w:t>
      </w:r>
    </w:p>
    <w:p w:rsidR="00817F43" w:rsidRDefault="00817F43" w:rsidP="00817F43">
      <w:pPr>
        <w:pStyle w:val="-"/>
        <w:ind w:firstLine="420"/>
      </w:pPr>
      <w:r>
        <w:rPr>
          <w:rFonts w:hint="eastAsia"/>
        </w:rPr>
        <w:t>（7）法律、行政法规和中国证监会规定禁止的其他活动。</w:t>
      </w:r>
    </w:p>
    <w:p w:rsidR="00817F43" w:rsidRDefault="00817F43" w:rsidP="00817F43">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817F43" w:rsidRDefault="00817F43" w:rsidP="00817F43">
      <w:pPr>
        <w:pStyle w:val="-"/>
        <w:ind w:firstLine="420"/>
      </w:pPr>
      <w:r>
        <w:rPr>
          <w:rFonts w:hint="eastAsia"/>
        </w:rPr>
        <w:t>如法律、行政法规或监管部门取消上述限制，如适用于本基金，则本基金投资不再受相关限制。</w:t>
      </w:r>
    </w:p>
    <w:p w:rsidR="00817F43" w:rsidRDefault="00817F43" w:rsidP="00817F43">
      <w:pPr>
        <w:pStyle w:val="-2"/>
      </w:pPr>
      <w:r>
        <w:t>3.6 基金经理承诺</w:t>
      </w:r>
    </w:p>
    <w:p w:rsidR="00817F43" w:rsidRDefault="00817F43" w:rsidP="00817F43">
      <w:pPr>
        <w:pStyle w:val="-"/>
        <w:ind w:firstLine="420"/>
      </w:pPr>
      <w:r>
        <w:rPr>
          <w:rFonts w:hint="eastAsia"/>
        </w:rPr>
        <w:t>1、依照有关法律、法规和基金合同的规定，本着勤勉尽责的原则为基金份额持有人谋取最大利益；</w:t>
      </w:r>
    </w:p>
    <w:p w:rsidR="00817F43" w:rsidRDefault="00817F43" w:rsidP="00817F43">
      <w:pPr>
        <w:pStyle w:val="-"/>
        <w:ind w:firstLine="420"/>
      </w:pPr>
      <w:r>
        <w:rPr>
          <w:rFonts w:hint="eastAsia"/>
        </w:rPr>
        <w:t>2、不能利用职务之便为自己、受雇人或基金份额持有人以外的人谋取利益；</w:t>
      </w:r>
    </w:p>
    <w:p w:rsidR="00817F43" w:rsidRDefault="00817F43" w:rsidP="00817F43">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817F43" w:rsidRDefault="00817F43" w:rsidP="00817F43">
      <w:pPr>
        <w:pStyle w:val="-"/>
        <w:ind w:firstLine="420"/>
      </w:pPr>
      <w:r>
        <w:rPr>
          <w:rFonts w:hint="eastAsia"/>
        </w:rPr>
        <w:t>4、不以任何形式为其他组织或个人进行证券交易。</w:t>
      </w:r>
    </w:p>
    <w:p w:rsidR="00817F43" w:rsidRDefault="00817F43" w:rsidP="00817F43">
      <w:pPr>
        <w:pStyle w:val="-2"/>
      </w:pPr>
      <w:r>
        <w:lastRenderedPageBreak/>
        <w:t>3.7 基金管理人的内部控制制度</w:t>
      </w:r>
    </w:p>
    <w:p w:rsidR="00817F43" w:rsidRDefault="00817F43" w:rsidP="00817F43">
      <w:pPr>
        <w:pStyle w:val="-"/>
        <w:ind w:firstLine="420"/>
      </w:pPr>
      <w:r>
        <w:rPr>
          <w:rFonts w:hint="eastAsia"/>
        </w:rPr>
        <w:t>1、内部控制制度概述</w:t>
      </w:r>
    </w:p>
    <w:p w:rsidR="00817F43" w:rsidRDefault="00817F43" w:rsidP="00817F43">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817F43" w:rsidRDefault="00817F43" w:rsidP="00817F43">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817F43" w:rsidRDefault="00817F43" w:rsidP="00817F43">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817F43" w:rsidRDefault="00817F43" w:rsidP="00817F43">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817F43" w:rsidRDefault="00817F43" w:rsidP="00817F43">
      <w:pPr>
        <w:pStyle w:val="-"/>
        <w:ind w:firstLine="420"/>
      </w:pPr>
      <w:r>
        <w:rPr>
          <w:rFonts w:hint="eastAsia"/>
        </w:rPr>
        <w:t>部门业务规章是在基本管理制度的基础上，对各部门的主要职责、岗位设置、岗位责任、操作守则等的具体说明。</w:t>
      </w:r>
    </w:p>
    <w:p w:rsidR="00817F43" w:rsidRDefault="00817F43" w:rsidP="00817F43">
      <w:pPr>
        <w:pStyle w:val="-"/>
        <w:ind w:firstLine="420"/>
      </w:pPr>
      <w:r>
        <w:rPr>
          <w:rFonts w:hint="eastAsia"/>
        </w:rPr>
        <w:t>2、内部控制原则</w:t>
      </w:r>
    </w:p>
    <w:p w:rsidR="00817F43" w:rsidRDefault="00817F43" w:rsidP="00817F43">
      <w:pPr>
        <w:pStyle w:val="-"/>
        <w:ind w:firstLine="420"/>
      </w:pPr>
      <w:r>
        <w:rPr>
          <w:rFonts w:hint="eastAsia"/>
        </w:rPr>
        <w:t>健全性原则。内部控制机制必须覆盖公司的各项业务、各个部门或机构和各级人员，并涵盖到决策、执行、监督、反馈等各个运作环节。</w:t>
      </w:r>
    </w:p>
    <w:p w:rsidR="00817F43" w:rsidRDefault="00817F43" w:rsidP="00817F43">
      <w:pPr>
        <w:pStyle w:val="-"/>
        <w:ind w:firstLine="420"/>
      </w:pPr>
      <w:r>
        <w:rPr>
          <w:rFonts w:hint="eastAsia"/>
        </w:rPr>
        <w:t>有效性原则。通过科学的内控手段和方法，建立合理的内控程序，维护内控制度的有效执行。</w:t>
      </w:r>
    </w:p>
    <w:p w:rsidR="00817F43" w:rsidRDefault="00817F43" w:rsidP="00817F43">
      <w:pPr>
        <w:pStyle w:val="-"/>
        <w:ind w:firstLine="420"/>
      </w:pPr>
      <w:r>
        <w:rPr>
          <w:rFonts w:hint="eastAsia"/>
        </w:rPr>
        <w:t>独立性原则。公司各机构、部门和岗位在职能上应当保持相对独立，公司基金资产、自有资产、其他资产的运作应当分离。</w:t>
      </w:r>
    </w:p>
    <w:p w:rsidR="00817F43" w:rsidRDefault="00817F43" w:rsidP="00817F43">
      <w:pPr>
        <w:pStyle w:val="-"/>
        <w:ind w:firstLine="420"/>
      </w:pPr>
      <w:r>
        <w:rPr>
          <w:rFonts w:hint="eastAsia"/>
        </w:rPr>
        <w:t>相互制约原则。公司内部部门和岗位的设置必须权责分明、相互制衡，并通过切实可行的措施来实行。</w:t>
      </w:r>
    </w:p>
    <w:p w:rsidR="00817F43" w:rsidRDefault="00817F43" w:rsidP="00817F43">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817F43" w:rsidRDefault="00817F43" w:rsidP="00817F43">
      <w:pPr>
        <w:pStyle w:val="-"/>
        <w:ind w:firstLine="420"/>
      </w:pPr>
      <w:r>
        <w:rPr>
          <w:rFonts w:hint="eastAsia"/>
        </w:rPr>
        <w:t>3、主要内部控制制度</w:t>
      </w:r>
    </w:p>
    <w:p w:rsidR="00817F43" w:rsidRDefault="00817F43" w:rsidP="00817F43">
      <w:pPr>
        <w:pStyle w:val="-"/>
        <w:ind w:firstLine="420"/>
      </w:pPr>
      <w:r>
        <w:rPr>
          <w:rFonts w:hint="eastAsia"/>
        </w:rPr>
        <w:t>（1）内部会计控制制度</w:t>
      </w:r>
    </w:p>
    <w:p w:rsidR="00817F43" w:rsidRDefault="00817F43" w:rsidP="00817F43">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817F43" w:rsidRDefault="00817F43" w:rsidP="00817F43">
      <w:pPr>
        <w:pStyle w:val="-"/>
        <w:ind w:firstLine="420"/>
      </w:pPr>
      <w:r>
        <w:rPr>
          <w:rFonts w:hint="eastAsia"/>
        </w:rPr>
        <w:lastRenderedPageBreak/>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817F43" w:rsidRDefault="00817F43" w:rsidP="00817F43">
      <w:pPr>
        <w:pStyle w:val="-"/>
        <w:ind w:firstLine="420"/>
      </w:pPr>
      <w:r>
        <w:rPr>
          <w:rFonts w:hint="eastAsia"/>
        </w:rPr>
        <w:t>（2）风险管理控制制度</w:t>
      </w:r>
    </w:p>
    <w:p w:rsidR="00817F43" w:rsidRDefault="00817F43" w:rsidP="00817F43">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817F43" w:rsidRDefault="00817F43" w:rsidP="00817F43">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817F43" w:rsidRDefault="00817F43" w:rsidP="00817F43">
      <w:pPr>
        <w:pStyle w:val="-"/>
        <w:ind w:firstLine="420"/>
      </w:pPr>
      <w:r>
        <w:rPr>
          <w:rFonts w:hint="eastAsia"/>
        </w:rPr>
        <w:t>（3）监察稽核制度</w:t>
      </w:r>
    </w:p>
    <w:p w:rsidR="00817F43" w:rsidRDefault="00817F43" w:rsidP="00817F43">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817F43" w:rsidRDefault="00817F43" w:rsidP="00817F43">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817F43" w:rsidRDefault="00817F43" w:rsidP="00817F43">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817F43" w:rsidRDefault="00817F43" w:rsidP="00817F43">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817F43" w:rsidRDefault="00817F43">
      <w:pPr>
        <w:widowControl/>
        <w:jc w:val="left"/>
        <w:rPr>
          <w:rFonts w:ascii="宋体" w:hAnsi="宋体"/>
          <w:color w:val="222222"/>
          <w:kern w:val="0"/>
          <w:szCs w:val="21"/>
          <w:lang w:val="x-none" w:eastAsia="x-none"/>
        </w:rPr>
      </w:pPr>
      <w:r>
        <w:br w:type="page"/>
      </w:r>
    </w:p>
    <w:p w:rsidR="00817F43" w:rsidRDefault="00817F43" w:rsidP="00817F43">
      <w:pPr>
        <w:pStyle w:val="-1"/>
      </w:pPr>
      <w:bookmarkStart w:id="4" w:name="_Toc53733427"/>
      <w:r>
        <w:rPr>
          <w:rFonts w:hint="eastAsia"/>
        </w:rPr>
        <w:lastRenderedPageBreak/>
        <w:t>§</w:t>
      </w:r>
      <w:r>
        <w:t>4 基金托管人</w:t>
      </w:r>
      <w:bookmarkEnd w:id="4"/>
    </w:p>
    <w:p w:rsidR="00817F43" w:rsidRDefault="00817F43" w:rsidP="00817F43">
      <w:pPr>
        <w:pStyle w:val="-"/>
        <w:ind w:firstLine="420"/>
      </w:pPr>
      <w:r>
        <w:rPr>
          <w:rFonts w:hint="eastAsia"/>
        </w:rPr>
        <w:t>一、基金托管人情况</w:t>
      </w:r>
    </w:p>
    <w:p w:rsidR="00817F43" w:rsidRDefault="00817F43" w:rsidP="00817F43">
      <w:pPr>
        <w:pStyle w:val="-"/>
        <w:ind w:firstLine="420"/>
      </w:pPr>
      <w:r>
        <w:rPr>
          <w:rFonts w:hint="eastAsia"/>
        </w:rPr>
        <w:t>1、基本情况</w:t>
      </w:r>
    </w:p>
    <w:p w:rsidR="00817F43" w:rsidRDefault="00817F43" w:rsidP="00817F43">
      <w:pPr>
        <w:pStyle w:val="-"/>
        <w:ind w:firstLine="420"/>
      </w:pPr>
      <w:r>
        <w:rPr>
          <w:rFonts w:hint="eastAsia"/>
        </w:rPr>
        <w:t>名称：平安银行股份有限公司</w:t>
      </w:r>
    </w:p>
    <w:p w:rsidR="00817F43" w:rsidRDefault="00817F43" w:rsidP="00817F43">
      <w:pPr>
        <w:pStyle w:val="-"/>
        <w:ind w:firstLine="420"/>
      </w:pPr>
      <w:r>
        <w:rPr>
          <w:rFonts w:hint="eastAsia"/>
        </w:rPr>
        <w:t>注册住所：广东省深圳市罗湖区深南东路5047号</w:t>
      </w:r>
    </w:p>
    <w:p w:rsidR="00817F43" w:rsidRDefault="00817F43" w:rsidP="00817F43">
      <w:pPr>
        <w:pStyle w:val="-"/>
        <w:ind w:firstLine="420"/>
      </w:pPr>
      <w:r>
        <w:rPr>
          <w:rFonts w:hint="eastAsia"/>
        </w:rPr>
        <w:t>办公地址：广东省深圳市福田区益田路5023号</w:t>
      </w:r>
    </w:p>
    <w:p w:rsidR="00817F43" w:rsidRDefault="00817F43" w:rsidP="00817F43">
      <w:pPr>
        <w:pStyle w:val="-"/>
        <w:ind w:firstLine="420"/>
      </w:pPr>
      <w:r>
        <w:rPr>
          <w:rFonts w:hint="eastAsia"/>
        </w:rPr>
        <w:t>法定代表人：谢永林</w:t>
      </w:r>
    </w:p>
    <w:p w:rsidR="00817F43" w:rsidRDefault="00817F43" w:rsidP="00817F43">
      <w:pPr>
        <w:pStyle w:val="-"/>
        <w:ind w:firstLine="420"/>
      </w:pPr>
      <w:r>
        <w:rPr>
          <w:rFonts w:hint="eastAsia"/>
        </w:rPr>
        <w:t>成立日期：1987年12月22日</w:t>
      </w:r>
    </w:p>
    <w:p w:rsidR="00817F43" w:rsidRDefault="00817F43" w:rsidP="00817F43">
      <w:pPr>
        <w:pStyle w:val="-"/>
        <w:ind w:firstLine="420"/>
      </w:pPr>
      <w:r>
        <w:rPr>
          <w:rFonts w:hint="eastAsia"/>
        </w:rPr>
        <w:t>组织形式：股份有限公司</w:t>
      </w:r>
    </w:p>
    <w:p w:rsidR="00817F43" w:rsidRDefault="00817F43" w:rsidP="00817F43">
      <w:pPr>
        <w:pStyle w:val="-"/>
        <w:ind w:firstLine="420"/>
      </w:pPr>
      <w:r>
        <w:rPr>
          <w:rFonts w:hint="eastAsia"/>
        </w:rPr>
        <w:t>注册资本：19,405,918,198元</w:t>
      </w:r>
    </w:p>
    <w:p w:rsidR="00817F43" w:rsidRDefault="00817F43" w:rsidP="00817F43">
      <w:pPr>
        <w:pStyle w:val="-"/>
        <w:ind w:firstLine="420"/>
      </w:pPr>
      <w:r>
        <w:rPr>
          <w:rFonts w:hint="eastAsia"/>
        </w:rPr>
        <w:t>存续期间：持续经营</w:t>
      </w:r>
    </w:p>
    <w:p w:rsidR="00817F43" w:rsidRDefault="00817F43" w:rsidP="00817F43">
      <w:pPr>
        <w:pStyle w:val="-"/>
        <w:ind w:firstLine="420"/>
      </w:pPr>
      <w:r>
        <w:rPr>
          <w:rFonts w:hint="eastAsia"/>
        </w:rPr>
        <w:t>基金托管资格批文及文号：中国证监会证监许可[2008]1037 号</w:t>
      </w:r>
    </w:p>
    <w:p w:rsidR="00817F43" w:rsidRDefault="00817F43" w:rsidP="00817F43">
      <w:pPr>
        <w:pStyle w:val="-"/>
        <w:ind w:firstLine="420"/>
      </w:pPr>
      <w:r>
        <w:rPr>
          <w:rFonts w:hint="eastAsia"/>
        </w:rPr>
        <w:t>联系人：高希泉</w:t>
      </w:r>
    </w:p>
    <w:p w:rsidR="00817F43" w:rsidRDefault="00817F43" w:rsidP="00817F43">
      <w:pPr>
        <w:pStyle w:val="-"/>
        <w:ind w:firstLine="420"/>
      </w:pPr>
      <w:r>
        <w:rPr>
          <w:rFonts w:hint="eastAsia"/>
        </w:rPr>
        <w:t>联系电话：(0755) 2219 7701</w:t>
      </w:r>
    </w:p>
    <w:p w:rsidR="00817F43" w:rsidRDefault="00817F43" w:rsidP="00817F43">
      <w:pPr>
        <w:pStyle w:val="-"/>
        <w:ind w:firstLine="420"/>
      </w:pPr>
      <w:r>
        <w:rPr>
          <w:rFonts w:hint="eastAsia"/>
        </w:rPr>
        <w:t>1、平安银行基本情况</w:t>
      </w:r>
    </w:p>
    <w:p w:rsidR="00817F43" w:rsidRDefault="00817F43" w:rsidP="00817F43">
      <w:pPr>
        <w:pStyle w:val="-"/>
        <w:ind w:firstLine="420"/>
      </w:pPr>
      <w:r>
        <w:rPr>
          <w:rFonts w:hint="eastAsia"/>
        </w:rPr>
        <w:t>平安银行股份有限公司是一家总部设在深圳的全国性股份制商业银行（深圳证券交易所简称：平安银行，证券代码000001）。其前身是深圳发展银行股份有限公司，于2012年6月吸收合并原平安银行并于同年7月更名为平安银行。中国平安保险（集团）股份有限公司及其子公司合计持有平安银行58%的股份，为平安银行的控股股东。截至2019年末，平安银行有91家分行（含香港分行）,共1,058家营业机构。</w:t>
      </w:r>
    </w:p>
    <w:p w:rsidR="00817F43" w:rsidRDefault="00817F43" w:rsidP="00817F43">
      <w:pPr>
        <w:pStyle w:val="-"/>
        <w:ind w:firstLine="420"/>
      </w:pPr>
      <w:r>
        <w:rPr>
          <w:rFonts w:hint="eastAsia"/>
        </w:rPr>
        <w:t>2019年，平安银行实现营业收入1379.58亿元（同比增长18.2%）、净利润 281.95亿元（同比增长 13.6 %）、资产总额 39,390.70亿元（较上年末增长15.2 %）、吸收存款余额24,369.35亿元（较上年末增长</w:t>
      </w:r>
    </w:p>
    <w:p w:rsidR="00817F43" w:rsidRDefault="00817F43" w:rsidP="00817F43">
      <w:pPr>
        <w:pStyle w:val="-"/>
        <w:ind w:firstLine="420"/>
      </w:pPr>
      <w:r>
        <w:rPr>
          <w:rFonts w:hint="eastAsia"/>
        </w:rPr>
        <w:t>14.5 %）、发放贷款和垫款总额（含贴现）23,232.05亿元（较上年末增长 16.3%）。</w:t>
      </w:r>
    </w:p>
    <w:p w:rsidR="00817F43" w:rsidRDefault="00817F43" w:rsidP="00817F43">
      <w:pPr>
        <w:pStyle w:val="-"/>
        <w:ind w:firstLine="420"/>
      </w:pPr>
      <w:r>
        <w:rPr>
          <w:rFonts w:hint="eastAsia"/>
        </w:rPr>
        <w:t>平安银行总行设资产托管事业部，下设市场拓展处、创新发展处、估值核算处、资金清算处、规划发展处、IT系统支持处、督察合规处、基金服务中心8 个处室，目前部门人员为60人。</w:t>
      </w:r>
    </w:p>
    <w:p w:rsidR="00817F43" w:rsidRDefault="00817F43" w:rsidP="00817F43">
      <w:pPr>
        <w:pStyle w:val="-"/>
        <w:ind w:firstLine="420"/>
      </w:pPr>
      <w:r>
        <w:rPr>
          <w:rFonts w:hint="eastAsia"/>
        </w:rPr>
        <w:t>2、主要人员情况</w:t>
      </w:r>
    </w:p>
    <w:p w:rsidR="00817F43" w:rsidRDefault="00817F43" w:rsidP="00817F43">
      <w:pPr>
        <w:pStyle w:val="-"/>
        <w:ind w:firstLine="420"/>
      </w:pPr>
      <w:r>
        <w:rPr>
          <w:rFonts w:hint="eastAsia"/>
        </w:rPr>
        <w:t>陈正涛,男,中共党员，经济学硕士、高级经济师、高级理财规划师、国际注册私人银行家，具备《中国证券业执业证书》。长期从事商业银行工作，具有本外币资金清算，银行经营管理及基金托管业务的经营管理经验。1985年7月至1993年2月在武汉金融高等专科学校任教；1993年3月至1993年7月在招商银行武汉分行任客户经理；1993年8月至1999年2月在招行武汉分行武昌支行任计划信贷部经理、行长助理；1999年3月－2000年1月</w:t>
      </w:r>
      <w:r>
        <w:rPr>
          <w:rFonts w:hint="eastAsia"/>
        </w:rPr>
        <w:lastRenderedPageBreak/>
        <w:t>在招行武汉分行青山支行任行长助理；2000年2月至2001年7月在招行武汉分行公司银行部任副总经理；2001年8月至2003年2月在招行武汉分行解放公园支行任行长；2003年3月至2005年4月在招行武汉分行机构业务部任总经理；2005年5月至2007年6月在招行武汉分行硚口支行任行长；2007年7月至2008年1月在招行武汉分行同业银行部任总经理；自2008年2月加盟平安银行先后任公司业务部总经理助理、产品及交易银行部副总经理，一直负责公司银行产品开发与管理，全面掌握银行产品包括托管业务产品的运作、营销和管理，尤其是对商业银行有关的各项监管政策比较熟悉。2011年12月任平安银行资产托管部副总经理；2013年5月起任平安银行资产托管事业部副总裁（主持工作）；2015年3月5日起任平安银行资产托管事业部总裁。</w:t>
      </w:r>
    </w:p>
    <w:p w:rsidR="00817F43" w:rsidRDefault="00817F43" w:rsidP="00817F43">
      <w:pPr>
        <w:pStyle w:val="-"/>
        <w:ind w:firstLine="420"/>
      </w:pPr>
      <w:r>
        <w:rPr>
          <w:rFonts w:hint="eastAsia"/>
        </w:rPr>
        <w:t>3、基金托管业务经营情况</w:t>
      </w:r>
    </w:p>
    <w:p w:rsidR="00817F43" w:rsidRDefault="00817F43" w:rsidP="00817F43">
      <w:pPr>
        <w:pStyle w:val="-"/>
        <w:ind w:firstLine="420"/>
      </w:pPr>
      <w:r>
        <w:rPr>
          <w:rFonts w:hint="eastAsia"/>
        </w:rPr>
        <w:t>2008年8月15日获得中国证监会、银监会核准开办证券投资基金托管业务。</w:t>
      </w:r>
    </w:p>
    <w:p w:rsidR="00817F43" w:rsidRDefault="00817F43" w:rsidP="00817F43">
      <w:pPr>
        <w:pStyle w:val="-"/>
        <w:ind w:firstLine="420"/>
      </w:pPr>
      <w:r>
        <w:rPr>
          <w:rFonts w:hint="eastAsia"/>
        </w:rPr>
        <w:t>截至2019年12月末，平安银行股份有限公司托管证券投资基金净值规模合计3,760.26亿，托管证券投资基金共126只，具体包括华富价值增长灵活配置混合型证券投资基金、华富量子生命力股票型证券投资基金、长信可转债债券型证券投资基金、招商保证金快线货币市场基金、平安日增利货币市场基金、新华鑫益灵活配置混合型证券投资基金、东吴中证可转换债券指数分级证券投资基金、平安财富宝货币市场基金、红塔红土盛世普益灵活配置混合型发起式证券投资基金、新华活期添利货币市场证券投资基金、民生加银优选股票型证券投资基金、新华增盈回报债券型证券投资基金、鹏华安盈宝货币市场基金、平安新鑫先锋混合型证券投资基金、新华万银多元策略灵活配置混合型证券投资基金、中海进取收益灵活配置混合型证券投资基金、东吴移动互联灵活配置混合型证券投资基金、平安智慧中国灵活配置混合型证券投资基金、国金通用鑫新灵活配置混合型证券投资基金（LOF）、嘉合磐石混合型证券投资基金、平安鑫享混合型证券投资基金、广发聚盛灵活配置混合型证券投资基金、鹏华弘安灵活配置混合型证券投资基金、博时裕泰纯债债券型证券投资基金、中海顺鑫保本混合型证券投资基金、东方红睿轩沪港深灵活配置混合型证券投资基金、浙商汇金转型升级灵活配置混合型证券投资基金、广发安泽回报纯债债券型证券投资基金、博时裕景纯债债券型证券投资基金、平安惠盈纯债债券型证券投资基金、长城久源保本混合型证券投资基金、平安安盈保本混合型证券投资基金、嘉实稳盛债券型证券投资基金、长信先锐债券型证券投资基金、华润元大现金通货币市场基金、平安鼎信定期开放债券型证券投资基金、平安鼎泰灵活配置混合型证券投资基金(LOF)、南方荣欢定期开放混合型发起式证券投资基金、长信富平纯债一年定期开放债券型证券投资基金、中海合嘉增强收益债券型证券投资基金、富兰克林国海新活力灵活配置混合型证券投资基金、南方颐元债券型发起式证券投资基金、鹏华弘惠灵活配置混合型证券投资基金、鹏华兴安定期开放灵活配置混合型证券投资基金、西部利得天添利货币市场基金、博时安祺一年定期开放债券型证券投资基金、安信活期宝货币市场基金、广发鑫源灵活配置混合型证</w:t>
      </w:r>
      <w:r>
        <w:rPr>
          <w:rFonts w:hint="eastAsia"/>
        </w:rPr>
        <w:lastRenderedPageBreak/>
        <w:t>券投资基金、平安惠享纯债债券型证券投资基金、广发安悦回报灵活配置混合型证券投资基金、平安惠融纯债债券型证券投资基金、广发沪港深新起点股票型证券投资基金、平安惠金定期开放债券型证券投资基金、博时丰达纯债6个月定期开放债券型发起式证券投资基金、英大睿鑫灵活配置混合型证券投资基金、西部利得新动力灵活配置混合型证券投资基金、平安惠利纯债债券型证券投资基金、长盛盛丰灵活配置混合型证券投资基金、鹏华丰盈债券型证券投资基金、平安惠隆纯债债券型证券投资基金、平安金管家货币市场基金、平安鑫利定期开放灵活配置混合型证券投资基金、华泰柏瑞享利灵活配置混合型证券投资基金、广发汇平一年定期开放债券型证券投资基金、平安中证沪港深高股息精选指数型证券投资基金、前海开源聚财宝货币市场基金、前海开源沪港深隆鑫灵活配置混合型证券投资基金、金鹰添荣纯债债券型证券投资基金、西部利得汇享债券型证券投资基金、鹏华丰玉债券型证券投资基金、华安睿安定期开放混合型证券投资基金、西部利得久安回报灵活配置混合型证券投资基金、广发汇安18个月定期开放债券型证券投资基金、平安转型创新灵活配置混合型证券投资基金、南方和元债券型证券投资基金、兴银消费新趋势灵活配置混合型证券投资基金、南方高元债券型发起式证券投资基金、易方达瑞智灵活配置混合型证券投资基金、平安惠泽纯债债券型证券投资基金、南方智造未来股票型证券投资基金、万家安弘纯债一年定期开放债券型证券投资基金、平安量化先锋混合型发起式证券投资基金、平安沪深300指数量化增强证券投资基金、平安合正定期开放纯债债券型发起式证券投资基金、嘉合磐通债券型证券投资基金、华夏鼎旺三个月定期开放债券型发起式证券投资基金、博时富安纯债3个月定期开放债券型发起式证券投资基金、富荣福鑫灵活配置混合型证券投资基金、富荣福锦混合型证券投资基金、前海开源丰鑫灵活配置混合型证券投资基金、平安中证500交易型开放式指数证券投资基金（ETF）、汇添富鑫成定期开放债券型发起式证券投资基金、平安合韵定期开放纯债债券型发起式证券投资基金、易方达恒安定期开放债券型发起式证券投资基金、中银证券汇享定期开放债券型发起式证券投资基金、平安MSCI中国A股低波动交易型开放式指数证券投资基金（ETF）、平安合悦定期开放债券型发起式证券投资基金、平安中证500交易型开放式指数证券投资基金联接基金、中金瑞祥灵活配置混合型证券投资基金、招商添荣3个月定期开放债券型发起式证券投资基金、平安中证5-10年期国债活跃券交易型开放式指数证券投资基金、平安中债-中高等级公司债利差因子交易型开放式指数证券投资基金、平安季添盈三个月定期开放债券型证券投资基金、人保鑫泽纯债债券型证券投资基金、长江量化匠心甄选股票型证券投资基金、华夏中债1-3年政策性金融债指数证券投资基金、兴业养老目标日期2035三年持有期混合型发起式基金中基金（FOF）、诺德策略精选混合型证券投资基金、国泰瑞安三个月定期开放债券型发起式证券投资基金、西部利得添盈短债债券型证券投资基金、华安安平6个月定期开放债券型发起式证券投资基金、中庚价值灵动灵活配置混合型证券投资基金、凯石源混合型证券投资基金、平安季开鑫三个月定期开放债券型证券投资基金、中银康享3个月定</w:t>
      </w:r>
      <w:r>
        <w:rPr>
          <w:rFonts w:hint="eastAsia"/>
        </w:rPr>
        <w:lastRenderedPageBreak/>
        <w:t>期开放债券型发起式证券投资基金、同泰开泰混合型证券投资基金、鹏华浮动净值型发起式货币市场基金、南方聪元债券型发起式证券投资基金、平安季享裕三个月定期开放债券型证券投资基金、建信中债5-10年国开行债券指数证券投资基金、华泰柏瑞锦泰一年定期开放债券型证券投资基金、嘉实致安3个月定期开放债券型发起式证券投资基金、中证800交易型开放式指数证券投资基金、工银瑞信瑞弘三个月定期开放债券型发起式证券投资基金、万家惠享39个月定期开放债券型证券投资基金、招商中债-1-3年高等级央企主题债券指数证券投资基金、平安乐顺39个月定期开放债券型证券投资基金。</w:t>
      </w:r>
    </w:p>
    <w:p w:rsidR="00817F43" w:rsidRDefault="00817F43" w:rsidP="00817F43">
      <w:pPr>
        <w:pStyle w:val="-"/>
        <w:ind w:firstLine="420"/>
      </w:pPr>
      <w:r>
        <w:rPr>
          <w:rFonts w:hint="eastAsia"/>
        </w:rPr>
        <w:t>二、基金托管人的内部风险控制制度说明</w:t>
      </w:r>
    </w:p>
    <w:p w:rsidR="00817F43" w:rsidRDefault="00817F43" w:rsidP="00817F43">
      <w:pPr>
        <w:pStyle w:val="-"/>
        <w:ind w:firstLine="420"/>
      </w:pPr>
      <w:r>
        <w:rPr>
          <w:rFonts w:hint="eastAsia"/>
        </w:rPr>
        <w:t>1、内部控制目标</w:t>
      </w:r>
    </w:p>
    <w:p w:rsidR="00817F43" w:rsidRDefault="00817F43" w:rsidP="00817F43">
      <w:pPr>
        <w:pStyle w:val="-"/>
        <w:ind w:firstLine="420"/>
      </w:pPr>
      <w:r>
        <w:rPr>
          <w:rFonts w:hint="eastAsia"/>
        </w:rPr>
        <w:t>作为基金托管人，平安银行股份有限公司严格遵守国家有关托管业务的法律法规、行业监管要求，自觉形成守法经营、规范运作的经营理念和经营风格；确保基金财产的安全完整，确保有关信息的真实、准确、完整、及时，保护基金份额持有人的合法权益；确保内部控制和风险管理体系的有效性；防范和化解经营风险，确保业务的安全、稳健运行，促进经营目标的实现。</w:t>
      </w:r>
    </w:p>
    <w:p w:rsidR="00817F43" w:rsidRDefault="00817F43" w:rsidP="00817F43">
      <w:pPr>
        <w:pStyle w:val="-"/>
        <w:ind w:firstLine="420"/>
      </w:pPr>
      <w:r>
        <w:rPr>
          <w:rFonts w:hint="eastAsia"/>
        </w:rPr>
        <w:t>2、内部控制组织结构</w:t>
      </w:r>
    </w:p>
    <w:p w:rsidR="00817F43" w:rsidRDefault="00817F43" w:rsidP="00817F43">
      <w:pPr>
        <w:pStyle w:val="-"/>
        <w:ind w:firstLine="420"/>
      </w:pPr>
      <w:r>
        <w:rPr>
          <w:rFonts w:hint="eastAsia"/>
        </w:rPr>
        <w:t>平安银行股份有限公司设有总行独立一级部门资产托管事业部，是全行资产托管业务的管理和运营部门，专门配备了专职内部监察稽核人员负责托管业务的内部控制和风险管理工作，具有独立行使监督稽核工作的职权和能力。</w:t>
      </w:r>
    </w:p>
    <w:p w:rsidR="00817F43" w:rsidRDefault="00817F43" w:rsidP="00817F43">
      <w:pPr>
        <w:pStyle w:val="-"/>
        <w:ind w:firstLine="420"/>
      </w:pPr>
      <w:r>
        <w:rPr>
          <w:rFonts w:hint="eastAsia"/>
        </w:rPr>
        <w:t>3、内部控制制度及措施</w:t>
      </w:r>
    </w:p>
    <w:p w:rsidR="00817F43" w:rsidRDefault="00817F43" w:rsidP="00817F43">
      <w:pPr>
        <w:pStyle w:val="-"/>
        <w:ind w:firstLine="420"/>
      </w:pPr>
      <w:r>
        <w:rPr>
          <w:rFonts w:hint="eastAsia"/>
        </w:rPr>
        <w:t>资产托管事业部具备系统、完善的制度控制体系，建立了管理制度、控制制度、岗位职责、业务操作流程，可以保证托管业务的规范操作和顺利进行；取得基金从业资格的人员符合监管要求；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817F43" w:rsidRDefault="00817F43" w:rsidP="00817F43">
      <w:pPr>
        <w:pStyle w:val="-"/>
        <w:ind w:firstLine="420"/>
      </w:pPr>
      <w:r>
        <w:rPr>
          <w:rFonts w:hint="eastAsia"/>
        </w:rPr>
        <w:t>三、基金托管人对基金管理人运作基金进行监督的方法和程序</w:t>
      </w:r>
    </w:p>
    <w:p w:rsidR="00817F43" w:rsidRDefault="00817F43" w:rsidP="00817F43">
      <w:pPr>
        <w:pStyle w:val="-"/>
        <w:ind w:firstLine="420"/>
      </w:pPr>
      <w:r>
        <w:rPr>
          <w:rFonts w:hint="eastAsia"/>
        </w:rPr>
        <w:t>1、监督方法</w:t>
      </w:r>
    </w:p>
    <w:p w:rsidR="00817F43" w:rsidRDefault="00817F43" w:rsidP="00817F43">
      <w:pPr>
        <w:pStyle w:val="-"/>
        <w:ind w:firstLine="420"/>
      </w:pPr>
      <w:r>
        <w:rPr>
          <w:rFonts w:hint="eastAsia"/>
        </w:rPr>
        <w:t>依照《基金法》及其配套法规和基金合同的约定，监督所托管基金的投资运作。利用行业普遍使用的“资产托管业务系统——监控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rsidR="00817F43" w:rsidRDefault="00817F43" w:rsidP="00817F43">
      <w:pPr>
        <w:pStyle w:val="-"/>
        <w:ind w:firstLine="420"/>
      </w:pPr>
      <w:r>
        <w:rPr>
          <w:rFonts w:hint="eastAsia"/>
        </w:rPr>
        <w:t>2、监督流程</w:t>
      </w:r>
    </w:p>
    <w:p w:rsidR="00817F43" w:rsidRDefault="00817F43" w:rsidP="00817F43">
      <w:pPr>
        <w:pStyle w:val="-"/>
        <w:ind w:firstLine="420"/>
      </w:pPr>
      <w:r>
        <w:rPr>
          <w:rFonts w:hint="eastAsia"/>
        </w:rPr>
        <w:lastRenderedPageBreak/>
        <w:t>（1）每工作日按时通过监控子系统，对各基金投资运作比例控制指标进行例行监控，发现投资比例超标等异常情况，向基金管理人发出书面通知，与基金管理人进行情况核实，督促其纠正，并及时报告中国证监会。</w:t>
      </w:r>
    </w:p>
    <w:p w:rsidR="00817F43" w:rsidRDefault="00817F43" w:rsidP="00817F43">
      <w:pPr>
        <w:pStyle w:val="-"/>
        <w:ind w:firstLine="420"/>
      </w:pPr>
      <w:r>
        <w:rPr>
          <w:rFonts w:hint="eastAsia"/>
        </w:rPr>
        <w:t>（2）收到基金管理人的投资指令后，对涉及各基金的投资范围、投资对象及交易对手等内容进行合法合规性监督。</w:t>
      </w:r>
    </w:p>
    <w:p w:rsidR="00817F43" w:rsidRDefault="00817F43" w:rsidP="00817F43">
      <w:pPr>
        <w:pStyle w:val="-"/>
        <w:ind w:firstLine="420"/>
      </w:pPr>
      <w:r>
        <w:rPr>
          <w:rFonts w:hint="eastAsia"/>
        </w:rPr>
        <w:t>（3）根据基金投资运作监督情况，定期编写基金投资运作监督报告，对各基金投资运作的合法合规性、投资独立性和风格显著性等方面进行评价，报送中国证监会。</w:t>
      </w:r>
    </w:p>
    <w:p w:rsidR="00817F43" w:rsidRDefault="00817F43" w:rsidP="00817F43">
      <w:pPr>
        <w:pStyle w:val="-"/>
        <w:ind w:firstLine="420"/>
      </w:pPr>
      <w:r>
        <w:rPr>
          <w:rFonts w:hint="eastAsia"/>
        </w:rPr>
        <w:t>（4）通过技术或非技术手段发现基金涉嫌违规交易，电话或书面要求管理人进行解释或举证，并及时报告中国证监会。</w:t>
      </w:r>
    </w:p>
    <w:p w:rsidR="00817F43" w:rsidRDefault="00817F43">
      <w:pPr>
        <w:widowControl/>
        <w:jc w:val="left"/>
        <w:rPr>
          <w:rFonts w:ascii="宋体" w:hAnsi="宋体"/>
          <w:color w:val="222222"/>
          <w:kern w:val="0"/>
          <w:szCs w:val="21"/>
          <w:lang w:val="x-none" w:eastAsia="x-none"/>
        </w:rPr>
      </w:pPr>
      <w:r>
        <w:br w:type="page"/>
      </w:r>
    </w:p>
    <w:p w:rsidR="00817F43" w:rsidRDefault="00817F43" w:rsidP="00817F43">
      <w:pPr>
        <w:pStyle w:val="-1"/>
      </w:pPr>
      <w:bookmarkStart w:id="5" w:name="_Toc53733428"/>
      <w:r>
        <w:rPr>
          <w:rFonts w:hint="eastAsia"/>
        </w:rPr>
        <w:lastRenderedPageBreak/>
        <w:t>§</w:t>
      </w:r>
      <w:r>
        <w:t>5 相关服务机构</w:t>
      </w:r>
      <w:bookmarkEnd w:id="5"/>
    </w:p>
    <w:p w:rsidR="00817F43" w:rsidRDefault="00817F43" w:rsidP="00817F43">
      <w:pPr>
        <w:pStyle w:val="-2"/>
      </w:pPr>
      <w:r>
        <w:rPr>
          <w:rFonts w:hint="eastAsia"/>
        </w:rPr>
        <w:t>5.1 销售机构</w:t>
      </w:r>
    </w:p>
    <w:p w:rsidR="00817F43" w:rsidRDefault="00817F43" w:rsidP="00817F43">
      <w:pPr>
        <w:pStyle w:val="-3"/>
      </w:pPr>
      <w:r>
        <w:rPr>
          <w:rFonts w:hint="eastAsia"/>
        </w:rPr>
        <w:t>5.1.1 直销机构</w:t>
      </w:r>
    </w:p>
    <w:p w:rsidR="00817F43" w:rsidRDefault="00817F43" w:rsidP="00817F43">
      <w:pPr>
        <w:pStyle w:val="-"/>
        <w:ind w:firstLine="420"/>
      </w:pPr>
      <w:r>
        <w:rPr>
          <w:rFonts w:hint="eastAsia"/>
        </w:rPr>
        <w:t>南方基金管理股份有限公司</w:t>
      </w:r>
    </w:p>
    <w:p w:rsidR="00817F43" w:rsidRDefault="00817F43" w:rsidP="00817F43">
      <w:pPr>
        <w:pStyle w:val="-"/>
        <w:ind w:firstLine="420"/>
      </w:pPr>
      <w:r>
        <w:rPr>
          <w:rFonts w:hint="eastAsia"/>
        </w:rPr>
        <w:t>住所及办公地址：深圳市福田区莲花街道益田路5999号基金大厦32-42楼</w:t>
      </w:r>
    </w:p>
    <w:p w:rsidR="00817F43" w:rsidRDefault="00817F43" w:rsidP="00817F43">
      <w:pPr>
        <w:pStyle w:val="-"/>
        <w:ind w:firstLine="420"/>
      </w:pPr>
      <w:r>
        <w:rPr>
          <w:rFonts w:hint="eastAsia"/>
        </w:rPr>
        <w:t>法定代表人：张海波</w:t>
      </w:r>
    </w:p>
    <w:p w:rsidR="00817F43" w:rsidRDefault="00817F43" w:rsidP="00817F43">
      <w:pPr>
        <w:pStyle w:val="-"/>
        <w:ind w:firstLine="420"/>
      </w:pPr>
      <w:r>
        <w:rPr>
          <w:rFonts w:hint="eastAsia"/>
        </w:rPr>
        <w:t>电话：0755-82763905、82763906</w:t>
      </w:r>
    </w:p>
    <w:p w:rsidR="00817F43" w:rsidRDefault="00817F43" w:rsidP="00817F43">
      <w:pPr>
        <w:pStyle w:val="-"/>
        <w:ind w:firstLine="420"/>
      </w:pPr>
      <w:r>
        <w:rPr>
          <w:rFonts w:hint="eastAsia"/>
        </w:rPr>
        <w:t>传真：0755-82763900</w:t>
      </w:r>
    </w:p>
    <w:p w:rsidR="00817F43" w:rsidRDefault="00817F43" w:rsidP="00817F43">
      <w:pPr>
        <w:pStyle w:val="-"/>
        <w:ind w:firstLine="420"/>
      </w:pPr>
      <w:r>
        <w:rPr>
          <w:rFonts w:hint="eastAsia"/>
        </w:rPr>
        <w:t>联系人：张锐珊</w:t>
      </w:r>
    </w:p>
    <w:p w:rsidR="00817F43" w:rsidRDefault="00817F43" w:rsidP="00817F43">
      <w:pPr>
        <w:pStyle w:val="-3"/>
      </w:pPr>
      <w:r>
        <w:t>5.1.2 代销机构</w:t>
      </w:r>
    </w:p>
    <w:p w:rsidR="00817F43" w:rsidRDefault="00817F43" w:rsidP="00817F43">
      <w:pPr>
        <w:pStyle w:val="-3"/>
      </w:pPr>
      <w:r>
        <w:rPr>
          <w:rFonts w:hint="eastAsia"/>
        </w:rPr>
        <w:t>南方智造股票代销银行：</w:t>
      </w:r>
    </w:p>
    <w:tbl>
      <w:tblPr>
        <w:tblStyle w:val="-0"/>
        <w:tblW w:w="0" w:type="auto"/>
        <w:tblLayout w:type="fixed"/>
        <w:tblLook w:val="04A0" w:firstRow="1" w:lastRow="0" w:firstColumn="1" w:lastColumn="0" w:noHBand="0" w:noVBand="1"/>
      </w:tblPr>
      <w:tblGrid>
        <w:gridCol w:w="2768"/>
        <w:gridCol w:w="2769"/>
        <w:gridCol w:w="2769"/>
      </w:tblGrid>
      <w:tr w:rsidR="00817F43" w:rsidTr="00817F43">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817F43" w:rsidRDefault="00817F43" w:rsidP="00817F43">
            <w:pPr>
              <w:jc w:val="center"/>
            </w:pPr>
            <w:r>
              <w:rPr>
                <w:rFonts w:hint="eastAsia"/>
              </w:rPr>
              <w:t>序号</w:t>
            </w:r>
          </w:p>
        </w:tc>
        <w:tc>
          <w:tcPr>
            <w:tcW w:w="2769" w:type="dxa"/>
            <w:vAlign w:val="center"/>
          </w:tcPr>
          <w:p w:rsidR="00817F43" w:rsidRDefault="00817F43" w:rsidP="00817F43">
            <w:pPr>
              <w:jc w:val="center"/>
            </w:pPr>
            <w:r>
              <w:rPr>
                <w:rFonts w:hint="eastAsia"/>
              </w:rPr>
              <w:t>代销机构名称</w:t>
            </w:r>
          </w:p>
        </w:tc>
        <w:tc>
          <w:tcPr>
            <w:tcW w:w="2769" w:type="dxa"/>
            <w:vAlign w:val="center"/>
          </w:tcPr>
          <w:p w:rsidR="00817F43" w:rsidRDefault="00817F43" w:rsidP="00817F43">
            <w:pPr>
              <w:jc w:val="center"/>
            </w:pPr>
            <w:r>
              <w:rPr>
                <w:rFonts w:hint="eastAsia"/>
              </w:rPr>
              <w:t>代销机构信息</w:t>
            </w:r>
          </w:p>
        </w:tc>
      </w:tr>
      <w:tr w:rsidR="00817F43" w:rsidTr="00817F43">
        <w:tc>
          <w:tcPr>
            <w:tcW w:w="2768" w:type="dxa"/>
          </w:tcPr>
          <w:p w:rsidR="00817F43" w:rsidRDefault="00817F43" w:rsidP="00817F43">
            <w:pPr>
              <w:jc w:val="center"/>
            </w:pPr>
            <w:r>
              <w:t>1</w:t>
            </w:r>
          </w:p>
        </w:tc>
        <w:tc>
          <w:tcPr>
            <w:tcW w:w="2769" w:type="dxa"/>
          </w:tcPr>
          <w:p w:rsidR="00817F43" w:rsidRDefault="00817F43" w:rsidP="00817F43">
            <w:pPr>
              <w:jc w:val="left"/>
            </w:pPr>
            <w:r>
              <w:rPr>
                <w:rFonts w:hint="eastAsia"/>
              </w:rPr>
              <w:t>平安银行股份有限公司</w:t>
            </w:r>
          </w:p>
        </w:tc>
        <w:tc>
          <w:tcPr>
            <w:tcW w:w="2769" w:type="dxa"/>
          </w:tcPr>
          <w:p w:rsidR="00817F43" w:rsidRDefault="00817F43" w:rsidP="00817F43">
            <w:pPr>
              <w:jc w:val="left"/>
            </w:pPr>
            <w:r>
              <w:rPr>
                <w:rFonts w:hint="eastAsia"/>
              </w:rPr>
              <w:t>地址：深圳市深南东路</w:t>
            </w:r>
            <w:r>
              <w:rPr>
                <w:rFonts w:hint="eastAsia"/>
              </w:rPr>
              <w:t>5047</w:t>
            </w:r>
            <w:r>
              <w:rPr>
                <w:rFonts w:hint="eastAsia"/>
              </w:rPr>
              <w:t>号</w:t>
            </w:r>
          </w:p>
          <w:p w:rsidR="00817F43" w:rsidRDefault="00817F43" w:rsidP="00817F43">
            <w:pPr>
              <w:jc w:val="left"/>
            </w:pPr>
            <w:r>
              <w:rPr>
                <w:rFonts w:hint="eastAsia"/>
              </w:rPr>
              <w:t>法定代表人：谢永林</w:t>
            </w:r>
          </w:p>
          <w:p w:rsidR="00817F43" w:rsidRDefault="00817F43" w:rsidP="00817F43">
            <w:pPr>
              <w:jc w:val="left"/>
            </w:pPr>
            <w:r>
              <w:rPr>
                <w:rFonts w:hint="eastAsia"/>
              </w:rPr>
              <w:t>联系人：施艺帆</w:t>
            </w:r>
          </w:p>
          <w:p w:rsidR="00817F43" w:rsidRDefault="00817F43" w:rsidP="00817F43">
            <w:pPr>
              <w:jc w:val="left"/>
            </w:pPr>
            <w:r>
              <w:rPr>
                <w:rFonts w:hint="eastAsia"/>
              </w:rPr>
              <w:t>联系电话：</w:t>
            </w:r>
            <w:r>
              <w:rPr>
                <w:rFonts w:hint="eastAsia"/>
              </w:rPr>
              <w:t>021-50979384</w:t>
            </w:r>
          </w:p>
          <w:p w:rsidR="00817F43" w:rsidRDefault="00817F43" w:rsidP="00817F43">
            <w:pPr>
              <w:jc w:val="left"/>
            </w:pPr>
            <w:r>
              <w:rPr>
                <w:rFonts w:hint="eastAsia"/>
              </w:rPr>
              <w:t>客服电话：</w:t>
            </w:r>
            <w:r>
              <w:rPr>
                <w:rFonts w:hint="eastAsia"/>
              </w:rPr>
              <w:t>95511-3</w:t>
            </w:r>
          </w:p>
          <w:p w:rsidR="00817F43" w:rsidRDefault="00817F43" w:rsidP="00817F43">
            <w:pPr>
              <w:jc w:val="left"/>
            </w:pPr>
            <w:r>
              <w:rPr>
                <w:rFonts w:hint="eastAsia"/>
              </w:rPr>
              <w:t>网址</w:t>
            </w:r>
            <w:r>
              <w:rPr>
                <w:rFonts w:hint="eastAsia"/>
              </w:rPr>
              <w:t>:bank.pingan.com</w:t>
            </w:r>
          </w:p>
        </w:tc>
      </w:tr>
      <w:tr w:rsidR="00817F43" w:rsidTr="00817F43">
        <w:tc>
          <w:tcPr>
            <w:tcW w:w="2768" w:type="dxa"/>
          </w:tcPr>
          <w:p w:rsidR="00817F43" w:rsidRDefault="00817F43" w:rsidP="00817F43">
            <w:pPr>
              <w:jc w:val="center"/>
            </w:pPr>
            <w:r>
              <w:t>2</w:t>
            </w:r>
          </w:p>
        </w:tc>
        <w:tc>
          <w:tcPr>
            <w:tcW w:w="2769" w:type="dxa"/>
          </w:tcPr>
          <w:p w:rsidR="00817F43" w:rsidRDefault="00817F43" w:rsidP="00817F43">
            <w:pPr>
              <w:jc w:val="left"/>
            </w:pPr>
            <w:r>
              <w:rPr>
                <w:rFonts w:hint="eastAsia"/>
              </w:rPr>
              <w:t>中国工商银行股份有限公司</w:t>
            </w:r>
          </w:p>
        </w:tc>
        <w:tc>
          <w:tcPr>
            <w:tcW w:w="2769" w:type="dxa"/>
          </w:tcPr>
          <w:p w:rsidR="00817F43" w:rsidRDefault="00817F43" w:rsidP="00817F43">
            <w:pPr>
              <w:jc w:val="left"/>
            </w:pPr>
            <w:r>
              <w:rPr>
                <w:rFonts w:hint="eastAsia"/>
              </w:rPr>
              <w:t>注册地址：北京市西城区复兴门内大街</w:t>
            </w:r>
            <w:r>
              <w:rPr>
                <w:rFonts w:hint="eastAsia"/>
              </w:rPr>
              <w:t>55</w:t>
            </w:r>
            <w:r>
              <w:rPr>
                <w:rFonts w:hint="eastAsia"/>
              </w:rPr>
              <w:t>号</w:t>
            </w:r>
          </w:p>
          <w:p w:rsidR="00817F43" w:rsidRDefault="00817F43" w:rsidP="00817F43">
            <w:pPr>
              <w:jc w:val="left"/>
            </w:pPr>
            <w:r>
              <w:rPr>
                <w:rFonts w:hint="eastAsia"/>
              </w:rPr>
              <w:t>法定代表人：陈四清</w:t>
            </w:r>
          </w:p>
          <w:p w:rsidR="00817F43" w:rsidRDefault="00817F43" w:rsidP="00817F43">
            <w:pPr>
              <w:jc w:val="left"/>
            </w:pPr>
            <w:r>
              <w:rPr>
                <w:rFonts w:hint="eastAsia"/>
              </w:rPr>
              <w:t>联系人：谢宇晨</w:t>
            </w:r>
          </w:p>
          <w:p w:rsidR="00817F43" w:rsidRDefault="00817F43" w:rsidP="00817F43">
            <w:pPr>
              <w:jc w:val="left"/>
            </w:pPr>
            <w:r>
              <w:rPr>
                <w:rFonts w:hint="eastAsia"/>
              </w:rPr>
              <w:t>客服电话：</w:t>
            </w:r>
            <w:r>
              <w:rPr>
                <w:rFonts w:hint="eastAsia"/>
              </w:rPr>
              <w:t>95588</w:t>
            </w:r>
          </w:p>
          <w:p w:rsidR="00817F43" w:rsidRDefault="00817F43" w:rsidP="00817F43">
            <w:pPr>
              <w:jc w:val="left"/>
            </w:pPr>
            <w:r>
              <w:rPr>
                <w:rFonts w:hint="eastAsia"/>
              </w:rPr>
              <w:t>网址：</w:t>
            </w:r>
            <w:r>
              <w:rPr>
                <w:rFonts w:hint="eastAsia"/>
              </w:rPr>
              <w:t>www.icbc.com.cn</w:t>
            </w:r>
          </w:p>
        </w:tc>
      </w:tr>
      <w:tr w:rsidR="00817F43" w:rsidTr="00817F43">
        <w:tc>
          <w:tcPr>
            <w:tcW w:w="2768" w:type="dxa"/>
          </w:tcPr>
          <w:p w:rsidR="00817F43" w:rsidRDefault="00817F43" w:rsidP="00817F43">
            <w:pPr>
              <w:jc w:val="center"/>
            </w:pPr>
            <w:r>
              <w:t>3</w:t>
            </w:r>
          </w:p>
        </w:tc>
        <w:tc>
          <w:tcPr>
            <w:tcW w:w="2769" w:type="dxa"/>
          </w:tcPr>
          <w:p w:rsidR="00817F43" w:rsidRDefault="00817F43" w:rsidP="00817F43">
            <w:pPr>
              <w:jc w:val="left"/>
            </w:pPr>
            <w:r>
              <w:rPr>
                <w:rFonts w:hint="eastAsia"/>
              </w:rPr>
              <w:t>中国银行股份有限公司</w:t>
            </w:r>
          </w:p>
        </w:tc>
        <w:tc>
          <w:tcPr>
            <w:tcW w:w="2769" w:type="dxa"/>
          </w:tcPr>
          <w:p w:rsidR="00817F43" w:rsidRDefault="00817F43" w:rsidP="00817F43">
            <w:pPr>
              <w:jc w:val="left"/>
            </w:pPr>
            <w:r>
              <w:rPr>
                <w:rFonts w:hint="eastAsia"/>
              </w:rPr>
              <w:t>注册地址：北京市西城区复兴门内大街</w:t>
            </w:r>
            <w:r>
              <w:rPr>
                <w:rFonts w:hint="eastAsia"/>
              </w:rPr>
              <w:t>1</w:t>
            </w:r>
            <w:r>
              <w:rPr>
                <w:rFonts w:hint="eastAsia"/>
              </w:rPr>
              <w:t>号</w:t>
            </w:r>
          </w:p>
          <w:p w:rsidR="00817F43" w:rsidRDefault="00817F43" w:rsidP="00817F43">
            <w:pPr>
              <w:jc w:val="left"/>
            </w:pPr>
            <w:r>
              <w:rPr>
                <w:rFonts w:hint="eastAsia"/>
              </w:rPr>
              <w:t>办公地址：北京市西城区复兴门内大街</w:t>
            </w:r>
            <w:r>
              <w:rPr>
                <w:rFonts w:hint="eastAsia"/>
              </w:rPr>
              <w:t>1</w:t>
            </w:r>
            <w:r>
              <w:rPr>
                <w:rFonts w:hint="eastAsia"/>
              </w:rPr>
              <w:t>号</w:t>
            </w:r>
          </w:p>
          <w:p w:rsidR="00817F43" w:rsidRDefault="00817F43" w:rsidP="00817F43">
            <w:pPr>
              <w:jc w:val="left"/>
            </w:pPr>
            <w:r>
              <w:rPr>
                <w:rFonts w:hint="eastAsia"/>
              </w:rPr>
              <w:t>法定代表人：刘连舸</w:t>
            </w:r>
            <w:r>
              <w:rPr>
                <w:rFonts w:hint="eastAsia"/>
              </w:rPr>
              <w:t xml:space="preserve"> </w:t>
            </w:r>
          </w:p>
          <w:p w:rsidR="00817F43" w:rsidRDefault="00817F43" w:rsidP="00817F43">
            <w:pPr>
              <w:jc w:val="left"/>
            </w:pPr>
            <w:r>
              <w:rPr>
                <w:rFonts w:hint="eastAsia"/>
              </w:rPr>
              <w:t>客服电话：</w:t>
            </w:r>
            <w:r>
              <w:rPr>
                <w:rFonts w:hint="eastAsia"/>
              </w:rPr>
              <w:t>95566</w:t>
            </w:r>
          </w:p>
          <w:p w:rsidR="00817F43" w:rsidRDefault="00817F43" w:rsidP="00817F43">
            <w:pPr>
              <w:jc w:val="left"/>
            </w:pPr>
            <w:r>
              <w:rPr>
                <w:rFonts w:hint="eastAsia"/>
              </w:rPr>
              <w:t>网址：</w:t>
            </w:r>
            <w:r>
              <w:rPr>
                <w:rFonts w:hint="eastAsia"/>
              </w:rPr>
              <w:t>www.boc.cn</w:t>
            </w:r>
          </w:p>
        </w:tc>
      </w:tr>
      <w:tr w:rsidR="00817F43" w:rsidTr="00817F43">
        <w:tc>
          <w:tcPr>
            <w:tcW w:w="2768" w:type="dxa"/>
          </w:tcPr>
          <w:p w:rsidR="00817F43" w:rsidRDefault="00817F43" w:rsidP="00817F43">
            <w:pPr>
              <w:jc w:val="center"/>
            </w:pPr>
            <w:r>
              <w:t>4</w:t>
            </w:r>
          </w:p>
        </w:tc>
        <w:tc>
          <w:tcPr>
            <w:tcW w:w="2769" w:type="dxa"/>
          </w:tcPr>
          <w:p w:rsidR="00817F43" w:rsidRDefault="00817F43" w:rsidP="00817F43">
            <w:pPr>
              <w:jc w:val="left"/>
            </w:pPr>
            <w:r>
              <w:rPr>
                <w:rFonts w:hint="eastAsia"/>
              </w:rPr>
              <w:t>交通银行股份有限公司</w:t>
            </w:r>
          </w:p>
        </w:tc>
        <w:tc>
          <w:tcPr>
            <w:tcW w:w="2769" w:type="dxa"/>
          </w:tcPr>
          <w:p w:rsidR="00817F43" w:rsidRDefault="00817F43" w:rsidP="00817F43">
            <w:pPr>
              <w:jc w:val="left"/>
            </w:pPr>
            <w:r>
              <w:rPr>
                <w:rFonts w:hint="eastAsia"/>
              </w:rPr>
              <w:t>注册地址：上海市浦东新区银城中路</w:t>
            </w:r>
            <w:r>
              <w:rPr>
                <w:rFonts w:hint="eastAsia"/>
              </w:rPr>
              <w:t>188</w:t>
            </w:r>
            <w:r>
              <w:rPr>
                <w:rFonts w:hint="eastAsia"/>
              </w:rPr>
              <w:t>号</w:t>
            </w:r>
          </w:p>
          <w:p w:rsidR="00817F43" w:rsidRDefault="00817F43" w:rsidP="00817F43">
            <w:pPr>
              <w:jc w:val="left"/>
            </w:pPr>
            <w:r>
              <w:rPr>
                <w:rFonts w:hint="eastAsia"/>
              </w:rPr>
              <w:lastRenderedPageBreak/>
              <w:t>办公地址：上海市浦东新区银城中路</w:t>
            </w:r>
            <w:r>
              <w:rPr>
                <w:rFonts w:hint="eastAsia"/>
              </w:rPr>
              <w:t>188</w:t>
            </w:r>
            <w:r>
              <w:rPr>
                <w:rFonts w:hint="eastAsia"/>
              </w:rPr>
              <w:t>号</w:t>
            </w:r>
          </w:p>
          <w:p w:rsidR="00817F43" w:rsidRDefault="00817F43" w:rsidP="00817F43">
            <w:pPr>
              <w:jc w:val="left"/>
            </w:pPr>
            <w:r>
              <w:rPr>
                <w:rFonts w:hint="eastAsia"/>
              </w:rPr>
              <w:t>法定代表人：任德奇</w:t>
            </w:r>
          </w:p>
          <w:p w:rsidR="00817F43" w:rsidRDefault="00817F43" w:rsidP="00817F43">
            <w:pPr>
              <w:jc w:val="left"/>
            </w:pPr>
            <w:r>
              <w:rPr>
                <w:rFonts w:hint="eastAsia"/>
              </w:rPr>
              <w:t>联系人：王菁</w:t>
            </w:r>
          </w:p>
          <w:p w:rsidR="00817F43" w:rsidRDefault="00817F43" w:rsidP="00817F43">
            <w:pPr>
              <w:jc w:val="left"/>
            </w:pPr>
            <w:r>
              <w:rPr>
                <w:rFonts w:hint="eastAsia"/>
              </w:rPr>
              <w:t>电话：</w:t>
            </w:r>
            <w:r>
              <w:rPr>
                <w:rFonts w:hint="eastAsia"/>
              </w:rPr>
              <w:t>021-58781234</w:t>
            </w:r>
          </w:p>
          <w:p w:rsidR="00817F43" w:rsidRDefault="00817F43" w:rsidP="00817F43">
            <w:pPr>
              <w:jc w:val="left"/>
            </w:pPr>
            <w:r>
              <w:rPr>
                <w:rFonts w:hint="eastAsia"/>
              </w:rPr>
              <w:t>传真：</w:t>
            </w:r>
            <w:r>
              <w:rPr>
                <w:rFonts w:hint="eastAsia"/>
              </w:rPr>
              <w:t>021-58408483</w:t>
            </w:r>
          </w:p>
          <w:p w:rsidR="00817F43" w:rsidRDefault="00817F43" w:rsidP="00817F43">
            <w:pPr>
              <w:jc w:val="left"/>
            </w:pPr>
            <w:r>
              <w:rPr>
                <w:rFonts w:hint="eastAsia"/>
              </w:rPr>
              <w:t>客户服务电话：</w:t>
            </w:r>
            <w:r>
              <w:rPr>
                <w:rFonts w:hint="eastAsia"/>
              </w:rPr>
              <w:t>95559</w:t>
            </w:r>
          </w:p>
          <w:p w:rsidR="00817F43" w:rsidRDefault="00817F43" w:rsidP="00817F43">
            <w:pPr>
              <w:jc w:val="left"/>
            </w:pPr>
            <w:r>
              <w:rPr>
                <w:rFonts w:hint="eastAsia"/>
              </w:rPr>
              <w:t>公司网址：</w:t>
            </w:r>
            <w:r>
              <w:rPr>
                <w:rFonts w:hint="eastAsia"/>
              </w:rPr>
              <w:t>www.bankcomm.com</w:t>
            </w:r>
          </w:p>
        </w:tc>
      </w:tr>
      <w:tr w:rsidR="00817F43" w:rsidTr="00817F43">
        <w:tc>
          <w:tcPr>
            <w:tcW w:w="2768" w:type="dxa"/>
          </w:tcPr>
          <w:p w:rsidR="00817F43" w:rsidRDefault="00817F43" w:rsidP="00817F43">
            <w:pPr>
              <w:jc w:val="center"/>
            </w:pPr>
            <w:r>
              <w:lastRenderedPageBreak/>
              <w:t>5</w:t>
            </w:r>
          </w:p>
        </w:tc>
        <w:tc>
          <w:tcPr>
            <w:tcW w:w="2769" w:type="dxa"/>
          </w:tcPr>
          <w:p w:rsidR="00817F43" w:rsidRDefault="00817F43" w:rsidP="00817F43">
            <w:pPr>
              <w:jc w:val="left"/>
            </w:pPr>
            <w:r>
              <w:rPr>
                <w:rFonts w:hint="eastAsia"/>
              </w:rPr>
              <w:t>招商银行股份有限公司</w:t>
            </w:r>
          </w:p>
        </w:tc>
        <w:tc>
          <w:tcPr>
            <w:tcW w:w="2769" w:type="dxa"/>
          </w:tcPr>
          <w:p w:rsidR="00817F43" w:rsidRDefault="00817F43" w:rsidP="00817F43">
            <w:pPr>
              <w:jc w:val="left"/>
            </w:pPr>
            <w:r>
              <w:rPr>
                <w:rFonts w:hint="eastAsia"/>
              </w:rPr>
              <w:t>注册地址：深圳市深南大道</w:t>
            </w:r>
            <w:r>
              <w:rPr>
                <w:rFonts w:hint="eastAsia"/>
              </w:rPr>
              <w:t>7088</w:t>
            </w:r>
            <w:r>
              <w:rPr>
                <w:rFonts w:hint="eastAsia"/>
              </w:rPr>
              <w:t>号招商银行大厦</w:t>
            </w:r>
          </w:p>
          <w:p w:rsidR="00817F43" w:rsidRDefault="00817F43" w:rsidP="00817F43">
            <w:pPr>
              <w:jc w:val="left"/>
            </w:pPr>
            <w:r>
              <w:rPr>
                <w:rFonts w:hint="eastAsia"/>
              </w:rPr>
              <w:t>法定代表人：李建红</w:t>
            </w:r>
          </w:p>
          <w:p w:rsidR="00817F43" w:rsidRDefault="00817F43" w:rsidP="00817F43">
            <w:pPr>
              <w:jc w:val="left"/>
            </w:pPr>
            <w:r>
              <w:rPr>
                <w:rFonts w:hint="eastAsia"/>
              </w:rPr>
              <w:t>联系人：季平伟</w:t>
            </w:r>
          </w:p>
          <w:p w:rsidR="00817F43" w:rsidRDefault="00817F43" w:rsidP="00817F43">
            <w:pPr>
              <w:jc w:val="left"/>
            </w:pPr>
            <w:r>
              <w:rPr>
                <w:rFonts w:hint="eastAsia"/>
              </w:rPr>
              <w:t>客服电话：</w:t>
            </w:r>
            <w:r>
              <w:rPr>
                <w:rFonts w:hint="eastAsia"/>
              </w:rPr>
              <w:t>95555</w:t>
            </w:r>
          </w:p>
          <w:p w:rsidR="00817F43" w:rsidRDefault="00817F43" w:rsidP="00817F43">
            <w:pPr>
              <w:jc w:val="left"/>
            </w:pPr>
            <w:r>
              <w:rPr>
                <w:rFonts w:hint="eastAsia"/>
              </w:rPr>
              <w:t>网址：</w:t>
            </w:r>
            <w:r>
              <w:rPr>
                <w:rFonts w:hint="eastAsia"/>
              </w:rPr>
              <w:t>www.cmbchina.com</w:t>
            </w:r>
          </w:p>
        </w:tc>
      </w:tr>
      <w:tr w:rsidR="00817F43" w:rsidTr="00817F43">
        <w:tc>
          <w:tcPr>
            <w:tcW w:w="2768" w:type="dxa"/>
          </w:tcPr>
          <w:p w:rsidR="00817F43" w:rsidRDefault="00817F43" w:rsidP="00817F43">
            <w:pPr>
              <w:jc w:val="center"/>
            </w:pPr>
            <w:r>
              <w:t>6</w:t>
            </w:r>
          </w:p>
        </w:tc>
        <w:tc>
          <w:tcPr>
            <w:tcW w:w="2769" w:type="dxa"/>
          </w:tcPr>
          <w:p w:rsidR="00817F43" w:rsidRDefault="00817F43" w:rsidP="00817F43">
            <w:pPr>
              <w:jc w:val="left"/>
            </w:pPr>
            <w:r>
              <w:rPr>
                <w:rFonts w:hint="eastAsia"/>
              </w:rPr>
              <w:t>上海浦东发展银行股份有限公司</w:t>
            </w:r>
          </w:p>
        </w:tc>
        <w:tc>
          <w:tcPr>
            <w:tcW w:w="2769" w:type="dxa"/>
          </w:tcPr>
          <w:p w:rsidR="00817F43" w:rsidRDefault="00817F43" w:rsidP="00817F43">
            <w:pPr>
              <w:jc w:val="left"/>
            </w:pPr>
            <w:r>
              <w:rPr>
                <w:rFonts w:hint="eastAsia"/>
              </w:rPr>
              <w:t>注册地址：上海市浦东新区浦东南路</w:t>
            </w:r>
            <w:r>
              <w:rPr>
                <w:rFonts w:hint="eastAsia"/>
              </w:rPr>
              <w:t>500</w:t>
            </w:r>
            <w:r>
              <w:rPr>
                <w:rFonts w:hint="eastAsia"/>
              </w:rPr>
              <w:t>号</w:t>
            </w:r>
          </w:p>
          <w:p w:rsidR="00817F43" w:rsidRDefault="00817F43" w:rsidP="00817F43">
            <w:pPr>
              <w:jc w:val="left"/>
            </w:pPr>
            <w:r>
              <w:rPr>
                <w:rFonts w:hint="eastAsia"/>
              </w:rPr>
              <w:t>办公地址：上海市中山东一路</w:t>
            </w:r>
            <w:r>
              <w:rPr>
                <w:rFonts w:hint="eastAsia"/>
              </w:rPr>
              <w:t>12</w:t>
            </w:r>
            <w:r>
              <w:rPr>
                <w:rFonts w:hint="eastAsia"/>
              </w:rPr>
              <w:t>号</w:t>
            </w:r>
          </w:p>
          <w:p w:rsidR="00817F43" w:rsidRDefault="00817F43" w:rsidP="00817F43">
            <w:pPr>
              <w:jc w:val="left"/>
            </w:pPr>
            <w:r>
              <w:rPr>
                <w:rFonts w:hint="eastAsia"/>
              </w:rPr>
              <w:t>法定代表人：高国富</w:t>
            </w:r>
          </w:p>
          <w:p w:rsidR="00817F43" w:rsidRDefault="00817F43" w:rsidP="00817F43">
            <w:pPr>
              <w:jc w:val="left"/>
            </w:pPr>
            <w:r>
              <w:rPr>
                <w:rFonts w:hint="eastAsia"/>
              </w:rPr>
              <w:t>联系人：吴斌</w:t>
            </w:r>
          </w:p>
          <w:p w:rsidR="00817F43" w:rsidRDefault="00817F43" w:rsidP="00817F43">
            <w:pPr>
              <w:jc w:val="left"/>
            </w:pPr>
            <w:r>
              <w:rPr>
                <w:rFonts w:hint="eastAsia"/>
              </w:rPr>
              <w:t>联系电话：</w:t>
            </w:r>
            <w:r>
              <w:rPr>
                <w:rFonts w:hint="eastAsia"/>
              </w:rPr>
              <w:t>021-61618888</w:t>
            </w:r>
          </w:p>
          <w:p w:rsidR="00817F43" w:rsidRDefault="00817F43" w:rsidP="00817F43">
            <w:pPr>
              <w:jc w:val="left"/>
            </w:pPr>
            <w:r>
              <w:rPr>
                <w:rFonts w:hint="eastAsia"/>
              </w:rPr>
              <w:t>客服电话：</w:t>
            </w:r>
            <w:r>
              <w:rPr>
                <w:rFonts w:hint="eastAsia"/>
              </w:rPr>
              <w:t>95528</w:t>
            </w:r>
          </w:p>
          <w:p w:rsidR="00817F43" w:rsidRDefault="00817F43" w:rsidP="00817F43">
            <w:pPr>
              <w:jc w:val="left"/>
            </w:pPr>
            <w:r>
              <w:rPr>
                <w:rFonts w:hint="eastAsia"/>
              </w:rPr>
              <w:t>网址：</w:t>
            </w:r>
            <w:r>
              <w:rPr>
                <w:rFonts w:hint="eastAsia"/>
              </w:rPr>
              <w:t>www.spdb.com.cn</w:t>
            </w:r>
          </w:p>
        </w:tc>
      </w:tr>
      <w:tr w:rsidR="00817F43" w:rsidTr="00817F43">
        <w:tc>
          <w:tcPr>
            <w:tcW w:w="2768" w:type="dxa"/>
          </w:tcPr>
          <w:p w:rsidR="00817F43" w:rsidRDefault="00817F43" w:rsidP="00817F43">
            <w:pPr>
              <w:jc w:val="center"/>
            </w:pPr>
            <w:r>
              <w:t>7</w:t>
            </w:r>
          </w:p>
        </w:tc>
        <w:tc>
          <w:tcPr>
            <w:tcW w:w="2769" w:type="dxa"/>
          </w:tcPr>
          <w:p w:rsidR="00817F43" w:rsidRDefault="00817F43" w:rsidP="00817F43">
            <w:pPr>
              <w:jc w:val="left"/>
            </w:pPr>
            <w:r>
              <w:rPr>
                <w:rFonts w:hint="eastAsia"/>
              </w:rPr>
              <w:t>中信银行股份有限公司</w:t>
            </w:r>
          </w:p>
        </w:tc>
        <w:tc>
          <w:tcPr>
            <w:tcW w:w="2769" w:type="dxa"/>
          </w:tcPr>
          <w:p w:rsidR="00817F43" w:rsidRDefault="00817F43" w:rsidP="00817F43">
            <w:pPr>
              <w:jc w:val="left"/>
            </w:pPr>
            <w:r>
              <w:rPr>
                <w:rFonts w:hint="eastAsia"/>
              </w:rPr>
              <w:t>注册地址：北京市东城区朝阳门北大街</w:t>
            </w:r>
            <w:r>
              <w:rPr>
                <w:rFonts w:hint="eastAsia"/>
              </w:rPr>
              <w:t>9</w:t>
            </w:r>
            <w:r>
              <w:rPr>
                <w:rFonts w:hint="eastAsia"/>
              </w:rPr>
              <w:t>号</w:t>
            </w:r>
          </w:p>
          <w:p w:rsidR="00817F43" w:rsidRDefault="00817F43" w:rsidP="00817F43">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817F43" w:rsidRDefault="00817F43" w:rsidP="00817F43">
            <w:pPr>
              <w:jc w:val="left"/>
            </w:pPr>
            <w:r>
              <w:rPr>
                <w:rFonts w:hint="eastAsia"/>
              </w:rPr>
              <w:t>法定代表人：李庆萍</w:t>
            </w:r>
          </w:p>
          <w:p w:rsidR="00817F43" w:rsidRDefault="00817F43" w:rsidP="00817F43">
            <w:pPr>
              <w:jc w:val="left"/>
            </w:pPr>
            <w:r>
              <w:rPr>
                <w:rFonts w:hint="eastAsia"/>
              </w:rPr>
              <w:t>联系人：丰靖</w:t>
            </w:r>
            <w:r>
              <w:rPr>
                <w:rFonts w:hint="eastAsia"/>
              </w:rPr>
              <w:t xml:space="preserve">   </w:t>
            </w:r>
          </w:p>
          <w:p w:rsidR="00817F43" w:rsidRDefault="00817F43" w:rsidP="00817F43">
            <w:pPr>
              <w:jc w:val="left"/>
            </w:pPr>
            <w:r>
              <w:rPr>
                <w:rFonts w:hint="eastAsia"/>
              </w:rPr>
              <w:t>电话：</w:t>
            </w:r>
            <w:r>
              <w:rPr>
                <w:rFonts w:hint="eastAsia"/>
              </w:rPr>
              <w:t>010-89937330</w:t>
            </w:r>
          </w:p>
          <w:p w:rsidR="00817F43" w:rsidRDefault="00817F43" w:rsidP="00817F43">
            <w:pPr>
              <w:jc w:val="left"/>
            </w:pPr>
            <w:r>
              <w:rPr>
                <w:rFonts w:hint="eastAsia"/>
              </w:rPr>
              <w:t>客服电话：</w:t>
            </w:r>
            <w:r>
              <w:rPr>
                <w:rFonts w:hint="eastAsia"/>
              </w:rPr>
              <w:t>95558</w:t>
            </w:r>
          </w:p>
          <w:p w:rsidR="00817F43" w:rsidRDefault="00817F43" w:rsidP="00817F43">
            <w:pPr>
              <w:jc w:val="left"/>
            </w:pPr>
            <w:r>
              <w:rPr>
                <w:rFonts w:hint="eastAsia"/>
              </w:rPr>
              <w:t>网址：</w:t>
            </w:r>
            <w:r>
              <w:rPr>
                <w:rFonts w:hint="eastAsia"/>
              </w:rPr>
              <w:t>http://bank.ecitic.com/</w:t>
            </w:r>
          </w:p>
        </w:tc>
      </w:tr>
      <w:tr w:rsidR="00817F43" w:rsidTr="00817F43">
        <w:tc>
          <w:tcPr>
            <w:tcW w:w="2768" w:type="dxa"/>
          </w:tcPr>
          <w:p w:rsidR="00817F43" w:rsidRDefault="00817F43" w:rsidP="00817F43">
            <w:pPr>
              <w:jc w:val="center"/>
            </w:pPr>
            <w:r>
              <w:t>8</w:t>
            </w:r>
          </w:p>
        </w:tc>
        <w:tc>
          <w:tcPr>
            <w:tcW w:w="2769" w:type="dxa"/>
          </w:tcPr>
          <w:p w:rsidR="00817F43" w:rsidRDefault="00817F43" w:rsidP="00817F43">
            <w:pPr>
              <w:jc w:val="left"/>
            </w:pPr>
            <w:r>
              <w:rPr>
                <w:rFonts w:hint="eastAsia"/>
              </w:rPr>
              <w:t>中国民生银行股份有限公司</w:t>
            </w:r>
          </w:p>
        </w:tc>
        <w:tc>
          <w:tcPr>
            <w:tcW w:w="2769" w:type="dxa"/>
          </w:tcPr>
          <w:p w:rsidR="00817F43" w:rsidRDefault="00817F43" w:rsidP="00817F43">
            <w:pPr>
              <w:jc w:val="left"/>
            </w:pPr>
            <w:r>
              <w:rPr>
                <w:rFonts w:hint="eastAsia"/>
              </w:rPr>
              <w:t>注册地址：北京市西城区复兴门内大街</w:t>
            </w:r>
            <w:r>
              <w:rPr>
                <w:rFonts w:hint="eastAsia"/>
              </w:rPr>
              <w:t>2</w:t>
            </w:r>
            <w:r>
              <w:rPr>
                <w:rFonts w:hint="eastAsia"/>
              </w:rPr>
              <w:t>号</w:t>
            </w:r>
          </w:p>
          <w:p w:rsidR="00817F43" w:rsidRDefault="00817F43" w:rsidP="00817F43">
            <w:pPr>
              <w:jc w:val="left"/>
            </w:pPr>
            <w:r>
              <w:rPr>
                <w:rFonts w:hint="eastAsia"/>
              </w:rPr>
              <w:t>办公地址：北京市西城区复兴门内大街</w:t>
            </w:r>
            <w:r>
              <w:rPr>
                <w:rFonts w:hint="eastAsia"/>
              </w:rPr>
              <w:t>2</w:t>
            </w:r>
            <w:r>
              <w:rPr>
                <w:rFonts w:hint="eastAsia"/>
              </w:rPr>
              <w:t>号</w:t>
            </w:r>
          </w:p>
          <w:p w:rsidR="00817F43" w:rsidRDefault="00817F43" w:rsidP="00817F43">
            <w:pPr>
              <w:jc w:val="left"/>
            </w:pPr>
            <w:r>
              <w:rPr>
                <w:rFonts w:hint="eastAsia"/>
              </w:rPr>
              <w:t>法定代表人：洪崎</w:t>
            </w:r>
          </w:p>
          <w:p w:rsidR="00817F43" w:rsidRDefault="00817F43" w:rsidP="00817F43">
            <w:pPr>
              <w:jc w:val="left"/>
            </w:pPr>
            <w:r>
              <w:rPr>
                <w:rFonts w:hint="eastAsia"/>
              </w:rPr>
              <w:t>联系人：穆婷</w:t>
            </w:r>
          </w:p>
          <w:p w:rsidR="00817F43" w:rsidRDefault="00817F43" w:rsidP="00817F43">
            <w:pPr>
              <w:jc w:val="left"/>
            </w:pPr>
            <w:r>
              <w:rPr>
                <w:rFonts w:hint="eastAsia"/>
              </w:rPr>
              <w:t>电话：</w:t>
            </w:r>
            <w:r>
              <w:rPr>
                <w:rFonts w:hint="eastAsia"/>
              </w:rPr>
              <w:t>010-58560666</w:t>
            </w:r>
          </w:p>
          <w:p w:rsidR="00817F43" w:rsidRDefault="00817F43" w:rsidP="00817F43">
            <w:pPr>
              <w:jc w:val="left"/>
            </w:pPr>
            <w:r>
              <w:rPr>
                <w:rFonts w:hint="eastAsia"/>
              </w:rPr>
              <w:t>传真：</w:t>
            </w:r>
            <w:r>
              <w:rPr>
                <w:rFonts w:hint="eastAsia"/>
              </w:rPr>
              <w:t>010-57092611</w:t>
            </w:r>
          </w:p>
          <w:p w:rsidR="00817F43" w:rsidRDefault="00817F43" w:rsidP="00817F43">
            <w:pPr>
              <w:jc w:val="left"/>
            </w:pPr>
            <w:r>
              <w:rPr>
                <w:rFonts w:hint="eastAsia"/>
              </w:rPr>
              <w:t>客服电话：</w:t>
            </w:r>
            <w:r>
              <w:rPr>
                <w:rFonts w:hint="eastAsia"/>
              </w:rPr>
              <w:t>95568</w:t>
            </w:r>
          </w:p>
          <w:p w:rsidR="00817F43" w:rsidRDefault="00817F43" w:rsidP="00817F43">
            <w:pPr>
              <w:jc w:val="left"/>
            </w:pPr>
            <w:r>
              <w:rPr>
                <w:rFonts w:hint="eastAsia"/>
              </w:rPr>
              <w:t>网址：</w:t>
            </w:r>
            <w:r>
              <w:rPr>
                <w:rFonts w:hint="eastAsia"/>
              </w:rPr>
              <w:t>www.cmbc.com.cn</w:t>
            </w:r>
          </w:p>
        </w:tc>
      </w:tr>
      <w:tr w:rsidR="00817F43" w:rsidTr="00817F43">
        <w:tc>
          <w:tcPr>
            <w:tcW w:w="2768" w:type="dxa"/>
          </w:tcPr>
          <w:p w:rsidR="00817F43" w:rsidRDefault="00817F43" w:rsidP="00817F43">
            <w:pPr>
              <w:jc w:val="center"/>
            </w:pPr>
            <w:r>
              <w:lastRenderedPageBreak/>
              <w:t>9</w:t>
            </w:r>
          </w:p>
        </w:tc>
        <w:tc>
          <w:tcPr>
            <w:tcW w:w="2769" w:type="dxa"/>
          </w:tcPr>
          <w:p w:rsidR="00817F43" w:rsidRDefault="00817F43" w:rsidP="00817F43">
            <w:pPr>
              <w:jc w:val="left"/>
            </w:pPr>
            <w:r>
              <w:rPr>
                <w:rFonts w:hint="eastAsia"/>
              </w:rPr>
              <w:t>渤海银行股份有限公司</w:t>
            </w:r>
          </w:p>
        </w:tc>
        <w:tc>
          <w:tcPr>
            <w:tcW w:w="2769" w:type="dxa"/>
          </w:tcPr>
          <w:p w:rsidR="00817F43" w:rsidRDefault="00817F43" w:rsidP="00817F43">
            <w:pPr>
              <w:jc w:val="left"/>
            </w:pPr>
            <w:r>
              <w:rPr>
                <w:rFonts w:hint="eastAsia"/>
              </w:rPr>
              <w:t>注册地址：天津市河东区海河东路</w:t>
            </w:r>
            <w:r>
              <w:rPr>
                <w:rFonts w:hint="eastAsia"/>
              </w:rPr>
              <w:t>218</w:t>
            </w:r>
            <w:r>
              <w:rPr>
                <w:rFonts w:hint="eastAsia"/>
              </w:rPr>
              <w:t>号</w:t>
            </w:r>
          </w:p>
          <w:p w:rsidR="00817F43" w:rsidRDefault="00817F43" w:rsidP="00817F43">
            <w:pPr>
              <w:jc w:val="left"/>
            </w:pPr>
            <w:r>
              <w:rPr>
                <w:rFonts w:hint="eastAsia"/>
              </w:rPr>
              <w:t>办公地址：天津市河东区海河东路</w:t>
            </w:r>
            <w:r>
              <w:rPr>
                <w:rFonts w:hint="eastAsia"/>
              </w:rPr>
              <w:t>218</w:t>
            </w:r>
            <w:r>
              <w:rPr>
                <w:rFonts w:hint="eastAsia"/>
              </w:rPr>
              <w:t>号</w:t>
            </w:r>
          </w:p>
          <w:p w:rsidR="00817F43" w:rsidRDefault="00817F43" w:rsidP="00817F43">
            <w:pPr>
              <w:jc w:val="left"/>
            </w:pPr>
            <w:r>
              <w:rPr>
                <w:rFonts w:hint="eastAsia"/>
              </w:rPr>
              <w:t>法定代表人：李伏安</w:t>
            </w:r>
          </w:p>
          <w:p w:rsidR="00817F43" w:rsidRDefault="00817F43" w:rsidP="00817F43">
            <w:pPr>
              <w:jc w:val="left"/>
            </w:pPr>
            <w:r>
              <w:rPr>
                <w:rFonts w:hint="eastAsia"/>
              </w:rPr>
              <w:t>联系人：王宏</w:t>
            </w:r>
          </w:p>
          <w:p w:rsidR="00817F43" w:rsidRDefault="00817F43" w:rsidP="00817F43">
            <w:pPr>
              <w:jc w:val="left"/>
            </w:pPr>
            <w:r>
              <w:rPr>
                <w:rFonts w:hint="eastAsia"/>
              </w:rPr>
              <w:t>电话：</w:t>
            </w:r>
            <w:r>
              <w:rPr>
                <w:rFonts w:hint="eastAsia"/>
              </w:rPr>
              <w:t>022-58316666</w:t>
            </w:r>
          </w:p>
          <w:p w:rsidR="00817F43" w:rsidRDefault="00817F43" w:rsidP="00817F43">
            <w:pPr>
              <w:jc w:val="left"/>
            </w:pPr>
            <w:r>
              <w:rPr>
                <w:rFonts w:hint="eastAsia"/>
              </w:rPr>
              <w:t>传真：</w:t>
            </w:r>
            <w:r>
              <w:rPr>
                <w:rFonts w:hint="eastAsia"/>
              </w:rPr>
              <w:t>022-58316569</w:t>
            </w:r>
          </w:p>
          <w:p w:rsidR="00817F43" w:rsidRDefault="00817F43" w:rsidP="00817F43">
            <w:pPr>
              <w:jc w:val="left"/>
            </w:pPr>
            <w:r>
              <w:rPr>
                <w:rFonts w:hint="eastAsia"/>
              </w:rPr>
              <w:t>客服电话：</w:t>
            </w:r>
            <w:r>
              <w:rPr>
                <w:rFonts w:hint="eastAsia"/>
              </w:rPr>
              <w:t>95541</w:t>
            </w:r>
          </w:p>
          <w:p w:rsidR="00817F43" w:rsidRDefault="00817F43" w:rsidP="00817F43">
            <w:pPr>
              <w:jc w:val="left"/>
            </w:pPr>
            <w:r>
              <w:rPr>
                <w:rFonts w:hint="eastAsia"/>
              </w:rPr>
              <w:t>网址：</w:t>
            </w:r>
            <w:r>
              <w:rPr>
                <w:rFonts w:hint="eastAsia"/>
              </w:rPr>
              <w:t>www.cbhb.com.cn</w:t>
            </w:r>
          </w:p>
        </w:tc>
      </w:tr>
      <w:tr w:rsidR="00817F43" w:rsidTr="00817F43">
        <w:tc>
          <w:tcPr>
            <w:tcW w:w="2768" w:type="dxa"/>
          </w:tcPr>
          <w:p w:rsidR="00817F43" w:rsidRDefault="00817F43" w:rsidP="00817F43">
            <w:pPr>
              <w:jc w:val="center"/>
            </w:pPr>
            <w:r>
              <w:t>10</w:t>
            </w:r>
          </w:p>
        </w:tc>
        <w:tc>
          <w:tcPr>
            <w:tcW w:w="2769" w:type="dxa"/>
          </w:tcPr>
          <w:p w:rsidR="00817F43" w:rsidRDefault="00817F43" w:rsidP="00817F43">
            <w:pPr>
              <w:jc w:val="left"/>
            </w:pPr>
            <w:r>
              <w:rPr>
                <w:rFonts w:hint="eastAsia"/>
              </w:rPr>
              <w:t>杭州银行股份有限公司</w:t>
            </w:r>
          </w:p>
        </w:tc>
        <w:tc>
          <w:tcPr>
            <w:tcW w:w="2769" w:type="dxa"/>
          </w:tcPr>
          <w:p w:rsidR="00817F43" w:rsidRDefault="00817F43" w:rsidP="00817F43">
            <w:pPr>
              <w:jc w:val="left"/>
            </w:pPr>
            <w:r>
              <w:rPr>
                <w:rFonts w:hint="eastAsia"/>
              </w:rPr>
              <w:t>注册地址：杭州市下城区庆春路</w:t>
            </w:r>
            <w:r>
              <w:rPr>
                <w:rFonts w:hint="eastAsia"/>
              </w:rPr>
              <w:t>46</w:t>
            </w:r>
            <w:r>
              <w:rPr>
                <w:rFonts w:hint="eastAsia"/>
              </w:rPr>
              <w:t>号杭州银行大厦</w:t>
            </w:r>
          </w:p>
          <w:p w:rsidR="00817F43" w:rsidRDefault="00817F43" w:rsidP="00817F43">
            <w:pPr>
              <w:jc w:val="left"/>
            </w:pPr>
            <w:r>
              <w:rPr>
                <w:rFonts w:hint="eastAsia"/>
              </w:rPr>
              <w:t>办公地址：杭州市下城区庆春路</w:t>
            </w:r>
            <w:r>
              <w:rPr>
                <w:rFonts w:hint="eastAsia"/>
              </w:rPr>
              <w:t>46</w:t>
            </w:r>
            <w:r>
              <w:rPr>
                <w:rFonts w:hint="eastAsia"/>
              </w:rPr>
              <w:t>号杭州银行大厦</w:t>
            </w:r>
          </w:p>
          <w:p w:rsidR="00817F43" w:rsidRDefault="00817F43" w:rsidP="00817F43">
            <w:pPr>
              <w:jc w:val="left"/>
            </w:pPr>
            <w:r>
              <w:rPr>
                <w:rFonts w:hint="eastAsia"/>
              </w:rPr>
              <w:t>法定代表人：陈震山</w:t>
            </w:r>
          </w:p>
          <w:p w:rsidR="00817F43" w:rsidRDefault="00817F43" w:rsidP="00817F43">
            <w:pPr>
              <w:jc w:val="left"/>
            </w:pPr>
            <w:r>
              <w:rPr>
                <w:rFonts w:hint="eastAsia"/>
              </w:rPr>
              <w:t>联系人：蔡捷</w:t>
            </w:r>
          </w:p>
          <w:p w:rsidR="00817F43" w:rsidRDefault="00817F43" w:rsidP="00817F43">
            <w:pPr>
              <w:jc w:val="left"/>
            </w:pPr>
            <w:r>
              <w:rPr>
                <w:rFonts w:hint="eastAsia"/>
              </w:rPr>
              <w:t>联系电话：</w:t>
            </w:r>
            <w:r>
              <w:rPr>
                <w:rFonts w:hint="eastAsia"/>
              </w:rPr>
              <w:t>0571-85109708</w:t>
            </w:r>
          </w:p>
          <w:p w:rsidR="00817F43" w:rsidRDefault="00817F43" w:rsidP="00817F43">
            <w:pPr>
              <w:jc w:val="left"/>
            </w:pPr>
            <w:r>
              <w:rPr>
                <w:rFonts w:hint="eastAsia"/>
              </w:rPr>
              <w:t>客服电话：</w:t>
            </w:r>
            <w:r>
              <w:rPr>
                <w:rFonts w:hint="eastAsia"/>
              </w:rPr>
              <w:t>95398</w:t>
            </w:r>
          </w:p>
          <w:p w:rsidR="00817F43" w:rsidRDefault="00817F43" w:rsidP="00817F43">
            <w:pPr>
              <w:jc w:val="left"/>
            </w:pPr>
            <w:r>
              <w:rPr>
                <w:rFonts w:hint="eastAsia"/>
              </w:rPr>
              <w:t>网址：</w:t>
            </w:r>
            <w:r>
              <w:rPr>
                <w:rFonts w:hint="eastAsia"/>
              </w:rPr>
              <w:t>www.hzbank.com.cn</w:t>
            </w:r>
          </w:p>
        </w:tc>
      </w:tr>
      <w:tr w:rsidR="00817F43" w:rsidTr="00817F43">
        <w:tc>
          <w:tcPr>
            <w:tcW w:w="2768" w:type="dxa"/>
          </w:tcPr>
          <w:p w:rsidR="00817F43" w:rsidRDefault="00817F43" w:rsidP="00817F43">
            <w:pPr>
              <w:jc w:val="center"/>
            </w:pPr>
            <w:r>
              <w:t>11</w:t>
            </w:r>
          </w:p>
        </w:tc>
        <w:tc>
          <w:tcPr>
            <w:tcW w:w="2769" w:type="dxa"/>
          </w:tcPr>
          <w:p w:rsidR="00817F43" w:rsidRDefault="00817F43" w:rsidP="00817F43">
            <w:pPr>
              <w:jc w:val="left"/>
            </w:pPr>
            <w:r>
              <w:rPr>
                <w:rFonts w:hint="eastAsia"/>
              </w:rPr>
              <w:t>上海银行股份有限公司</w:t>
            </w:r>
          </w:p>
        </w:tc>
        <w:tc>
          <w:tcPr>
            <w:tcW w:w="2769" w:type="dxa"/>
          </w:tcPr>
          <w:p w:rsidR="00817F43" w:rsidRDefault="00817F43" w:rsidP="00817F43">
            <w:pPr>
              <w:jc w:val="left"/>
            </w:pPr>
            <w:r>
              <w:rPr>
                <w:rFonts w:hint="eastAsia"/>
              </w:rPr>
              <w:t>注册地址：上海市浦东新区银城中路</w:t>
            </w:r>
            <w:r>
              <w:rPr>
                <w:rFonts w:hint="eastAsia"/>
              </w:rPr>
              <w:t>168</w:t>
            </w:r>
            <w:r>
              <w:rPr>
                <w:rFonts w:hint="eastAsia"/>
              </w:rPr>
              <w:t>号</w:t>
            </w:r>
          </w:p>
          <w:p w:rsidR="00817F43" w:rsidRDefault="00817F43" w:rsidP="00817F43">
            <w:pPr>
              <w:jc w:val="left"/>
            </w:pPr>
            <w:r>
              <w:rPr>
                <w:rFonts w:hint="eastAsia"/>
              </w:rPr>
              <w:t>办公地址：上海市浦东新区银城中路</w:t>
            </w:r>
            <w:r>
              <w:rPr>
                <w:rFonts w:hint="eastAsia"/>
              </w:rPr>
              <w:t>168</w:t>
            </w:r>
            <w:r>
              <w:rPr>
                <w:rFonts w:hint="eastAsia"/>
              </w:rPr>
              <w:t>号</w:t>
            </w:r>
          </w:p>
          <w:p w:rsidR="00817F43" w:rsidRDefault="00817F43" w:rsidP="00817F43">
            <w:pPr>
              <w:jc w:val="left"/>
            </w:pPr>
            <w:r>
              <w:rPr>
                <w:rFonts w:hint="eastAsia"/>
              </w:rPr>
              <w:t>法定代表人：金煜</w:t>
            </w:r>
          </w:p>
          <w:p w:rsidR="00817F43" w:rsidRDefault="00817F43" w:rsidP="00817F43">
            <w:pPr>
              <w:jc w:val="left"/>
            </w:pPr>
            <w:r>
              <w:rPr>
                <w:rFonts w:hint="eastAsia"/>
              </w:rPr>
              <w:t>联系人：汤征程</w:t>
            </w:r>
          </w:p>
          <w:p w:rsidR="00817F43" w:rsidRDefault="00817F43" w:rsidP="00817F43">
            <w:pPr>
              <w:jc w:val="left"/>
            </w:pPr>
            <w:r>
              <w:rPr>
                <w:rFonts w:hint="eastAsia"/>
              </w:rPr>
              <w:t>联系电话：</w:t>
            </w:r>
            <w:r>
              <w:rPr>
                <w:rFonts w:hint="eastAsia"/>
              </w:rPr>
              <w:t>021-68475521</w:t>
            </w:r>
          </w:p>
          <w:p w:rsidR="00817F43" w:rsidRDefault="00817F43" w:rsidP="00817F43">
            <w:pPr>
              <w:jc w:val="left"/>
            </w:pPr>
            <w:r>
              <w:rPr>
                <w:rFonts w:hint="eastAsia"/>
              </w:rPr>
              <w:t>客服电话：</w:t>
            </w:r>
            <w:r>
              <w:rPr>
                <w:rFonts w:hint="eastAsia"/>
              </w:rPr>
              <w:t>95594</w:t>
            </w:r>
          </w:p>
          <w:p w:rsidR="00817F43" w:rsidRDefault="00817F43" w:rsidP="00817F43">
            <w:pPr>
              <w:jc w:val="left"/>
            </w:pPr>
            <w:r>
              <w:rPr>
                <w:rFonts w:hint="eastAsia"/>
              </w:rPr>
              <w:t>网址：</w:t>
            </w:r>
            <w:r>
              <w:rPr>
                <w:rFonts w:hint="eastAsia"/>
              </w:rPr>
              <w:t>www.bosc.cn</w:t>
            </w:r>
          </w:p>
        </w:tc>
      </w:tr>
      <w:tr w:rsidR="00817F43" w:rsidTr="00817F43">
        <w:tc>
          <w:tcPr>
            <w:tcW w:w="2768" w:type="dxa"/>
          </w:tcPr>
          <w:p w:rsidR="00817F43" w:rsidRDefault="00817F43" w:rsidP="00817F43">
            <w:pPr>
              <w:jc w:val="center"/>
            </w:pPr>
            <w:r>
              <w:t>12</w:t>
            </w:r>
          </w:p>
        </w:tc>
        <w:tc>
          <w:tcPr>
            <w:tcW w:w="2769" w:type="dxa"/>
          </w:tcPr>
          <w:p w:rsidR="00817F43" w:rsidRDefault="00817F43" w:rsidP="00817F43">
            <w:pPr>
              <w:jc w:val="left"/>
            </w:pPr>
            <w:r>
              <w:rPr>
                <w:rFonts w:hint="eastAsia"/>
              </w:rPr>
              <w:t>北京农村商业银行股份有限公司</w:t>
            </w:r>
          </w:p>
        </w:tc>
        <w:tc>
          <w:tcPr>
            <w:tcW w:w="2769" w:type="dxa"/>
          </w:tcPr>
          <w:p w:rsidR="00817F43" w:rsidRDefault="00817F43" w:rsidP="00817F43">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817F43" w:rsidRDefault="00817F43" w:rsidP="00817F43">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817F43" w:rsidRDefault="00817F43" w:rsidP="00817F43">
            <w:pPr>
              <w:jc w:val="left"/>
            </w:pPr>
            <w:r>
              <w:rPr>
                <w:rFonts w:hint="eastAsia"/>
              </w:rPr>
              <w:t>法定代表人：王金山</w:t>
            </w:r>
          </w:p>
          <w:p w:rsidR="00817F43" w:rsidRDefault="00817F43" w:rsidP="00817F43">
            <w:pPr>
              <w:jc w:val="left"/>
            </w:pPr>
            <w:r>
              <w:rPr>
                <w:rFonts w:hint="eastAsia"/>
              </w:rPr>
              <w:t>联系人：鲁娟</w:t>
            </w:r>
          </w:p>
          <w:p w:rsidR="00817F43" w:rsidRDefault="00817F43" w:rsidP="00817F43">
            <w:pPr>
              <w:jc w:val="left"/>
            </w:pPr>
            <w:r>
              <w:rPr>
                <w:rFonts w:hint="eastAsia"/>
              </w:rPr>
              <w:t>电话：</w:t>
            </w:r>
            <w:r>
              <w:rPr>
                <w:rFonts w:hint="eastAsia"/>
              </w:rPr>
              <w:t>010-89198762</w:t>
            </w:r>
          </w:p>
          <w:p w:rsidR="00817F43" w:rsidRDefault="00817F43" w:rsidP="00817F43">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817F43" w:rsidRDefault="00817F43" w:rsidP="00817F43">
            <w:pPr>
              <w:jc w:val="left"/>
            </w:pPr>
            <w:r>
              <w:rPr>
                <w:rFonts w:hint="eastAsia"/>
              </w:rPr>
              <w:t>网址：</w:t>
            </w:r>
            <w:r>
              <w:rPr>
                <w:rFonts w:hint="eastAsia"/>
              </w:rPr>
              <w:t>www.bjrcb.com</w:t>
            </w:r>
          </w:p>
        </w:tc>
      </w:tr>
      <w:tr w:rsidR="00817F43" w:rsidTr="00817F43">
        <w:tc>
          <w:tcPr>
            <w:tcW w:w="2768" w:type="dxa"/>
          </w:tcPr>
          <w:p w:rsidR="00817F43" w:rsidRDefault="00817F43" w:rsidP="00817F43">
            <w:pPr>
              <w:jc w:val="center"/>
            </w:pPr>
            <w:r>
              <w:t>13</w:t>
            </w:r>
          </w:p>
        </w:tc>
        <w:tc>
          <w:tcPr>
            <w:tcW w:w="2769" w:type="dxa"/>
          </w:tcPr>
          <w:p w:rsidR="00817F43" w:rsidRDefault="00817F43" w:rsidP="00817F43">
            <w:pPr>
              <w:jc w:val="left"/>
            </w:pPr>
            <w:r>
              <w:rPr>
                <w:rFonts w:hint="eastAsia"/>
              </w:rPr>
              <w:t>上海农村商业银行股份有限公司</w:t>
            </w:r>
          </w:p>
        </w:tc>
        <w:tc>
          <w:tcPr>
            <w:tcW w:w="2769" w:type="dxa"/>
          </w:tcPr>
          <w:p w:rsidR="00817F43" w:rsidRDefault="00817F43" w:rsidP="00817F43">
            <w:pPr>
              <w:jc w:val="left"/>
            </w:pPr>
            <w:r>
              <w:rPr>
                <w:rFonts w:hint="eastAsia"/>
              </w:rPr>
              <w:t>注册地址：上海市黄浦区中山东二路</w:t>
            </w:r>
            <w:r>
              <w:rPr>
                <w:rFonts w:hint="eastAsia"/>
              </w:rPr>
              <w:t>70</w:t>
            </w:r>
            <w:r>
              <w:rPr>
                <w:rFonts w:hint="eastAsia"/>
              </w:rPr>
              <w:t>号</w:t>
            </w:r>
          </w:p>
          <w:p w:rsidR="00817F43" w:rsidRDefault="00817F43" w:rsidP="00817F43">
            <w:pPr>
              <w:jc w:val="left"/>
            </w:pPr>
            <w:r>
              <w:rPr>
                <w:rFonts w:hint="eastAsia"/>
              </w:rPr>
              <w:t>办公地址：上海市黄浦区中山东二路</w:t>
            </w:r>
            <w:r>
              <w:rPr>
                <w:rFonts w:hint="eastAsia"/>
              </w:rPr>
              <w:t>70</w:t>
            </w:r>
            <w:r>
              <w:rPr>
                <w:rFonts w:hint="eastAsia"/>
              </w:rPr>
              <w:t>号</w:t>
            </w:r>
          </w:p>
          <w:p w:rsidR="00817F43" w:rsidRDefault="00817F43" w:rsidP="00817F43">
            <w:pPr>
              <w:jc w:val="left"/>
            </w:pPr>
            <w:r>
              <w:rPr>
                <w:rFonts w:hint="eastAsia"/>
              </w:rPr>
              <w:t>法定代表人：徐力</w:t>
            </w:r>
          </w:p>
          <w:p w:rsidR="00817F43" w:rsidRDefault="00817F43" w:rsidP="00817F43">
            <w:pPr>
              <w:jc w:val="left"/>
            </w:pPr>
            <w:r>
              <w:rPr>
                <w:rFonts w:hint="eastAsia"/>
              </w:rPr>
              <w:t>联系人：施传荣</w:t>
            </w:r>
          </w:p>
          <w:p w:rsidR="00817F43" w:rsidRDefault="00817F43" w:rsidP="00817F43">
            <w:pPr>
              <w:jc w:val="left"/>
            </w:pPr>
            <w:r>
              <w:rPr>
                <w:rFonts w:hint="eastAsia"/>
              </w:rPr>
              <w:lastRenderedPageBreak/>
              <w:t>联系电话：</w:t>
            </w:r>
            <w:r>
              <w:rPr>
                <w:rFonts w:hint="eastAsia"/>
              </w:rPr>
              <w:t>021-61899999</w:t>
            </w:r>
          </w:p>
          <w:p w:rsidR="00817F43" w:rsidRDefault="00817F43" w:rsidP="00817F43">
            <w:pPr>
              <w:jc w:val="left"/>
            </w:pPr>
            <w:r>
              <w:rPr>
                <w:rFonts w:hint="eastAsia"/>
              </w:rPr>
              <w:t>客服电话：</w:t>
            </w:r>
            <w:r>
              <w:rPr>
                <w:rFonts w:hint="eastAsia"/>
              </w:rPr>
              <w:t>021-962999</w:t>
            </w:r>
            <w:r>
              <w:rPr>
                <w:rFonts w:hint="eastAsia"/>
              </w:rPr>
              <w:t>、</w:t>
            </w:r>
            <w:r>
              <w:rPr>
                <w:rFonts w:hint="eastAsia"/>
              </w:rPr>
              <w:t>4006962999</w:t>
            </w:r>
          </w:p>
          <w:p w:rsidR="00817F43" w:rsidRDefault="00817F43" w:rsidP="00817F43">
            <w:pPr>
              <w:jc w:val="left"/>
            </w:pPr>
            <w:r>
              <w:rPr>
                <w:rFonts w:hint="eastAsia"/>
              </w:rPr>
              <w:t>网址：</w:t>
            </w:r>
            <w:r>
              <w:rPr>
                <w:rFonts w:hint="eastAsia"/>
              </w:rPr>
              <w:t>www.srcb.com</w:t>
            </w:r>
          </w:p>
        </w:tc>
      </w:tr>
      <w:tr w:rsidR="00817F43" w:rsidTr="00817F43">
        <w:tc>
          <w:tcPr>
            <w:tcW w:w="2768" w:type="dxa"/>
          </w:tcPr>
          <w:p w:rsidR="00817F43" w:rsidRDefault="00817F43" w:rsidP="00817F43">
            <w:pPr>
              <w:jc w:val="center"/>
            </w:pPr>
            <w:r>
              <w:lastRenderedPageBreak/>
              <w:t>14</w:t>
            </w:r>
          </w:p>
        </w:tc>
        <w:tc>
          <w:tcPr>
            <w:tcW w:w="2769" w:type="dxa"/>
          </w:tcPr>
          <w:p w:rsidR="00817F43" w:rsidRDefault="00817F43" w:rsidP="00817F43">
            <w:pPr>
              <w:jc w:val="left"/>
            </w:pPr>
            <w:r>
              <w:rPr>
                <w:rFonts w:hint="eastAsia"/>
              </w:rPr>
              <w:t>东莞银行股份有限公司</w:t>
            </w:r>
          </w:p>
        </w:tc>
        <w:tc>
          <w:tcPr>
            <w:tcW w:w="2769" w:type="dxa"/>
          </w:tcPr>
          <w:p w:rsidR="00817F43" w:rsidRDefault="00817F43" w:rsidP="00817F43">
            <w:pPr>
              <w:jc w:val="left"/>
            </w:pPr>
            <w:r>
              <w:rPr>
                <w:rFonts w:hint="eastAsia"/>
              </w:rPr>
              <w:t>注册地址：东莞市莞城区体育路</w:t>
            </w:r>
            <w:r>
              <w:rPr>
                <w:rFonts w:hint="eastAsia"/>
              </w:rPr>
              <w:t>21</w:t>
            </w:r>
            <w:r>
              <w:rPr>
                <w:rFonts w:hint="eastAsia"/>
              </w:rPr>
              <w:t>号</w:t>
            </w:r>
          </w:p>
          <w:p w:rsidR="00817F43" w:rsidRDefault="00817F43" w:rsidP="00817F43">
            <w:pPr>
              <w:jc w:val="left"/>
            </w:pPr>
            <w:r>
              <w:rPr>
                <w:rFonts w:hint="eastAsia"/>
              </w:rPr>
              <w:t>办公地址：东莞市莞城区体育路</w:t>
            </w:r>
            <w:r>
              <w:rPr>
                <w:rFonts w:hint="eastAsia"/>
              </w:rPr>
              <w:t>21</w:t>
            </w:r>
            <w:r>
              <w:rPr>
                <w:rFonts w:hint="eastAsia"/>
              </w:rPr>
              <w:t>号</w:t>
            </w:r>
          </w:p>
          <w:p w:rsidR="00817F43" w:rsidRDefault="00817F43" w:rsidP="00817F43">
            <w:pPr>
              <w:jc w:val="left"/>
            </w:pPr>
            <w:r>
              <w:rPr>
                <w:rFonts w:hint="eastAsia"/>
              </w:rPr>
              <w:t>法定代表：卢国锋</w:t>
            </w:r>
          </w:p>
          <w:p w:rsidR="00817F43" w:rsidRDefault="00817F43" w:rsidP="00817F43">
            <w:pPr>
              <w:jc w:val="left"/>
            </w:pPr>
            <w:r>
              <w:rPr>
                <w:rFonts w:hint="eastAsia"/>
              </w:rPr>
              <w:t>联系人：朱杰霞</w:t>
            </w:r>
          </w:p>
          <w:p w:rsidR="00817F43" w:rsidRDefault="00817F43" w:rsidP="00817F43">
            <w:pPr>
              <w:jc w:val="left"/>
            </w:pPr>
            <w:r>
              <w:rPr>
                <w:rFonts w:hint="eastAsia"/>
              </w:rPr>
              <w:t>联系电话：</w:t>
            </w:r>
            <w:r>
              <w:rPr>
                <w:rFonts w:hint="eastAsia"/>
              </w:rPr>
              <w:t>0769-22865177</w:t>
            </w:r>
          </w:p>
          <w:p w:rsidR="00817F43" w:rsidRDefault="00817F43" w:rsidP="00817F43">
            <w:pPr>
              <w:jc w:val="left"/>
            </w:pPr>
            <w:r>
              <w:rPr>
                <w:rFonts w:hint="eastAsia"/>
              </w:rPr>
              <w:t>客服电话：</w:t>
            </w:r>
            <w:r>
              <w:rPr>
                <w:rFonts w:hint="eastAsia"/>
              </w:rPr>
              <w:t>956033</w:t>
            </w:r>
          </w:p>
          <w:p w:rsidR="00817F43" w:rsidRDefault="00817F43" w:rsidP="00817F43">
            <w:pPr>
              <w:jc w:val="left"/>
            </w:pPr>
            <w:r>
              <w:rPr>
                <w:rFonts w:hint="eastAsia"/>
              </w:rPr>
              <w:t>网址：</w:t>
            </w:r>
            <w:r>
              <w:rPr>
                <w:rFonts w:hint="eastAsia"/>
              </w:rPr>
              <w:t>www.dongguanbank.cn</w:t>
            </w:r>
          </w:p>
        </w:tc>
      </w:tr>
      <w:tr w:rsidR="00817F43" w:rsidTr="00817F43">
        <w:tc>
          <w:tcPr>
            <w:tcW w:w="2768" w:type="dxa"/>
          </w:tcPr>
          <w:p w:rsidR="00817F43" w:rsidRDefault="00817F43" w:rsidP="00817F43">
            <w:pPr>
              <w:jc w:val="center"/>
            </w:pPr>
            <w:r>
              <w:t>15</w:t>
            </w:r>
          </w:p>
        </w:tc>
        <w:tc>
          <w:tcPr>
            <w:tcW w:w="2769" w:type="dxa"/>
          </w:tcPr>
          <w:p w:rsidR="00817F43" w:rsidRDefault="00817F43" w:rsidP="00817F43">
            <w:pPr>
              <w:jc w:val="left"/>
            </w:pPr>
            <w:r>
              <w:rPr>
                <w:rFonts w:hint="eastAsia"/>
              </w:rPr>
              <w:t>东莞农村商业银行股份有限公司</w:t>
            </w:r>
          </w:p>
        </w:tc>
        <w:tc>
          <w:tcPr>
            <w:tcW w:w="2769" w:type="dxa"/>
          </w:tcPr>
          <w:p w:rsidR="00817F43" w:rsidRDefault="00817F43" w:rsidP="00817F43">
            <w:pPr>
              <w:jc w:val="left"/>
            </w:pPr>
            <w:r>
              <w:rPr>
                <w:rFonts w:hint="eastAsia"/>
              </w:rPr>
              <w:t>注册地址：广东省东莞市东城区鸿福东路</w:t>
            </w:r>
            <w:r>
              <w:rPr>
                <w:rFonts w:hint="eastAsia"/>
              </w:rPr>
              <w:t>2</w:t>
            </w:r>
            <w:r>
              <w:rPr>
                <w:rFonts w:hint="eastAsia"/>
              </w:rPr>
              <w:t>号</w:t>
            </w:r>
          </w:p>
          <w:p w:rsidR="00817F43" w:rsidRDefault="00817F43" w:rsidP="00817F43">
            <w:pPr>
              <w:jc w:val="left"/>
            </w:pPr>
            <w:r>
              <w:rPr>
                <w:rFonts w:hint="eastAsia"/>
              </w:rPr>
              <w:t>办公地址：东莞市东城区鸿福东路</w:t>
            </w:r>
            <w:r>
              <w:rPr>
                <w:rFonts w:hint="eastAsia"/>
              </w:rPr>
              <w:t>2</w:t>
            </w:r>
            <w:r>
              <w:rPr>
                <w:rFonts w:hint="eastAsia"/>
              </w:rPr>
              <w:t>号东莞农商银行大厦</w:t>
            </w:r>
          </w:p>
          <w:p w:rsidR="00817F43" w:rsidRDefault="00817F43" w:rsidP="00817F43">
            <w:pPr>
              <w:jc w:val="left"/>
            </w:pPr>
            <w:r>
              <w:rPr>
                <w:rFonts w:hint="eastAsia"/>
              </w:rPr>
              <w:t>法定代表人：王耀球</w:t>
            </w:r>
          </w:p>
          <w:p w:rsidR="00817F43" w:rsidRDefault="00817F43" w:rsidP="00817F43">
            <w:pPr>
              <w:jc w:val="left"/>
            </w:pPr>
            <w:r>
              <w:rPr>
                <w:rFonts w:hint="eastAsia"/>
              </w:rPr>
              <w:t>联系人：黎子晴</w:t>
            </w:r>
          </w:p>
          <w:p w:rsidR="00817F43" w:rsidRDefault="00817F43" w:rsidP="00817F43">
            <w:pPr>
              <w:jc w:val="left"/>
            </w:pPr>
            <w:r>
              <w:rPr>
                <w:rFonts w:hint="eastAsia"/>
              </w:rPr>
              <w:t>电话：</w:t>
            </w:r>
            <w:r>
              <w:rPr>
                <w:rFonts w:hint="eastAsia"/>
              </w:rPr>
              <w:t>0769-22866143</w:t>
            </w:r>
          </w:p>
          <w:p w:rsidR="00817F43" w:rsidRDefault="00817F43" w:rsidP="00817F43">
            <w:pPr>
              <w:jc w:val="left"/>
            </w:pPr>
            <w:r>
              <w:rPr>
                <w:rFonts w:hint="eastAsia"/>
              </w:rPr>
              <w:t>传真：</w:t>
            </w:r>
            <w:r>
              <w:rPr>
                <w:rFonts w:hint="eastAsia"/>
              </w:rPr>
              <w:t>0769-22866282</w:t>
            </w:r>
          </w:p>
          <w:p w:rsidR="00817F43" w:rsidRDefault="00817F43" w:rsidP="00817F43">
            <w:pPr>
              <w:jc w:val="left"/>
            </w:pPr>
            <w:r>
              <w:rPr>
                <w:rFonts w:hint="eastAsia"/>
              </w:rPr>
              <w:t>客服电话：</w:t>
            </w:r>
            <w:r>
              <w:rPr>
                <w:rFonts w:hint="eastAsia"/>
              </w:rPr>
              <w:t>0769-961122</w:t>
            </w:r>
          </w:p>
          <w:p w:rsidR="00817F43" w:rsidRDefault="00817F43" w:rsidP="00817F43">
            <w:pPr>
              <w:jc w:val="left"/>
            </w:pPr>
            <w:r>
              <w:rPr>
                <w:rFonts w:hint="eastAsia"/>
              </w:rPr>
              <w:t>网址：</w:t>
            </w:r>
            <w:r>
              <w:rPr>
                <w:rFonts w:hint="eastAsia"/>
              </w:rPr>
              <w:t>www.drcbank.com</w:t>
            </w:r>
          </w:p>
        </w:tc>
      </w:tr>
      <w:tr w:rsidR="00817F43" w:rsidTr="00817F43">
        <w:tc>
          <w:tcPr>
            <w:tcW w:w="2768" w:type="dxa"/>
          </w:tcPr>
          <w:p w:rsidR="00817F43" w:rsidRDefault="00817F43" w:rsidP="00817F43">
            <w:pPr>
              <w:jc w:val="center"/>
            </w:pPr>
            <w:r>
              <w:t>16</w:t>
            </w:r>
          </w:p>
        </w:tc>
        <w:tc>
          <w:tcPr>
            <w:tcW w:w="2769" w:type="dxa"/>
          </w:tcPr>
          <w:p w:rsidR="00817F43" w:rsidRDefault="00817F43" w:rsidP="00817F43">
            <w:pPr>
              <w:jc w:val="left"/>
            </w:pPr>
            <w:r>
              <w:rPr>
                <w:rFonts w:hint="eastAsia"/>
              </w:rPr>
              <w:t>乌鲁木齐银行股份有限公司</w:t>
            </w:r>
          </w:p>
        </w:tc>
        <w:tc>
          <w:tcPr>
            <w:tcW w:w="2769" w:type="dxa"/>
          </w:tcPr>
          <w:p w:rsidR="00817F43" w:rsidRDefault="00817F43" w:rsidP="00817F43">
            <w:pPr>
              <w:jc w:val="left"/>
            </w:pPr>
            <w:r>
              <w:rPr>
                <w:rFonts w:hint="eastAsia"/>
              </w:rPr>
              <w:t>注册地址：乌鲁木齐市会展大道</w:t>
            </w:r>
            <w:r>
              <w:rPr>
                <w:rFonts w:hint="eastAsia"/>
              </w:rPr>
              <w:t>599</w:t>
            </w:r>
            <w:r>
              <w:rPr>
                <w:rFonts w:hint="eastAsia"/>
              </w:rPr>
              <w:t>号</w:t>
            </w:r>
          </w:p>
          <w:p w:rsidR="00817F43" w:rsidRDefault="00817F43" w:rsidP="00817F43">
            <w:pPr>
              <w:jc w:val="left"/>
            </w:pPr>
            <w:r>
              <w:rPr>
                <w:rFonts w:hint="eastAsia"/>
              </w:rPr>
              <w:t>办公地址：乌鲁木齐市会展大道</w:t>
            </w:r>
            <w:r>
              <w:rPr>
                <w:rFonts w:hint="eastAsia"/>
              </w:rPr>
              <w:t>599</w:t>
            </w:r>
          </w:p>
          <w:p w:rsidR="00817F43" w:rsidRDefault="00817F43" w:rsidP="00817F43">
            <w:pPr>
              <w:jc w:val="left"/>
            </w:pPr>
            <w:r>
              <w:rPr>
                <w:rFonts w:hint="eastAsia"/>
              </w:rPr>
              <w:t>法定代表人：任思宇</w:t>
            </w:r>
          </w:p>
          <w:p w:rsidR="00817F43" w:rsidRDefault="00817F43" w:rsidP="00817F43">
            <w:pPr>
              <w:jc w:val="left"/>
            </w:pPr>
            <w:r>
              <w:rPr>
                <w:rFonts w:hint="eastAsia"/>
              </w:rPr>
              <w:t>联系人：王小培</w:t>
            </w:r>
          </w:p>
          <w:p w:rsidR="00817F43" w:rsidRDefault="00817F43" w:rsidP="00817F43">
            <w:pPr>
              <w:jc w:val="left"/>
            </w:pPr>
            <w:r>
              <w:rPr>
                <w:rFonts w:hint="eastAsia"/>
              </w:rPr>
              <w:t>电话：</w:t>
            </w:r>
            <w:r>
              <w:rPr>
                <w:rFonts w:hint="eastAsia"/>
              </w:rPr>
              <w:t>0991-4500319</w:t>
            </w:r>
          </w:p>
          <w:p w:rsidR="00817F43" w:rsidRDefault="00817F43" w:rsidP="00817F43">
            <w:pPr>
              <w:jc w:val="left"/>
            </w:pPr>
            <w:r>
              <w:rPr>
                <w:rFonts w:hint="eastAsia"/>
              </w:rPr>
              <w:t>传真：</w:t>
            </w:r>
            <w:r>
              <w:rPr>
                <w:rFonts w:hint="eastAsia"/>
              </w:rPr>
              <w:t>0991-4500319</w:t>
            </w:r>
          </w:p>
          <w:p w:rsidR="00817F43" w:rsidRDefault="00817F43" w:rsidP="00817F43">
            <w:pPr>
              <w:jc w:val="left"/>
            </w:pPr>
            <w:r>
              <w:rPr>
                <w:rFonts w:hint="eastAsia"/>
              </w:rPr>
              <w:t>客服电话：</w:t>
            </w:r>
            <w:r>
              <w:rPr>
                <w:rFonts w:hint="eastAsia"/>
              </w:rPr>
              <w:t>0991-96518</w:t>
            </w:r>
          </w:p>
          <w:p w:rsidR="00817F43" w:rsidRDefault="00817F43" w:rsidP="00817F43">
            <w:pPr>
              <w:jc w:val="left"/>
            </w:pPr>
            <w:r>
              <w:rPr>
                <w:rFonts w:hint="eastAsia"/>
              </w:rPr>
              <w:t>网址：</w:t>
            </w:r>
            <w:r>
              <w:rPr>
                <w:rFonts w:hint="eastAsia"/>
              </w:rPr>
              <w:t>www.uccb.com.cn</w:t>
            </w:r>
          </w:p>
        </w:tc>
      </w:tr>
      <w:tr w:rsidR="00817F43" w:rsidTr="00817F43">
        <w:tc>
          <w:tcPr>
            <w:tcW w:w="2768" w:type="dxa"/>
          </w:tcPr>
          <w:p w:rsidR="00817F43" w:rsidRDefault="00817F43" w:rsidP="00817F43">
            <w:pPr>
              <w:jc w:val="center"/>
            </w:pPr>
            <w:r>
              <w:t>17</w:t>
            </w:r>
          </w:p>
        </w:tc>
        <w:tc>
          <w:tcPr>
            <w:tcW w:w="2769" w:type="dxa"/>
          </w:tcPr>
          <w:p w:rsidR="00817F43" w:rsidRDefault="00817F43" w:rsidP="00817F43">
            <w:pPr>
              <w:jc w:val="left"/>
            </w:pPr>
            <w:r>
              <w:rPr>
                <w:rFonts w:hint="eastAsia"/>
              </w:rPr>
              <w:t>广东顺德农村商业银行股份有限公司</w:t>
            </w:r>
          </w:p>
        </w:tc>
        <w:tc>
          <w:tcPr>
            <w:tcW w:w="2769" w:type="dxa"/>
          </w:tcPr>
          <w:p w:rsidR="00817F43" w:rsidRDefault="00817F43" w:rsidP="00817F43">
            <w:pPr>
              <w:jc w:val="left"/>
            </w:pPr>
            <w:r>
              <w:rPr>
                <w:rFonts w:hint="eastAsia"/>
              </w:rPr>
              <w:t>注册地址：佛山市顺德区大良德和居委会拥翠路</w:t>
            </w:r>
            <w:r>
              <w:rPr>
                <w:rFonts w:hint="eastAsia"/>
              </w:rPr>
              <w:t>2</w:t>
            </w:r>
            <w:r>
              <w:rPr>
                <w:rFonts w:hint="eastAsia"/>
              </w:rPr>
              <w:t>号</w:t>
            </w:r>
          </w:p>
          <w:p w:rsidR="00817F43" w:rsidRDefault="00817F43" w:rsidP="00817F43">
            <w:pPr>
              <w:jc w:val="left"/>
            </w:pPr>
            <w:r>
              <w:rPr>
                <w:rFonts w:hint="eastAsia"/>
              </w:rPr>
              <w:t>办公地址：佛山市顺德区大良德和居委会拥翠路</w:t>
            </w:r>
            <w:r>
              <w:rPr>
                <w:rFonts w:hint="eastAsia"/>
              </w:rPr>
              <w:t>2</w:t>
            </w:r>
            <w:r>
              <w:rPr>
                <w:rFonts w:hint="eastAsia"/>
              </w:rPr>
              <w:t>号</w:t>
            </w:r>
          </w:p>
          <w:p w:rsidR="00817F43" w:rsidRDefault="00817F43" w:rsidP="00817F43">
            <w:pPr>
              <w:jc w:val="left"/>
            </w:pPr>
            <w:r>
              <w:rPr>
                <w:rFonts w:hint="eastAsia"/>
              </w:rPr>
              <w:t>法定代表人：姚真勇</w:t>
            </w:r>
          </w:p>
          <w:p w:rsidR="00817F43" w:rsidRDefault="00817F43" w:rsidP="00817F43">
            <w:pPr>
              <w:jc w:val="left"/>
            </w:pPr>
            <w:r>
              <w:rPr>
                <w:rFonts w:hint="eastAsia"/>
              </w:rPr>
              <w:t>联系人：陈素莹</w:t>
            </w:r>
          </w:p>
          <w:p w:rsidR="00817F43" w:rsidRDefault="00817F43" w:rsidP="00817F43">
            <w:pPr>
              <w:jc w:val="left"/>
            </w:pPr>
            <w:r>
              <w:rPr>
                <w:rFonts w:hint="eastAsia"/>
              </w:rPr>
              <w:t>电话：</w:t>
            </w:r>
            <w:r>
              <w:rPr>
                <w:rFonts w:hint="eastAsia"/>
              </w:rPr>
              <w:t>0757-22385879</w:t>
            </w:r>
          </w:p>
          <w:p w:rsidR="00817F43" w:rsidRDefault="00817F43" w:rsidP="00817F43">
            <w:pPr>
              <w:jc w:val="left"/>
            </w:pPr>
            <w:r>
              <w:rPr>
                <w:rFonts w:hint="eastAsia"/>
              </w:rPr>
              <w:t>传真：</w:t>
            </w:r>
            <w:r>
              <w:rPr>
                <w:rFonts w:hint="eastAsia"/>
              </w:rPr>
              <w:t>0757-22388235</w:t>
            </w:r>
          </w:p>
          <w:p w:rsidR="00817F43" w:rsidRDefault="00817F43" w:rsidP="00817F43">
            <w:pPr>
              <w:jc w:val="left"/>
            </w:pPr>
            <w:r>
              <w:rPr>
                <w:rFonts w:hint="eastAsia"/>
              </w:rPr>
              <w:t>客服电话：</w:t>
            </w:r>
            <w:r>
              <w:rPr>
                <w:rFonts w:hint="eastAsia"/>
              </w:rPr>
              <w:t>0757-22223388</w:t>
            </w:r>
          </w:p>
          <w:p w:rsidR="00817F43" w:rsidRDefault="00817F43" w:rsidP="00817F43">
            <w:pPr>
              <w:jc w:val="left"/>
            </w:pPr>
            <w:r>
              <w:rPr>
                <w:rFonts w:hint="eastAsia"/>
              </w:rPr>
              <w:lastRenderedPageBreak/>
              <w:t>网址：</w:t>
            </w:r>
            <w:r>
              <w:rPr>
                <w:rFonts w:hint="eastAsia"/>
              </w:rPr>
              <w:t>www.sdebank.com</w:t>
            </w:r>
          </w:p>
        </w:tc>
      </w:tr>
      <w:tr w:rsidR="00817F43" w:rsidTr="00817F43">
        <w:tc>
          <w:tcPr>
            <w:tcW w:w="2768" w:type="dxa"/>
          </w:tcPr>
          <w:p w:rsidR="00817F43" w:rsidRDefault="00817F43" w:rsidP="00817F43">
            <w:pPr>
              <w:jc w:val="center"/>
            </w:pPr>
            <w:r>
              <w:lastRenderedPageBreak/>
              <w:t>18</w:t>
            </w:r>
          </w:p>
        </w:tc>
        <w:tc>
          <w:tcPr>
            <w:tcW w:w="2769" w:type="dxa"/>
          </w:tcPr>
          <w:p w:rsidR="00817F43" w:rsidRDefault="00817F43" w:rsidP="00817F43">
            <w:pPr>
              <w:jc w:val="left"/>
            </w:pPr>
            <w:r>
              <w:rPr>
                <w:rFonts w:hint="eastAsia"/>
              </w:rPr>
              <w:t>广州农村商业银行股份有限公司</w:t>
            </w:r>
          </w:p>
        </w:tc>
        <w:tc>
          <w:tcPr>
            <w:tcW w:w="2769" w:type="dxa"/>
          </w:tcPr>
          <w:p w:rsidR="00817F43" w:rsidRDefault="00817F43" w:rsidP="00817F43">
            <w:pPr>
              <w:jc w:val="left"/>
            </w:pPr>
            <w:r>
              <w:rPr>
                <w:rFonts w:hint="eastAsia"/>
              </w:rPr>
              <w:t>注册地址：广州市天河区珠江新城华夏路</w:t>
            </w:r>
            <w:r>
              <w:rPr>
                <w:rFonts w:hint="eastAsia"/>
              </w:rPr>
              <w:t>1</w:t>
            </w:r>
            <w:r>
              <w:rPr>
                <w:rFonts w:hint="eastAsia"/>
              </w:rPr>
              <w:t>号</w:t>
            </w:r>
          </w:p>
          <w:p w:rsidR="00817F43" w:rsidRDefault="00817F43" w:rsidP="00817F43">
            <w:pPr>
              <w:jc w:val="left"/>
            </w:pPr>
            <w:r>
              <w:rPr>
                <w:rFonts w:hint="eastAsia"/>
              </w:rPr>
              <w:t>办公地址：广州市天河区珠江新城华夏路</w:t>
            </w:r>
            <w:r>
              <w:rPr>
                <w:rFonts w:hint="eastAsia"/>
              </w:rPr>
              <w:t>1</w:t>
            </w:r>
            <w:r>
              <w:rPr>
                <w:rFonts w:hint="eastAsia"/>
              </w:rPr>
              <w:t>号</w:t>
            </w:r>
          </w:p>
          <w:p w:rsidR="00817F43" w:rsidRDefault="00817F43" w:rsidP="00817F43">
            <w:pPr>
              <w:jc w:val="left"/>
            </w:pPr>
            <w:r>
              <w:rPr>
                <w:rFonts w:hint="eastAsia"/>
              </w:rPr>
              <w:t>法定代表人：王继康</w:t>
            </w:r>
          </w:p>
          <w:p w:rsidR="00817F43" w:rsidRDefault="00817F43" w:rsidP="00817F43">
            <w:pPr>
              <w:jc w:val="left"/>
            </w:pPr>
            <w:r>
              <w:rPr>
                <w:rFonts w:hint="eastAsia"/>
              </w:rPr>
              <w:t>联系人：刘强</w:t>
            </w:r>
          </w:p>
          <w:p w:rsidR="00817F43" w:rsidRDefault="00817F43" w:rsidP="00817F43">
            <w:pPr>
              <w:jc w:val="left"/>
            </w:pPr>
            <w:r>
              <w:rPr>
                <w:rFonts w:hint="eastAsia"/>
              </w:rPr>
              <w:t>电话：</w:t>
            </w:r>
            <w:r>
              <w:rPr>
                <w:rFonts w:hint="eastAsia"/>
              </w:rPr>
              <w:t>020-22389067</w:t>
            </w:r>
          </w:p>
          <w:p w:rsidR="00817F43" w:rsidRDefault="00817F43" w:rsidP="00817F43">
            <w:pPr>
              <w:jc w:val="left"/>
            </w:pPr>
            <w:r>
              <w:rPr>
                <w:rFonts w:hint="eastAsia"/>
              </w:rPr>
              <w:t>传真：</w:t>
            </w:r>
            <w:r>
              <w:rPr>
                <w:rFonts w:hint="eastAsia"/>
              </w:rPr>
              <w:t>020-22389031</w:t>
            </w:r>
          </w:p>
          <w:p w:rsidR="00817F43" w:rsidRDefault="00817F43" w:rsidP="00817F43">
            <w:pPr>
              <w:jc w:val="left"/>
            </w:pPr>
            <w:r>
              <w:rPr>
                <w:rFonts w:hint="eastAsia"/>
              </w:rPr>
              <w:t>客服电话：</w:t>
            </w:r>
            <w:r>
              <w:rPr>
                <w:rFonts w:hint="eastAsia"/>
              </w:rPr>
              <w:t>95313</w:t>
            </w:r>
          </w:p>
          <w:p w:rsidR="00817F43" w:rsidRDefault="00817F43" w:rsidP="00817F43">
            <w:pPr>
              <w:jc w:val="left"/>
            </w:pPr>
            <w:r>
              <w:rPr>
                <w:rFonts w:hint="eastAsia"/>
              </w:rPr>
              <w:t>网址：</w:t>
            </w:r>
            <w:r>
              <w:rPr>
                <w:rFonts w:hint="eastAsia"/>
              </w:rPr>
              <w:t>www.grcbank.com</w:t>
            </w:r>
          </w:p>
        </w:tc>
      </w:tr>
      <w:tr w:rsidR="00817F43" w:rsidTr="00817F43">
        <w:tc>
          <w:tcPr>
            <w:tcW w:w="2768" w:type="dxa"/>
          </w:tcPr>
          <w:p w:rsidR="00817F43" w:rsidRDefault="00817F43" w:rsidP="00817F43">
            <w:pPr>
              <w:jc w:val="center"/>
            </w:pPr>
            <w:r>
              <w:t>19</w:t>
            </w:r>
          </w:p>
        </w:tc>
        <w:tc>
          <w:tcPr>
            <w:tcW w:w="2769" w:type="dxa"/>
          </w:tcPr>
          <w:p w:rsidR="00817F43" w:rsidRDefault="00817F43" w:rsidP="00817F43">
            <w:pPr>
              <w:jc w:val="left"/>
            </w:pPr>
            <w:r>
              <w:rPr>
                <w:rFonts w:hint="eastAsia"/>
              </w:rPr>
              <w:t>厦门银行股份有限公司</w:t>
            </w:r>
          </w:p>
        </w:tc>
        <w:tc>
          <w:tcPr>
            <w:tcW w:w="2769" w:type="dxa"/>
          </w:tcPr>
          <w:p w:rsidR="00817F43" w:rsidRDefault="00817F43" w:rsidP="00817F43">
            <w:pPr>
              <w:jc w:val="left"/>
            </w:pPr>
            <w:r>
              <w:rPr>
                <w:rFonts w:hint="eastAsia"/>
              </w:rPr>
              <w:t>注册地址：厦门市湖滨北路</w:t>
            </w:r>
            <w:r>
              <w:rPr>
                <w:rFonts w:hint="eastAsia"/>
              </w:rPr>
              <w:t>101</w:t>
            </w:r>
            <w:r>
              <w:rPr>
                <w:rFonts w:hint="eastAsia"/>
              </w:rPr>
              <w:t>号商业银行大厦</w:t>
            </w:r>
          </w:p>
          <w:p w:rsidR="00817F43" w:rsidRDefault="00817F43" w:rsidP="00817F43">
            <w:pPr>
              <w:jc w:val="left"/>
            </w:pPr>
            <w:r>
              <w:rPr>
                <w:rFonts w:hint="eastAsia"/>
              </w:rPr>
              <w:t>办公地址：厦门市湖滨北路</w:t>
            </w:r>
            <w:r>
              <w:rPr>
                <w:rFonts w:hint="eastAsia"/>
              </w:rPr>
              <w:t>101</w:t>
            </w:r>
            <w:r>
              <w:rPr>
                <w:rFonts w:hint="eastAsia"/>
              </w:rPr>
              <w:t>号商业银行大厦</w:t>
            </w:r>
          </w:p>
          <w:p w:rsidR="00817F43" w:rsidRDefault="00817F43" w:rsidP="00817F43">
            <w:pPr>
              <w:jc w:val="left"/>
            </w:pPr>
            <w:r>
              <w:rPr>
                <w:rFonts w:hint="eastAsia"/>
              </w:rPr>
              <w:t>法定代表人：吴世群</w:t>
            </w:r>
          </w:p>
          <w:p w:rsidR="00817F43" w:rsidRDefault="00817F43" w:rsidP="00817F43">
            <w:pPr>
              <w:jc w:val="left"/>
            </w:pPr>
            <w:r>
              <w:rPr>
                <w:rFonts w:hint="eastAsia"/>
              </w:rPr>
              <w:t>联系人：孙瑜</w:t>
            </w:r>
          </w:p>
          <w:p w:rsidR="00817F43" w:rsidRDefault="00817F43" w:rsidP="00817F43">
            <w:pPr>
              <w:jc w:val="left"/>
            </w:pPr>
            <w:r>
              <w:rPr>
                <w:rFonts w:hint="eastAsia"/>
              </w:rPr>
              <w:t>电话：</w:t>
            </w:r>
            <w:r>
              <w:rPr>
                <w:rFonts w:hint="eastAsia"/>
              </w:rPr>
              <w:t>0592-5310251</w:t>
            </w:r>
          </w:p>
          <w:p w:rsidR="00817F43" w:rsidRDefault="00817F43" w:rsidP="00817F43">
            <w:pPr>
              <w:jc w:val="left"/>
            </w:pPr>
            <w:r>
              <w:rPr>
                <w:rFonts w:hint="eastAsia"/>
              </w:rPr>
              <w:t>传真：</w:t>
            </w:r>
            <w:r>
              <w:rPr>
                <w:rFonts w:hint="eastAsia"/>
              </w:rPr>
              <w:t>0592-5373973</w:t>
            </w:r>
          </w:p>
          <w:p w:rsidR="00817F43" w:rsidRDefault="00817F43" w:rsidP="00817F43">
            <w:pPr>
              <w:jc w:val="left"/>
            </w:pPr>
            <w:r>
              <w:rPr>
                <w:rFonts w:hint="eastAsia"/>
              </w:rPr>
              <w:t>客服电话：</w:t>
            </w:r>
            <w:r>
              <w:rPr>
                <w:rFonts w:hint="eastAsia"/>
              </w:rPr>
              <w:t>400-858-8888</w:t>
            </w:r>
          </w:p>
          <w:p w:rsidR="00817F43" w:rsidRDefault="00817F43" w:rsidP="00817F43">
            <w:pPr>
              <w:jc w:val="left"/>
            </w:pPr>
            <w:r>
              <w:rPr>
                <w:rFonts w:hint="eastAsia"/>
              </w:rPr>
              <w:t>网址：</w:t>
            </w:r>
            <w:r>
              <w:rPr>
                <w:rFonts w:hint="eastAsia"/>
              </w:rPr>
              <w:t>www.xmbankonline.com</w:t>
            </w:r>
          </w:p>
        </w:tc>
      </w:tr>
      <w:tr w:rsidR="00817F43" w:rsidTr="00817F43">
        <w:tc>
          <w:tcPr>
            <w:tcW w:w="2768" w:type="dxa"/>
          </w:tcPr>
          <w:p w:rsidR="00817F43" w:rsidRDefault="00817F43" w:rsidP="00817F43">
            <w:pPr>
              <w:jc w:val="center"/>
            </w:pPr>
            <w:r>
              <w:t>20</w:t>
            </w:r>
          </w:p>
        </w:tc>
        <w:tc>
          <w:tcPr>
            <w:tcW w:w="2769" w:type="dxa"/>
          </w:tcPr>
          <w:p w:rsidR="00817F43" w:rsidRDefault="00817F43" w:rsidP="00817F43">
            <w:pPr>
              <w:jc w:val="left"/>
            </w:pPr>
            <w:r>
              <w:rPr>
                <w:rFonts w:hint="eastAsia"/>
              </w:rPr>
              <w:t>苏州银行股份有限公司</w:t>
            </w:r>
          </w:p>
        </w:tc>
        <w:tc>
          <w:tcPr>
            <w:tcW w:w="2769" w:type="dxa"/>
          </w:tcPr>
          <w:p w:rsidR="00817F43" w:rsidRDefault="00817F43" w:rsidP="00817F43">
            <w:pPr>
              <w:jc w:val="left"/>
            </w:pPr>
            <w:r>
              <w:rPr>
                <w:rFonts w:hint="eastAsia"/>
              </w:rPr>
              <w:t>注册地址：江苏省苏州市工业园区钟园路</w:t>
            </w:r>
            <w:r>
              <w:rPr>
                <w:rFonts w:hint="eastAsia"/>
              </w:rPr>
              <w:t>728</w:t>
            </w:r>
            <w:r>
              <w:rPr>
                <w:rFonts w:hint="eastAsia"/>
              </w:rPr>
              <w:t>号</w:t>
            </w:r>
          </w:p>
          <w:p w:rsidR="00817F43" w:rsidRDefault="00817F43" w:rsidP="00817F43">
            <w:pPr>
              <w:jc w:val="left"/>
            </w:pPr>
            <w:r>
              <w:rPr>
                <w:rFonts w:hint="eastAsia"/>
              </w:rPr>
              <w:t>办公地址：江苏省苏州市工业园区钟园路</w:t>
            </w:r>
            <w:r>
              <w:rPr>
                <w:rFonts w:hint="eastAsia"/>
              </w:rPr>
              <w:t>728</w:t>
            </w:r>
            <w:r>
              <w:rPr>
                <w:rFonts w:hint="eastAsia"/>
              </w:rPr>
              <w:t>号</w:t>
            </w:r>
          </w:p>
          <w:p w:rsidR="00817F43" w:rsidRDefault="00817F43" w:rsidP="00817F43">
            <w:pPr>
              <w:jc w:val="left"/>
            </w:pPr>
            <w:r>
              <w:rPr>
                <w:rFonts w:hint="eastAsia"/>
              </w:rPr>
              <w:t>法定代表人：王兰凤</w:t>
            </w:r>
          </w:p>
          <w:p w:rsidR="00817F43" w:rsidRDefault="00817F43" w:rsidP="00817F43">
            <w:pPr>
              <w:jc w:val="left"/>
            </w:pPr>
            <w:r>
              <w:rPr>
                <w:rFonts w:hint="eastAsia"/>
              </w:rPr>
              <w:t>联系人：吴骏</w:t>
            </w:r>
          </w:p>
          <w:p w:rsidR="00817F43" w:rsidRDefault="00817F43" w:rsidP="00817F43">
            <w:pPr>
              <w:jc w:val="left"/>
            </w:pPr>
            <w:r>
              <w:rPr>
                <w:rFonts w:hint="eastAsia"/>
              </w:rPr>
              <w:t>电话：</w:t>
            </w:r>
            <w:r>
              <w:rPr>
                <w:rFonts w:hint="eastAsia"/>
              </w:rPr>
              <w:t>0512-69868373</w:t>
            </w:r>
          </w:p>
          <w:p w:rsidR="00817F43" w:rsidRDefault="00817F43" w:rsidP="00817F43">
            <w:pPr>
              <w:jc w:val="left"/>
            </w:pPr>
            <w:r>
              <w:rPr>
                <w:rFonts w:hint="eastAsia"/>
              </w:rPr>
              <w:t>传真：</w:t>
            </w:r>
            <w:r>
              <w:rPr>
                <w:rFonts w:hint="eastAsia"/>
              </w:rPr>
              <w:t>0512-69868373</w:t>
            </w:r>
          </w:p>
          <w:p w:rsidR="00817F43" w:rsidRDefault="00817F43" w:rsidP="00817F43">
            <w:pPr>
              <w:jc w:val="left"/>
            </w:pPr>
            <w:r>
              <w:rPr>
                <w:rFonts w:hint="eastAsia"/>
              </w:rPr>
              <w:t>客服电话：</w:t>
            </w:r>
            <w:r>
              <w:rPr>
                <w:rFonts w:hint="eastAsia"/>
              </w:rPr>
              <w:t>96067</w:t>
            </w:r>
          </w:p>
          <w:p w:rsidR="00817F43" w:rsidRDefault="00817F43" w:rsidP="00817F43">
            <w:pPr>
              <w:jc w:val="left"/>
            </w:pPr>
            <w:r>
              <w:rPr>
                <w:rFonts w:hint="eastAsia"/>
              </w:rPr>
              <w:t>网址：</w:t>
            </w:r>
            <w:r>
              <w:rPr>
                <w:rFonts w:hint="eastAsia"/>
              </w:rPr>
              <w:t>www.suzhoubank.com</w:t>
            </w:r>
          </w:p>
        </w:tc>
      </w:tr>
      <w:tr w:rsidR="00817F43" w:rsidTr="00817F43">
        <w:tc>
          <w:tcPr>
            <w:tcW w:w="2768" w:type="dxa"/>
          </w:tcPr>
          <w:p w:rsidR="00817F43" w:rsidRDefault="00817F43" w:rsidP="00817F43">
            <w:pPr>
              <w:jc w:val="center"/>
            </w:pPr>
            <w:r>
              <w:t>21</w:t>
            </w:r>
          </w:p>
        </w:tc>
        <w:tc>
          <w:tcPr>
            <w:tcW w:w="2769" w:type="dxa"/>
          </w:tcPr>
          <w:p w:rsidR="00817F43" w:rsidRDefault="00817F43" w:rsidP="00817F43">
            <w:pPr>
              <w:jc w:val="left"/>
            </w:pPr>
            <w:r>
              <w:rPr>
                <w:rFonts w:hint="eastAsia"/>
              </w:rPr>
              <w:t>桂林银行股份有限公司</w:t>
            </w:r>
          </w:p>
        </w:tc>
        <w:tc>
          <w:tcPr>
            <w:tcW w:w="2769" w:type="dxa"/>
          </w:tcPr>
          <w:p w:rsidR="00817F43" w:rsidRDefault="00817F43" w:rsidP="00817F43">
            <w:pPr>
              <w:jc w:val="left"/>
            </w:pPr>
            <w:r>
              <w:rPr>
                <w:rFonts w:hint="eastAsia"/>
              </w:rPr>
              <w:t>注册地址：桂林市临桂区公园北路</w:t>
            </w:r>
            <w:r>
              <w:rPr>
                <w:rFonts w:hint="eastAsia"/>
              </w:rPr>
              <w:t>8</w:t>
            </w:r>
            <w:r>
              <w:rPr>
                <w:rFonts w:hint="eastAsia"/>
              </w:rPr>
              <w:t>号</w:t>
            </w:r>
          </w:p>
          <w:p w:rsidR="00817F43" w:rsidRDefault="00817F43" w:rsidP="00817F43">
            <w:pPr>
              <w:jc w:val="left"/>
            </w:pPr>
            <w:r>
              <w:rPr>
                <w:rFonts w:hint="eastAsia"/>
              </w:rPr>
              <w:t>办公地址：桂林市临桂区公园北路</w:t>
            </w:r>
            <w:r>
              <w:rPr>
                <w:rFonts w:hint="eastAsia"/>
              </w:rPr>
              <w:t>8</w:t>
            </w:r>
            <w:r>
              <w:rPr>
                <w:rFonts w:hint="eastAsia"/>
              </w:rPr>
              <w:t>号</w:t>
            </w:r>
          </w:p>
          <w:p w:rsidR="00817F43" w:rsidRDefault="00817F43" w:rsidP="00817F43">
            <w:pPr>
              <w:jc w:val="left"/>
            </w:pPr>
            <w:r>
              <w:rPr>
                <w:rFonts w:hint="eastAsia"/>
              </w:rPr>
              <w:t>法定代表人：</w:t>
            </w:r>
            <w:r>
              <w:rPr>
                <w:rFonts w:hint="eastAsia"/>
              </w:rPr>
              <w:t xml:space="preserve"> </w:t>
            </w:r>
            <w:r>
              <w:rPr>
                <w:rFonts w:hint="eastAsia"/>
              </w:rPr>
              <w:t>吴东</w:t>
            </w:r>
          </w:p>
          <w:p w:rsidR="00817F43" w:rsidRDefault="00817F43" w:rsidP="00817F43">
            <w:pPr>
              <w:jc w:val="left"/>
            </w:pPr>
            <w:r>
              <w:rPr>
                <w:rFonts w:hint="eastAsia"/>
              </w:rPr>
              <w:t>联系人：</w:t>
            </w:r>
            <w:r>
              <w:rPr>
                <w:rFonts w:hint="eastAsia"/>
              </w:rPr>
              <w:t xml:space="preserve"> </w:t>
            </w:r>
            <w:r>
              <w:rPr>
                <w:rFonts w:hint="eastAsia"/>
              </w:rPr>
              <w:t>李雨珊</w:t>
            </w:r>
          </w:p>
          <w:p w:rsidR="00817F43" w:rsidRDefault="00817F43" w:rsidP="00817F43">
            <w:pPr>
              <w:jc w:val="left"/>
            </w:pPr>
            <w:r>
              <w:rPr>
                <w:rFonts w:hint="eastAsia"/>
              </w:rPr>
              <w:t>电话：</w:t>
            </w:r>
            <w:r>
              <w:rPr>
                <w:rFonts w:hint="eastAsia"/>
              </w:rPr>
              <w:t>0773-3876895</w:t>
            </w:r>
          </w:p>
          <w:p w:rsidR="00817F43" w:rsidRDefault="00817F43" w:rsidP="00817F43">
            <w:pPr>
              <w:jc w:val="left"/>
            </w:pPr>
            <w:r>
              <w:rPr>
                <w:rFonts w:hint="eastAsia"/>
              </w:rPr>
              <w:t>传真：</w:t>
            </w:r>
            <w:r>
              <w:rPr>
                <w:rFonts w:hint="eastAsia"/>
              </w:rPr>
              <w:t>0773-3851691</w:t>
            </w:r>
          </w:p>
          <w:p w:rsidR="00817F43" w:rsidRDefault="00817F43" w:rsidP="00817F43">
            <w:pPr>
              <w:jc w:val="left"/>
            </w:pPr>
            <w:r>
              <w:rPr>
                <w:rFonts w:hint="eastAsia"/>
              </w:rPr>
              <w:t>客服电话：</w:t>
            </w:r>
            <w:r>
              <w:rPr>
                <w:rFonts w:hint="eastAsia"/>
              </w:rPr>
              <w:t>400-86-96299</w:t>
            </w:r>
          </w:p>
          <w:p w:rsidR="00817F43" w:rsidRDefault="00817F43" w:rsidP="00817F43">
            <w:pPr>
              <w:jc w:val="left"/>
            </w:pPr>
            <w:r>
              <w:rPr>
                <w:rFonts w:hint="eastAsia"/>
              </w:rPr>
              <w:t>网址：</w:t>
            </w:r>
            <w:r>
              <w:rPr>
                <w:rFonts w:hint="eastAsia"/>
              </w:rPr>
              <w:t>www.guilinbank.com.cn</w:t>
            </w:r>
          </w:p>
        </w:tc>
      </w:tr>
      <w:tr w:rsidR="00817F43" w:rsidTr="00817F43">
        <w:tc>
          <w:tcPr>
            <w:tcW w:w="2768" w:type="dxa"/>
          </w:tcPr>
          <w:p w:rsidR="00817F43" w:rsidRDefault="00817F43" w:rsidP="00817F43">
            <w:pPr>
              <w:jc w:val="center"/>
            </w:pPr>
            <w:r>
              <w:t>22</w:t>
            </w:r>
          </w:p>
        </w:tc>
        <w:tc>
          <w:tcPr>
            <w:tcW w:w="2769" w:type="dxa"/>
          </w:tcPr>
          <w:p w:rsidR="00817F43" w:rsidRDefault="00817F43" w:rsidP="00817F43">
            <w:pPr>
              <w:jc w:val="left"/>
            </w:pPr>
            <w:r>
              <w:rPr>
                <w:rFonts w:hint="eastAsia"/>
              </w:rPr>
              <w:t>江苏紫金农村商业银行股份</w:t>
            </w:r>
            <w:r>
              <w:rPr>
                <w:rFonts w:hint="eastAsia"/>
              </w:rPr>
              <w:lastRenderedPageBreak/>
              <w:t>有限公司</w:t>
            </w:r>
          </w:p>
        </w:tc>
        <w:tc>
          <w:tcPr>
            <w:tcW w:w="2769" w:type="dxa"/>
          </w:tcPr>
          <w:p w:rsidR="00817F43" w:rsidRDefault="00817F43" w:rsidP="00817F43">
            <w:pPr>
              <w:jc w:val="left"/>
            </w:pPr>
            <w:r>
              <w:rPr>
                <w:rFonts w:hint="eastAsia"/>
              </w:rPr>
              <w:lastRenderedPageBreak/>
              <w:t>注册地址：</w:t>
            </w:r>
            <w:r>
              <w:rPr>
                <w:rFonts w:hint="eastAsia"/>
              </w:rPr>
              <w:t xml:space="preserve"> </w:t>
            </w:r>
            <w:r>
              <w:rPr>
                <w:rFonts w:hint="eastAsia"/>
              </w:rPr>
              <w:t>南京市建邺区</w:t>
            </w:r>
            <w:r>
              <w:rPr>
                <w:rFonts w:hint="eastAsia"/>
              </w:rPr>
              <w:lastRenderedPageBreak/>
              <w:t>江东中路</w:t>
            </w:r>
            <w:r>
              <w:rPr>
                <w:rFonts w:hint="eastAsia"/>
              </w:rPr>
              <w:t>381</w:t>
            </w:r>
            <w:r>
              <w:rPr>
                <w:rFonts w:hint="eastAsia"/>
              </w:rPr>
              <w:t>号</w:t>
            </w:r>
          </w:p>
          <w:p w:rsidR="00817F43" w:rsidRDefault="00817F43" w:rsidP="00817F43">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817F43" w:rsidRDefault="00817F43" w:rsidP="00817F43">
            <w:pPr>
              <w:jc w:val="left"/>
            </w:pPr>
            <w:r>
              <w:rPr>
                <w:rFonts w:hint="eastAsia"/>
              </w:rPr>
              <w:t>法定代表人：</w:t>
            </w:r>
            <w:r>
              <w:rPr>
                <w:rFonts w:hint="eastAsia"/>
              </w:rPr>
              <w:t xml:space="preserve"> </w:t>
            </w:r>
            <w:r>
              <w:rPr>
                <w:rFonts w:hint="eastAsia"/>
              </w:rPr>
              <w:t>张小军</w:t>
            </w:r>
          </w:p>
          <w:p w:rsidR="00817F43" w:rsidRDefault="00817F43" w:rsidP="00817F43">
            <w:pPr>
              <w:jc w:val="left"/>
            </w:pPr>
            <w:r>
              <w:rPr>
                <w:rFonts w:hint="eastAsia"/>
              </w:rPr>
              <w:t>联系人：</w:t>
            </w:r>
            <w:r>
              <w:rPr>
                <w:rFonts w:hint="eastAsia"/>
              </w:rPr>
              <w:t xml:space="preserve"> </w:t>
            </w:r>
            <w:r>
              <w:rPr>
                <w:rFonts w:hint="eastAsia"/>
              </w:rPr>
              <w:t>樊林</w:t>
            </w:r>
          </w:p>
          <w:p w:rsidR="00817F43" w:rsidRDefault="00817F43" w:rsidP="00817F43">
            <w:pPr>
              <w:jc w:val="left"/>
            </w:pPr>
            <w:r>
              <w:rPr>
                <w:rFonts w:hint="eastAsia"/>
              </w:rPr>
              <w:t>电话：</w:t>
            </w:r>
            <w:r>
              <w:rPr>
                <w:rFonts w:hint="eastAsia"/>
              </w:rPr>
              <w:t>025-88866344</w:t>
            </w:r>
          </w:p>
          <w:p w:rsidR="00817F43" w:rsidRDefault="00817F43" w:rsidP="00817F43">
            <w:pPr>
              <w:jc w:val="left"/>
            </w:pPr>
            <w:r>
              <w:rPr>
                <w:rFonts w:hint="eastAsia"/>
              </w:rPr>
              <w:t>传真：</w:t>
            </w:r>
            <w:r>
              <w:rPr>
                <w:rFonts w:hint="eastAsia"/>
              </w:rPr>
              <w:t>025-88866502</w:t>
            </w:r>
          </w:p>
          <w:p w:rsidR="00817F43" w:rsidRDefault="00817F43" w:rsidP="00817F43">
            <w:pPr>
              <w:jc w:val="left"/>
            </w:pPr>
            <w:r>
              <w:rPr>
                <w:rFonts w:hint="eastAsia"/>
              </w:rPr>
              <w:t>客服电话：</w:t>
            </w:r>
            <w:r>
              <w:rPr>
                <w:rFonts w:hint="eastAsia"/>
              </w:rPr>
              <w:t>025-96855</w:t>
            </w:r>
          </w:p>
          <w:p w:rsidR="00817F43" w:rsidRDefault="00817F43" w:rsidP="00817F43">
            <w:pPr>
              <w:jc w:val="left"/>
            </w:pPr>
            <w:r>
              <w:rPr>
                <w:rFonts w:hint="eastAsia"/>
              </w:rPr>
              <w:t>网址：</w:t>
            </w:r>
            <w:r>
              <w:rPr>
                <w:rFonts w:hint="eastAsia"/>
              </w:rPr>
              <w:t>www.zjrcbank.com</w:t>
            </w:r>
          </w:p>
        </w:tc>
      </w:tr>
      <w:tr w:rsidR="00817F43" w:rsidTr="00817F43">
        <w:tc>
          <w:tcPr>
            <w:tcW w:w="2768" w:type="dxa"/>
          </w:tcPr>
          <w:p w:rsidR="00817F43" w:rsidRDefault="00817F43" w:rsidP="00817F43">
            <w:pPr>
              <w:jc w:val="center"/>
            </w:pPr>
            <w:r>
              <w:lastRenderedPageBreak/>
              <w:t>23</w:t>
            </w:r>
          </w:p>
        </w:tc>
        <w:tc>
          <w:tcPr>
            <w:tcW w:w="2769" w:type="dxa"/>
          </w:tcPr>
          <w:p w:rsidR="00817F43" w:rsidRDefault="00817F43" w:rsidP="00817F43">
            <w:pPr>
              <w:jc w:val="left"/>
            </w:pPr>
            <w:r>
              <w:rPr>
                <w:rFonts w:hint="eastAsia"/>
              </w:rPr>
              <w:t>湖北银行股份有限公司</w:t>
            </w:r>
          </w:p>
        </w:tc>
        <w:tc>
          <w:tcPr>
            <w:tcW w:w="2769" w:type="dxa"/>
          </w:tcPr>
          <w:p w:rsidR="00817F43" w:rsidRDefault="00817F43" w:rsidP="00817F43">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817F43" w:rsidRDefault="00817F43" w:rsidP="00817F43">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817F43" w:rsidRDefault="00817F43" w:rsidP="00817F43">
            <w:pPr>
              <w:jc w:val="left"/>
            </w:pPr>
            <w:r>
              <w:rPr>
                <w:rFonts w:hint="eastAsia"/>
              </w:rPr>
              <w:t>法定代表人：刘志高</w:t>
            </w:r>
            <w:r>
              <w:rPr>
                <w:rFonts w:hint="eastAsia"/>
              </w:rPr>
              <w:t xml:space="preserve"> </w:t>
            </w:r>
          </w:p>
          <w:p w:rsidR="00817F43" w:rsidRDefault="00817F43" w:rsidP="00817F43">
            <w:pPr>
              <w:jc w:val="left"/>
            </w:pPr>
            <w:r>
              <w:rPr>
                <w:rFonts w:hint="eastAsia"/>
              </w:rPr>
              <w:t>联系人：</w:t>
            </w:r>
            <w:r>
              <w:rPr>
                <w:rFonts w:hint="eastAsia"/>
              </w:rPr>
              <w:t xml:space="preserve"> </w:t>
            </w:r>
            <w:r>
              <w:rPr>
                <w:rFonts w:hint="eastAsia"/>
              </w:rPr>
              <w:t>李昕雅</w:t>
            </w:r>
          </w:p>
          <w:p w:rsidR="00817F43" w:rsidRDefault="00817F43" w:rsidP="00817F43">
            <w:pPr>
              <w:jc w:val="left"/>
            </w:pPr>
            <w:r>
              <w:rPr>
                <w:rFonts w:hint="eastAsia"/>
              </w:rPr>
              <w:t>电话：</w:t>
            </w:r>
            <w:r>
              <w:rPr>
                <w:rFonts w:hint="eastAsia"/>
              </w:rPr>
              <w:t>027-87139129</w:t>
            </w:r>
          </w:p>
          <w:p w:rsidR="00817F43" w:rsidRDefault="00817F43" w:rsidP="00817F43">
            <w:pPr>
              <w:jc w:val="left"/>
            </w:pPr>
            <w:r>
              <w:rPr>
                <w:rFonts w:hint="eastAsia"/>
              </w:rPr>
              <w:t>传真：</w:t>
            </w:r>
            <w:r>
              <w:rPr>
                <w:rFonts w:hint="eastAsia"/>
              </w:rPr>
              <w:t>027-87139230</w:t>
            </w:r>
          </w:p>
          <w:p w:rsidR="00817F43" w:rsidRDefault="00817F43" w:rsidP="00817F43">
            <w:pPr>
              <w:jc w:val="left"/>
            </w:pPr>
            <w:r>
              <w:rPr>
                <w:rFonts w:hint="eastAsia"/>
              </w:rPr>
              <w:t>客服电话：（湖北）</w:t>
            </w:r>
            <w:r>
              <w:rPr>
                <w:rFonts w:hint="eastAsia"/>
              </w:rPr>
              <w:t xml:space="preserve">96599 </w:t>
            </w:r>
            <w:r>
              <w:rPr>
                <w:rFonts w:hint="eastAsia"/>
              </w:rPr>
              <w:t>（全国）</w:t>
            </w:r>
            <w:r>
              <w:rPr>
                <w:rFonts w:hint="eastAsia"/>
              </w:rPr>
              <w:t>400-85-96599</w:t>
            </w:r>
          </w:p>
          <w:p w:rsidR="00817F43" w:rsidRDefault="00817F43" w:rsidP="00817F43">
            <w:pPr>
              <w:jc w:val="left"/>
            </w:pPr>
            <w:r>
              <w:rPr>
                <w:rFonts w:hint="eastAsia"/>
              </w:rPr>
              <w:t>网址：</w:t>
            </w:r>
            <w:r>
              <w:rPr>
                <w:rFonts w:hint="eastAsia"/>
              </w:rPr>
              <w:t>www.hubeibank.cn</w:t>
            </w:r>
          </w:p>
        </w:tc>
      </w:tr>
      <w:tr w:rsidR="00817F43" w:rsidTr="00817F43">
        <w:tc>
          <w:tcPr>
            <w:tcW w:w="2768" w:type="dxa"/>
          </w:tcPr>
          <w:p w:rsidR="00817F43" w:rsidRDefault="00817F43" w:rsidP="00817F43">
            <w:pPr>
              <w:jc w:val="center"/>
            </w:pPr>
            <w:r>
              <w:t>24</w:t>
            </w:r>
          </w:p>
        </w:tc>
        <w:tc>
          <w:tcPr>
            <w:tcW w:w="2769" w:type="dxa"/>
          </w:tcPr>
          <w:p w:rsidR="00817F43" w:rsidRDefault="00817F43" w:rsidP="00817F43">
            <w:pPr>
              <w:jc w:val="left"/>
            </w:pPr>
            <w:r>
              <w:rPr>
                <w:rFonts w:hint="eastAsia"/>
              </w:rPr>
              <w:t>晋中银行股份有限公司</w:t>
            </w:r>
          </w:p>
        </w:tc>
        <w:tc>
          <w:tcPr>
            <w:tcW w:w="2769" w:type="dxa"/>
          </w:tcPr>
          <w:p w:rsidR="00817F43" w:rsidRDefault="00817F43" w:rsidP="00817F43">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817F43" w:rsidRDefault="00817F43" w:rsidP="00817F43">
            <w:pPr>
              <w:jc w:val="left"/>
            </w:pPr>
            <w:r>
              <w:rPr>
                <w:rFonts w:hint="eastAsia"/>
              </w:rPr>
              <w:t>办公地址：山西省晋中市榆次区迎宾西街</w:t>
            </w:r>
            <w:r>
              <w:rPr>
                <w:rFonts w:hint="eastAsia"/>
              </w:rPr>
              <w:t>65</w:t>
            </w:r>
            <w:r>
              <w:rPr>
                <w:rFonts w:hint="eastAsia"/>
              </w:rPr>
              <w:t>号</w:t>
            </w:r>
          </w:p>
          <w:p w:rsidR="00817F43" w:rsidRDefault="00817F43" w:rsidP="00817F43">
            <w:pPr>
              <w:jc w:val="left"/>
            </w:pPr>
            <w:r>
              <w:rPr>
                <w:rFonts w:hint="eastAsia"/>
              </w:rPr>
              <w:t>法定代表人：</w:t>
            </w:r>
            <w:r>
              <w:rPr>
                <w:rFonts w:hint="eastAsia"/>
              </w:rPr>
              <w:t xml:space="preserve"> </w:t>
            </w:r>
            <w:r>
              <w:rPr>
                <w:rFonts w:hint="eastAsia"/>
              </w:rPr>
              <w:t>刘海滨</w:t>
            </w:r>
          </w:p>
          <w:p w:rsidR="00817F43" w:rsidRDefault="00817F43" w:rsidP="00817F43">
            <w:pPr>
              <w:jc w:val="left"/>
            </w:pPr>
            <w:r>
              <w:rPr>
                <w:rFonts w:hint="eastAsia"/>
              </w:rPr>
              <w:t>联系人：</w:t>
            </w:r>
            <w:r>
              <w:rPr>
                <w:rFonts w:hint="eastAsia"/>
              </w:rPr>
              <w:t xml:space="preserve"> </w:t>
            </w:r>
            <w:r>
              <w:rPr>
                <w:rFonts w:hint="eastAsia"/>
              </w:rPr>
              <w:t>贺莎莎</w:t>
            </w:r>
          </w:p>
          <w:p w:rsidR="00817F43" w:rsidRDefault="00817F43" w:rsidP="00817F43">
            <w:pPr>
              <w:jc w:val="left"/>
            </w:pPr>
            <w:r>
              <w:rPr>
                <w:rFonts w:hint="eastAsia"/>
              </w:rPr>
              <w:t>电话：</w:t>
            </w:r>
            <w:r>
              <w:rPr>
                <w:rFonts w:hint="eastAsia"/>
              </w:rPr>
              <w:t>18634889009</w:t>
            </w:r>
          </w:p>
          <w:p w:rsidR="00817F43" w:rsidRDefault="00817F43" w:rsidP="00817F43">
            <w:pPr>
              <w:jc w:val="left"/>
            </w:pPr>
            <w:r>
              <w:rPr>
                <w:rFonts w:hint="eastAsia"/>
              </w:rPr>
              <w:t>客服电话：</w:t>
            </w:r>
            <w:r>
              <w:rPr>
                <w:rFonts w:hint="eastAsia"/>
              </w:rPr>
              <w:t>95105678</w:t>
            </w:r>
          </w:p>
          <w:p w:rsidR="00817F43" w:rsidRDefault="00817F43" w:rsidP="00817F43">
            <w:pPr>
              <w:jc w:val="left"/>
            </w:pPr>
            <w:r>
              <w:rPr>
                <w:rFonts w:hint="eastAsia"/>
              </w:rPr>
              <w:t>网址：</w:t>
            </w:r>
            <w:r>
              <w:rPr>
                <w:rFonts w:hint="eastAsia"/>
              </w:rPr>
              <w:t>www.jzbank.com</w:t>
            </w:r>
          </w:p>
        </w:tc>
      </w:tr>
    </w:tbl>
    <w:p w:rsidR="00817F43" w:rsidRDefault="00817F43" w:rsidP="00817F43">
      <w:pPr>
        <w:pStyle w:val="-3"/>
      </w:pPr>
      <w:r>
        <w:rPr>
          <w:rFonts w:hint="eastAsia"/>
        </w:rPr>
        <w:t>南方智造股票代销券商及其他代销机构：</w:t>
      </w:r>
    </w:p>
    <w:p w:rsidR="00817F43" w:rsidRDefault="00817F43" w:rsidP="00817F43"/>
    <w:tbl>
      <w:tblPr>
        <w:tblStyle w:val="-noheader"/>
        <w:tblW w:w="8306" w:type="dxa"/>
        <w:tblInd w:w="-5" w:type="dxa"/>
        <w:tblLayout w:type="fixed"/>
        <w:tblLook w:val="04A0" w:firstRow="1" w:lastRow="0" w:firstColumn="1" w:lastColumn="0" w:noHBand="0" w:noVBand="1"/>
      </w:tblPr>
      <w:tblGrid>
        <w:gridCol w:w="2768"/>
        <w:gridCol w:w="2769"/>
        <w:gridCol w:w="2769"/>
      </w:tblGrid>
      <w:tr w:rsidR="00817F43" w:rsidTr="00817F43">
        <w:tc>
          <w:tcPr>
            <w:tcW w:w="2768" w:type="dxa"/>
          </w:tcPr>
          <w:p w:rsidR="00817F43" w:rsidRDefault="00817F43" w:rsidP="00817F43">
            <w:pPr>
              <w:jc w:val="left"/>
            </w:pPr>
            <w:r>
              <w:rPr>
                <w:rFonts w:hint="eastAsia"/>
              </w:rPr>
              <w:t>序号</w:t>
            </w:r>
          </w:p>
        </w:tc>
        <w:tc>
          <w:tcPr>
            <w:tcW w:w="2769" w:type="dxa"/>
          </w:tcPr>
          <w:p w:rsidR="00817F43" w:rsidRDefault="00817F43" w:rsidP="00817F43">
            <w:pPr>
              <w:jc w:val="left"/>
            </w:pPr>
            <w:r>
              <w:rPr>
                <w:rFonts w:hint="eastAsia"/>
              </w:rPr>
              <w:t>代销机构名称</w:t>
            </w:r>
          </w:p>
        </w:tc>
        <w:tc>
          <w:tcPr>
            <w:tcW w:w="2769" w:type="dxa"/>
          </w:tcPr>
          <w:p w:rsidR="00817F43" w:rsidRDefault="00817F43" w:rsidP="00817F43">
            <w:pPr>
              <w:jc w:val="left"/>
            </w:pPr>
            <w:r>
              <w:rPr>
                <w:rFonts w:hint="eastAsia"/>
              </w:rPr>
              <w:t>代销机构信息</w:t>
            </w:r>
          </w:p>
        </w:tc>
      </w:tr>
      <w:tr w:rsidR="00817F43" w:rsidTr="00817F43">
        <w:tc>
          <w:tcPr>
            <w:tcW w:w="2768" w:type="dxa"/>
          </w:tcPr>
          <w:p w:rsidR="00817F43" w:rsidRDefault="00817F43" w:rsidP="00817F43">
            <w:pPr>
              <w:jc w:val="right"/>
            </w:pPr>
            <w:r>
              <w:t>1</w:t>
            </w:r>
          </w:p>
        </w:tc>
        <w:tc>
          <w:tcPr>
            <w:tcW w:w="2769" w:type="dxa"/>
          </w:tcPr>
          <w:p w:rsidR="00817F43" w:rsidRDefault="00817F43" w:rsidP="00817F43">
            <w:pPr>
              <w:jc w:val="left"/>
            </w:pPr>
            <w:r>
              <w:rPr>
                <w:rFonts w:hint="eastAsia"/>
              </w:rPr>
              <w:t>华泰证券股份有限公司</w:t>
            </w:r>
          </w:p>
        </w:tc>
        <w:tc>
          <w:tcPr>
            <w:tcW w:w="2769" w:type="dxa"/>
          </w:tcPr>
          <w:p w:rsidR="00817F43" w:rsidRDefault="00817F43" w:rsidP="00817F43">
            <w:pPr>
              <w:jc w:val="left"/>
            </w:pPr>
            <w:r>
              <w:rPr>
                <w:rFonts w:hint="eastAsia"/>
              </w:rPr>
              <w:t>注册地址：南京市江东中路</w:t>
            </w:r>
            <w:r>
              <w:rPr>
                <w:rFonts w:hint="eastAsia"/>
              </w:rPr>
              <w:t>228</w:t>
            </w:r>
            <w:r>
              <w:rPr>
                <w:rFonts w:hint="eastAsia"/>
              </w:rPr>
              <w:t>号</w:t>
            </w:r>
          </w:p>
          <w:p w:rsidR="00817F43" w:rsidRDefault="00817F43" w:rsidP="00817F43">
            <w:pPr>
              <w:jc w:val="left"/>
            </w:pPr>
            <w:r>
              <w:rPr>
                <w:rFonts w:hint="eastAsia"/>
              </w:rPr>
              <w:t>法定代表人：周易</w:t>
            </w:r>
          </w:p>
          <w:p w:rsidR="00817F43" w:rsidRDefault="00817F43" w:rsidP="00817F43">
            <w:pPr>
              <w:jc w:val="left"/>
            </w:pPr>
            <w:r>
              <w:rPr>
                <w:rFonts w:hint="eastAsia"/>
              </w:rPr>
              <w:t>联系人：庞晓芸</w:t>
            </w:r>
          </w:p>
          <w:p w:rsidR="00817F43" w:rsidRDefault="00817F43" w:rsidP="00817F43">
            <w:pPr>
              <w:jc w:val="left"/>
            </w:pPr>
            <w:r>
              <w:rPr>
                <w:rFonts w:hint="eastAsia"/>
              </w:rPr>
              <w:t>联系电话：</w:t>
            </w:r>
            <w:r>
              <w:rPr>
                <w:rFonts w:hint="eastAsia"/>
              </w:rPr>
              <w:t>0755-82492193</w:t>
            </w:r>
          </w:p>
          <w:p w:rsidR="00817F43" w:rsidRDefault="00817F43" w:rsidP="00817F43">
            <w:pPr>
              <w:jc w:val="left"/>
            </w:pPr>
            <w:r>
              <w:rPr>
                <w:rFonts w:hint="eastAsia"/>
              </w:rPr>
              <w:t>客服电话：</w:t>
            </w:r>
            <w:r>
              <w:rPr>
                <w:rFonts w:hint="eastAsia"/>
              </w:rPr>
              <w:t>95597</w:t>
            </w:r>
          </w:p>
          <w:p w:rsidR="00817F43" w:rsidRDefault="00817F43" w:rsidP="00817F43">
            <w:pPr>
              <w:jc w:val="left"/>
            </w:pPr>
            <w:r>
              <w:rPr>
                <w:rFonts w:hint="eastAsia"/>
              </w:rPr>
              <w:t>网址：</w:t>
            </w:r>
            <w:r>
              <w:rPr>
                <w:rFonts w:hint="eastAsia"/>
              </w:rPr>
              <w:t>www.htsc.com.cn</w:t>
            </w:r>
          </w:p>
        </w:tc>
      </w:tr>
      <w:tr w:rsidR="00817F43" w:rsidTr="00817F43">
        <w:tc>
          <w:tcPr>
            <w:tcW w:w="2768" w:type="dxa"/>
          </w:tcPr>
          <w:p w:rsidR="00817F43" w:rsidRDefault="00817F43" w:rsidP="00817F43">
            <w:pPr>
              <w:jc w:val="right"/>
            </w:pPr>
            <w:r>
              <w:t>2</w:t>
            </w:r>
          </w:p>
        </w:tc>
        <w:tc>
          <w:tcPr>
            <w:tcW w:w="2769" w:type="dxa"/>
          </w:tcPr>
          <w:p w:rsidR="00817F43" w:rsidRDefault="00817F43" w:rsidP="00817F43">
            <w:pPr>
              <w:jc w:val="left"/>
            </w:pPr>
            <w:r>
              <w:rPr>
                <w:rFonts w:hint="eastAsia"/>
              </w:rPr>
              <w:t>国信证券股份有限公司</w:t>
            </w:r>
          </w:p>
        </w:tc>
        <w:tc>
          <w:tcPr>
            <w:tcW w:w="2769" w:type="dxa"/>
          </w:tcPr>
          <w:p w:rsidR="00817F43" w:rsidRDefault="00817F43" w:rsidP="00817F43">
            <w:pPr>
              <w:jc w:val="left"/>
            </w:pPr>
            <w:r>
              <w:rPr>
                <w:rFonts w:hint="eastAsia"/>
              </w:rPr>
              <w:t>注册地址：深圳市罗湖区红</w:t>
            </w:r>
            <w:r>
              <w:rPr>
                <w:rFonts w:hint="eastAsia"/>
              </w:rPr>
              <w:lastRenderedPageBreak/>
              <w:t>岭中路</w:t>
            </w:r>
            <w:r>
              <w:rPr>
                <w:rFonts w:hint="eastAsia"/>
              </w:rPr>
              <w:t>1012</w:t>
            </w:r>
            <w:r>
              <w:rPr>
                <w:rFonts w:hint="eastAsia"/>
              </w:rPr>
              <w:t>号国信证券大厦十六层至二十六层</w:t>
            </w:r>
          </w:p>
          <w:p w:rsidR="00817F43" w:rsidRDefault="00817F43" w:rsidP="00817F43">
            <w:pPr>
              <w:jc w:val="left"/>
            </w:pPr>
            <w:r>
              <w:rPr>
                <w:rFonts w:hint="eastAsia"/>
              </w:rPr>
              <w:t>办公地址：深圳市罗湖区红岭中路</w:t>
            </w:r>
            <w:r>
              <w:rPr>
                <w:rFonts w:hint="eastAsia"/>
              </w:rPr>
              <w:t>1012</w:t>
            </w:r>
            <w:r>
              <w:rPr>
                <w:rFonts w:hint="eastAsia"/>
              </w:rPr>
              <w:t>号国信证券大厦十六层至二十六层</w:t>
            </w:r>
          </w:p>
          <w:p w:rsidR="00817F43" w:rsidRDefault="00817F43" w:rsidP="00817F43">
            <w:pPr>
              <w:jc w:val="left"/>
            </w:pPr>
            <w:r>
              <w:rPr>
                <w:rFonts w:hint="eastAsia"/>
              </w:rPr>
              <w:t>法定代表人：何如</w:t>
            </w:r>
          </w:p>
          <w:p w:rsidR="00817F43" w:rsidRDefault="00817F43" w:rsidP="00817F43">
            <w:pPr>
              <w:jc w:val="left"/>
            </w:pPr>
            <w:r>
              <w:rPr>
                <w:rFonts w:hint="eastAsia"/>
              </w:rPr>
              <w:t>联系人：李颖</w:t>
            </w:r>
          </w:p>
          <w:p w:rsidR="00817F43" w:rsidRDefault="00817F43" w:rsidP="00817F43">
            <w:pPr>
              <w:jc w:val="left"/>
            </w:pPr>
            <w:r>
              <w:rPr>
                <w:rFonts w:hint="eastAsia"/>
              </w:rPr>
              <w:t>电话：</w:t>
            </w:r>
            <w:r>
              <w:rPr>
                <w:rFonts w:hint="eastAsia"/>
              </w:rPr>
              <w:t>0755-82130833</w:t>
            </w:r>
          </w:p>
          <w:p w:rsidR="00817F43" w:rsidRDefault="00817F43" w:rsidP="00817F43">
            <w:pPr>
              <w:jc w:val="left"/>
            </w:pPr>
            <w:r>
              <w:rPr>
                <w:rFonts w:hint="eastAsia"/>
              </w:rPr>
              <w:t>传真：</w:t>
            </w:r>
            <w:r>
              <w:rPr>
                <w:rFonts w:hint="eastAsia"/>
              </w:rPr>
              <w:t>0755-82133952</w:t>
            </w:r>
          </w:p>
          <w:p w:rsidR="00817F43" w:rsidRDefault="00817F43" w:rsidP="00817F43">
            <w:pPr>
              <w:jc w:val="left"/>
            </w:pPr>
            <w:r>
              <w:rPr>
                <w:rFonts w:hint="eastAsia"/>
              </w:rPr>
              <w:t>客服电话：</w:t>
            </w:r>
            <w:r>
              <w:rPr>
                <w:rFonts w:hint="eastAsia"/>
              </w:rPr>
              <w:t>95536</w:t>
            </w:r>
          </w:p>
          <w:p w:rsidR="00817F43" w:rsidRDefault="00817F43" w:rsidP="00817F43">
            <w:pPr>
              <w:jc w:val="left"/>
            </w:pPr>
            <w:r>
              <w:rPr>
                <w:rFonts w:hint="eastAsia"/>
              </w:rPr>
              <w:t>网址：</w:t>
            </w:r>
            <w:r>
              <w:rPr>
                <w:rFonts w:hint="eastAsia"/>
              </w:rPr>
              <w:t>www.guosen.com.cn</w:t>
            </w:r>
          </w:p>
        </w:tc>
      </w:tr>
      <w:tr w:rsidR="00817F43" w:rsidTr="00817F43">
        <w:tc>
          <w:tcPr>
            <w:tcW w:w="2768" w:type="dxa"/>
          </w:tcPr>
          <w:p w:rsidR="00817F43" w:rsidRDefault="00817F43" w:rsidP="00817F43">
            <w:pPr>
              <w:jc w:val="right"/>
            </w:pPr>
            <w:r>
              <w:lastRenderedPageBreak/>
              <w:t>3</w:t>
            </w:r>
          </w:p>
        </w:tc>
        <w:tc>
          <w:tcPr>
            <w:tcW w:w="2769" w:type="dxa"/>
          </w:tcPr>
          <w:p w:rsidR="00817F43" w:rsidRDefault="00817F43" w:rsidP="00817F43">
            <w:pPr>
              <w:jc w:val="left"/>
            </w:pPr>
            <w:r>
              <w:rPr>
                <w:rFonts w:hint="eastAsia"/>
              </w:rPr>
              <w:t>中国银河证券股份有限公司</w:t>
            </w:r>
          </w:p>
        </w:tc>
        <w:tc>
          <w:tcPr>
            <w:tcW w:w="2769" w:type="dxa"/>
          </w:tcPr>
          <w:p w:rsidR="00817F43" w:rsidRDefault="00817F43" w:rsidP="00817F43">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817F43" w:rsidRDefault="00817F43" w:rsidP="00817F43">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817F43" w:rsidRDefault="00817F43" w:rsidP="00817F43">
            <w:pPr>
              <w:jc w:val="left"/>
            </w:pPr>
            <w:r>
              <w:rPr>
                <w:rFonts w:hint="eastAsia"/>
              </w:rPr>
              <w:t>法定代表人：陈共炎</w:t>
            </w:r>
          </w:p>
          <w:p w:rsidR="00817F43" w:rsidRDefault="00817F43" w:rsidP="00817F43">
            <w:pPr>
              <w:jc w:val="left"/>
            </w:pPr>
            <w:r>
              <w:rPr>
                <w:rFonts w:hint="eastAsia"/>
              </w:rPr>
              <w:t>联系人：辛国政</w:t>
            </w:r>
          </w:p>
          <w:p w:rsidR="00817F43" w:rsidRDefault="00817F43" w:rsidP="00817F43">
            <w:pPr>
              <w:jc w:val="left"/>
            </w:pPr>
            <w:r>
              <w:rPr>
                <w:rFonts w:hint="eastAsia"/>
              </w:rPr>
              <w:t>联系电话：</w:t>
            </w:r>
            <w:r>
              <w:rPr>
                <w:rFonts w:hint="eastAsia"/>
              </w:rPr>
              <w:t>010-83574507</w:t>
            </w:r>
          </w:p>
          <w:p w:rsidR="00817F43" w:rsidRDefault="00817F43" w:rsidP="00817F43">
            <w:pPr>
              <w:jc w:val="left"/>
            </w:pPr>
            <w:r>
              <w:rPr>
                <w:rFonts w:hint="eastAsia"/>
              </w:rPr>
              <w:t>客服电话：</w:t>
            </w:r>
            <w:r>
              <w:rPr>
                <w:rFonts w:hint="eastAsia"/>
              </w:rPr>
              <w:t>4008-888-888</w:t>
            </w:r>
            <w:r>
              <w:rPr>
                <w:rFonts w:hint="eastAsia"/>
              </w:rPr>
              <w:t>或</w:t>
            </w:r>
            <w:r>
              <w:rPr>
                <w:rFonts w:hint="eastAsia"/>
              </w:rPr>
              <w:t>95551</w:t>
            </w:r>
          </w:p>
          <w:p w:rsidR="00817F43" w:rsidRDefault="00817F43" w:rsidP="00817F43">
            <w:pPr>
              <w:jc w:val="left"/>
            </w:pPr>
            <w:r>
              <w:rPr>
                <w:rFonts w:hint="eastAsia"/>
              </w:rPr>
              <w:t>网址：</w:t>
            </w:r>
            <w:r>
              <w:rPr>
                <w:rFonts w:hint="eastAsia"/>
              </w:rPr>
              <w:t>www.chinastock.com.cn</w:t>
            </w:r>
          </w:p>
        </w:tc>
      </w:tr>
      <w:tr w:rsidR="00817F43" w:rsidTr="00817F43">
        <w:tc>
          <w:tcPr>
            <w:tcW w:w="2768" w:type="dxa"/>
          </w:tcPr>
          <w:p w:rsidR="00817F43" w:rsidRDefault="00817F43" w:rsidP="00817F43">
            <w:pPr>
              <w:jc w:val="right"/>
            </w:pPr>
            <w:r>
              <w:t>4</w:t>
            </w:r>
          </w:p>
        </w:tc>
        <w:tc>
          <w:tcPr>
            <w:tcW w:w="2769" w:type="dxa"/>
          </w:tcPr>
          <w:p w:rsidR="00817F43" w:rsidRDefault="00817F43" w:rsidP="00817F43">
            <w:pPr>
              <w:jc w:val="left"/>
            </w:pPr>
            <w:r>
              <w:rPr>
                <w:rFonts w:hint="eastAsia"/>
              </w:rPr>
              <w:t>国泰君安证券股份有限公司</w:t>
            </w:r>
          </w:p>
        </w:tc>
        <w:tc>
          <w:tcPr>
            <w:tcW w:w="2769" w:type="dxa"/>
          </w:tcPr>
          <w:p w:rsidR="00817F43" w:rsidRDefault="00817F43" w:rsidP="00817F43">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817F43" w:rsidRDefault="00817F43" w:rsidP="00817F43">
            <w:pPr>
              <w:jc w:val="left"/>
            </w:pPr>
            <w:r>
              <w:rPr>
                <w:rFonts w:hint="eastAsia"/>
              </w:rPr>
              <w:t>办公地址：上海市静安区南京西路</w:t>
            </w:r>
            <w:r>
              <w:rPr>
                <w:rFonts w:hint="eastAsia"/>
              </w:rPr>
              <w:t>768</w:t>
            </w:r>
            <w:r>
              <w:rPr>
                <w:rFonts w:hint="eastAsia"/>
              </w:rPr>
              <w:t>号国泰君安大厦</w:t>
            </w:r>
          </w:p>
          <w:p w:rsidR="00817F43" w:rsidRDefault="00817F43" w:rsidP="00817F43">
            <w:pPr>
              <w:jc w:val="left"/>
            </w:pPr>
            <w:r>
              <w:rPr>
                <w:rFonts w:hint="eastAsia"/>
              </w:rPr>
              <w:t>法定代表人：贺青</w:t>
            </w:r>
          </w:p>
          <w:p w:rsidR="00817F43" w:rsidRDefault="00817F43" w:rsidP="00817F43">
            <w:pPr>
              <w:jc w:val="left"/>
            </w:pPr>
            <w:r>
              <w:rPr>
                <w:rFonts w:hint="eastAsia"/>
              </w:rPr>
              <w:t>联系人：芮敏祺</w:t>
            </w:r>
          </w:p>
          <w:p w:rsidR="00817F43" w:rsidRDefault="00817F43" w:rsidP="00817F43">
            <w:pPr>
              <w:jc w:val="left"/>
            </w:pPr>
            <w:r>
              <w:rPr>
                <w:rFonts w:hint="eastAsia"/>
              </w:rPr>
              <w:t>电话：</w:t>
            </w:r>
            <w:r>
              <w:rPr>
                <w:rFonts w:hint="eastAsia"/>
              </w:rPr>
              <w:t>021</w:t>
            </w:r>
            <w:r>
              <w:rPr>
                <w:rFonts w:hint="eastAsia"/>
              </w:rPr>
              <w:t>－</w:t>
            </w:r>
            <w:r>
              <w:rPr>
                <w:rFonts w:hint="eastAsia"/>
              </w:rPr>
              <w:t>38676666</w:t>
            </w:r>
          </w:p>
          <w:p w:rsidR="00817F43" w:rsidRDefault="00817F43" w:rsidP="00817F43">
            <w:pPr>
              <w:jc w:val="left"/>
            </w:pPr>
            <w:r>
              <w:rPr>
                <w:rFonts w:hint="eastAsia"/>
              </w:rPr>
              <w:t>客服电话：</w:t>
            </w:r>
            <w:r>
              <w:rPr>
                <w:rFonts w:hint="eastAsia"/>
              </w:rPr>
              <w:t>4008888666</w:t>
            </w:r>
          </w:p>
          <w:p w:rsidR="00817F43" w:rsidRDefault="00817F43" w:rsidP="00817F43">
            <w:pPr>
              <w:jc w:val="left"/>
            </w:pPr>
            <w:r>
              <w:rPr>
                <w:rFonts w:hint="eastAsia"/>
              </w:rPr>
              <w:t>网址：</w:t>
            </w:r>
            <w:r>
              <w:rPr>
                <w:rFonts w:hint="eastAsia"/>
              </w:rPr>
              <w:t>www.gtja.com</w:t>
            </w:r>
          </w:p>
        </w:tc>
      </w:tr>
      <w:tr w:rsidR="00817F43" w:rsidTr="00817F43">
        <w:tc>
          <w:tcPr>
            <w:tcW w:w="2768" w:type="dxa"/>
          </w:tcPr>
          <w:p w:rsidR="00817F43" w:rsidRDefault="00817F43" w:rsidP="00817F43">
            <w:pPr>
              <w:jc w:val="right"/>
            </w:pPr>
            <w:r>
              <w:t>5</w:t>
            </w:r>
          </w:p>
        </w:tc>
        <w:tc>
          <w:tcPr>
            <w:tcW w:w="2769" w:type="dxa"/>
          </w:tcPr>
          <w:p w:rsidR="00817F43" w:rsidRDefault="00817F43" w:rsidP="00817F43">
            <w:pPr>
              <w:jc w:val="left"/>
            </w:pPr>
            <w:r>
              <w:rPr>
                <w:rFonts w:hint="eastAsia"/>
              </w:rPr>
              <w:t>中泰证券股份有限公司</w:t>
            </w:r>
          </w:p>
        </w:tc>
        <w:tc>
          <w:tcPr>
            <w:tcW w:w="2769" w:type="dxa"/>
          </w:tcPr>
          <w:p w:rsidR="00817F43" w:rsidRDefault="00817F43" w:rsidP="00817F43">
            <w:pPr>
              <w:jc w:val="left"/>
            </w:pPr>
            <w:r>
              <w:rPr>
                <w:rFonts w:hint="eastAsia"/>
              </w:rPr>
              <w:t>注册地址：济南市市中区经七路</w:t>
            </w:r>
            <w:r>
              <w:rPr>
                <w:rFonts w:hint="eastAsia"/>
              </w:rPr>
              <w:t>86</w:t>
            </w:r>
            <w:r>
              <w:rPr>
                <w:rFonts w:hint="eastAsia"/>
              </w:rPr>
              <w:t>号</w:t>
            </w:r>
          </w:p>
          <w:p w:rsidR="00817F43" w:rsidRDefault="00817F43" w:rsidP="00817F43">
            <w:pPr>
              <w:jc w:val="left"/>
            </w:pPr>
            <w:r>
              <w:rPr>
                <w:rFonts w:hint="eastAsia"/>
              </w:rPr>
              <w:t>办公地址：山东省济南市市中区经七路</w:t>
            </w:r>
            <w:r>
              <w:rPr>
                <w:rFonts w:hint="eastAsia"/>
              </w:rPr>
              <w:t>86</w:t>
            </w:r>
            <w:r>
              <w:rPr>
                <w:rFonts w:hint="eastAsia"/>
              </w:rPr>
              <w:t>号</w:t>
            </w:r>
          </w:p>
          <w:p w:rsidR="00817F43" w:rsidRDefault="00817F43" w:rsidP="00817F43">
            <w:pPr>
              <w:jc w:val="left"/>
            </w:pPr>
            <w:r>
              <w:rPr>
                <w:rFonts w:hint="eastAsia"/>
              </w:rPr>
              <w:t>法定代表人：李玮</w:t>
            </w:r>
          </w:p>
          <w:p w:rsidR="00817F43" w:rsidRDefault="00817F43" w:rsidP="00817F43">
            <w:pPr>
              <w:jc w:val="left"/>
            </w:pPr>
            <w:r>
              <w:rPr>
                <w:rFonts w:hint="eastAsia"/>
              </w:rPr>
              <w:t>联系人：许曼华</w:t>
            </w:r>
          </w:p>
          <w:p w:rsidR="00817F43" w:rsidRDefault="00817F43" w:rsidP="00817F43">
            <w:pPr>
              <w:jc w:val="left"/>
            </w:pPr>
            <w:r>
              <w:rPr>
                <w:rFonts w:hint="eastAsia"/>
              </w:rPr>
              <w:t>电话：</w:t>
            </w:r>
            <w:r>
              <w:rPr>
                <w:rFonts w:hint="eastAsia"/>
              </w:rPr>
              <w:t>021-20315290</w:t>
            </w:r>
          </w:p>
          <w:p w:rsidR="00817F43" w:rsidRDefault="00817F43" w:rsidP="00817F43">
            <w:pPr>
              <w:jc w:val="left"/>
            </w:pPr>
            <w:r>
              <w:rPr>
                <w:rFonts w:hint="eastAsia"/>
              </w:rPr>
              <w:t>传真：</w:t>
            </w:r>
            <w:r>
              <w:rPr>
                <w:rFonts w:hint="eastAsia"/>
              </w:rPr>
              <w:t>021-20315137</w:t>
            </w:r>
          </w:p>
          <w:p w:rsidR="00817F43" w:rsidRDefault="00817F43" w:rsidP="00817F43">
            <w:pPr>
              <w:jc w:val="left"/>
            </w:pPr>
            <w:r>
              <w:rPr>
                <w:rFonts w:hint="eastAsia"/>
              </w:rPr>
              <w:t>客服电话：</w:t>
            </w:r>
            <w:r>
              <w:rPr>
                <w:rFonts w:hint="eastAsia"/>
              </w:rPr>
              <w:t>95538</w:t>
            </w:r>
          </w:p>
          <w:p w:rsidR="00817F43" w:rsidRDefault="00817F43" w:rsidP="00817F43">
            <w:pPr>
              <w:jc w:val="left"/>
            </w:pPr>
            <w:r>
              <w:rPr>
                <w:rFonts w:hint="eastAsia"/>
              </w:rPr>
              <w:t>网址：</w:t>
            </w:r>
            <w:r>
              <w:rPr>
                <w:rFonts w:hint="eastAsia"/>
              </w:rPr>
              <w:t>www.zts.com.cn</w:t>
            </w:r>
          </w:p>
        </w:tc>
      </w:tr>
      <w:tr w:rsidR="00817F43" w:rsidTr="00817F43">
        <w:tc>
          <w:tcPr>
            <w:tcW w:w="2768" w:type="dxa"/>
          </w:tcPr>
          <w:p w:rsidR="00817F43" w:rsidRDefault="00817F43" w:rsidP="00817F43">
            <w:pPr>
              <w:jc w:val="right"/>
            </w:pPr>
            <w:r>
              <w:t>6</w:t>
            </w:r>
          </w:p>
        </w:tc>
        <w:tc>
          <w:tcPr>
            <w:tcW w:w="2769" w:type="dxa"/>
          </w:tcPr>
          <w:p w:rsidR="00817F43" w:rsidRDefault="00817F43" w:rsidP="00817F43">
            <w:pPr>
              <w:jc w:val="left"/>
            </w:pPr>
            <w:r>
              <w:rPr>
                <w:rFonts w:hint="eastAsia"/>
              </w:rPr>
              <w:t>海通证券股份有限公司</w:t>
            </w:r>
          </w:p>
        </w:tc>
        <w:tc>
          <w:tcPr>
            <w:tcW w:w="2769" w:type="dxa"/>
          </w:tcPr>
          <w:p w:rsidR="00817F43" w:rsidRDefault="00817F43" w:rsidP="00817F43">
            <w:pPr>
              <w:jc w:val="left"/>
            </w:pPr>
            <w:r>
              <w:rPr>
                <w:rFonts w:hint="eastAsia"/>
              </w:rPr>
              <w:t>注册地址：上海市广东路</w:t>
            </w:r>
            <w:r>
              <w:rPr>
                <w:rFonts w:hint="eastAsia"/>
              </w:rPr>
              <w:t>689</w:t>
            </w:r>
            <w:r>
              <w:rPr>
                <w:rFonts w:hint="eastAsia"/>
              </w:rPr>
              <w:t>号</w:t>
            </w:r>
          </w:p>
          <w:p w:rsidR="00817F43" w:rsidRDefault="00817F43" w:rsidP="00817F43">
            <w:pPr>
              <w:jc w:val="left"/>
            </w:pPr>
            <w:r>
              <w:rPr>
                <w:rFonts w:hint="eastAsia"/>
              </w:rPr>
              <w:lastRenderedPageBreak/>
              <w:t>办公地址：上海市广东路</w:t>
            </w:r>
            <w:r>
              <w:rPr>
                <w:rFonts w:hint="eastAsia"/>
              </w:rPr>
              <w:t>689</w:t>
            </w:r>
            <w:r>
              <w:rPr>
                <w:rFonts w:hint="eastAsia"/>
              </w:rPr>
              <w:t>号</w:t>
            </w:r>
          </w:p>
          <w:p w:rsidR="00817F43" w:rsidRDefault="00817F43" w:rsidP="00817F43">
            <w:pPr>
              <w:jc w:val="left"/>
            </w:pPr>
            <w:r>
              <w:rPr>
                <w:rFonts w:hint="eastAsia"/>
              </w:rPr>
              <w:t>法定代表人：周杰</w:t>
            </w:r>
          </w:p>
          <w:p w:rsidR="00817F43" w:rsidRDefault="00817F43" w:rsidP="00817F43">
            <w:pPr>
              <w:jc w:val="left"/>
            </w:pPr>
            <w:r>
              <w:rPr>
                <w:rFonts w:hint="eastAsia"/>
              </w:rPr>
              <w:t>电话：</w:t>
            </w:r>
            <w:r>
              <w:rPr>
                <w:rFonts w:hint="eastAsia"/>
              </w:rPr>
              <w:t>021</w:t>
            </w:r>
            <w:r>
              <w:rPr>
                <w:rFonts w:hint="eastAsia"/>
              </w:rPr>
              <w:t>－</w:t>
            </w:r>
            <w:r>
              <w:rPr>
                <w:rFonts w:hint="eastAsia"/>
              </w:rPr>
              <w:t>23219000</w:t>
            </w:r>
          </w:p>
          <w:p w:rsidR="00817F43" w:rsidRDefault="00817F43" w:rsidP="00817F43">
            <w:pPr>
              <w:jc w:val="left"/>
            </w:pPr>
            <w:r>
              <w:rPr>
                <w:rFonts w:hint="eastAsia"/>
              </w:rPr>
              <w:t>传真：</w:t>
            </w:r>
            <w:r>
              <w:rPr>
                <w:rFonts w:hint="eastAsia"/>
              </w:rPr>
              <w:t>021-23219100</w:t>
            </w:r>
          </w:p>
          <w:p w:rsidR="00817F43" w:rsidRDefault="00817F43" w:rsidP="00817F43">
            <w:pPr>
              <w:jc w:val="left"/>
            </w:pPr>
            <w:r>
              <w:rPr>
                <w:rFonts w:hint="eastAsia"/>
              </w:rPr>
              <w:t>联系人：李笑鸣</w:t>
            </w:r>
          </w:p>
          <w:p w:rsidR="00817F43" w:rsidRDefault="00817F43" w:rsidP="00817F43">
            <w:pPr>
              <w:jc w:val="left"/>
            </w:pPr>
            <w:r>
              <w:rPr>
                <w:rFonts w:hint="eastAsia"/>
              </w:rPr>
              <w:t>客服电话：</w:t>
            </w:r>
            <w:r>
              <w:rPr>
                <w:rFonts w:hint="eastAsia"/>
              </w:rPr>
              <w:t>95553</w:t>
            </w:r>
          </w:p>
          <w:p w:rsidR="00817F43" w:rsidRDefault="00817F43" w:rsidP="00817F43">
            <w:pPr>
              <w:jc w:val="left"/>
            </w:pPr>
            <w:r>
              <w:rPr>
                <w:rFonts w:hint="eastAsia"/>
              </w:rPr>
              <w:t>网址：</w:t>
            </w:r>
            <w:r>
              <w:rPr>
                <w:rFonts w:hint="eastAsia"/>
              </w:rPr>
              <w:t>www.htsec.com</w:t>
            </w:r>
          </w:p>
        </w:tc>
      </w:tr>
      <w:tr w:rsidR="00817F43" w:rsidTr="00817F43">
        <w:tc>
          <w:tcPr>
            <w:tcW w:w="2768" w:type="dxa"/>
          </w:tcPr>
          <w:p w:rsidR="00817F43" w:rsidRDefault="00817F43" w:rsidP="00817F43">
            <w:pPr>
              <w:jc w:val="right"/>
            </w:pPr>
            <w:r>
              <w:lastRenderedPageBreak/>
              <w:t>7</w:t>
            </w:r>
          </w:p>
        </w:tc>
        <w:tc>
          <w:tcPr>
            <w:tcW w:w="2769" w:type="dxa"/>
          </w:tcPr>
          <w:p w:rsidR="00817F43" w:rsidRDefault="00817F43" w:rsidP="00817F43">
            <w:pPr>
              <w:jc w:val="left"/>
            </w:pPr>
            <w:r>
              <w:rPr>
                <w:rFonts w:hint="eastAsia"/>
              </w:rPr>
              <w:t>中信建投证券股份有限公司</w:t>
            </w:r>
          </w:p>
        </w:tc>
        <w:tc>
          <w:tcPr>
            <w:tcW w:w="2769" w:type="dxa"/>
          </w:tcPr>
          <w:p w:rsidR="00817F43" w:rsidRDefault="00817F43" w:rsidP="00817F43">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817F43" w:rsidRDefault="00817F43" w:rsidP="00817F43">
            <w:pPr>
              <w:jc w:val="left"/>
            </w:pPr>
            <w:r>
              <w:rPr>
                <w:rFonts w:hint="eastAsia"/>
              </w:rPr>
              <w:t>办公地址：北京市朝阳门内大街</w:t>
            </w:r>
            <w:r>
              <w:rPr>
                <w:rFonts w:hint="eastAsia"/>
              </w:rPr>
              <w:t>188</w:t>
            </w:r>
            <w:r>
              <w:rPr>
                <w:rFonts w:hint="eastAsia"/>
              </w:rPr>
              <w:t>号</w:t>
            </w:r>
          </w:p>
          <w:p w:rsidR="00817F43" w:rsidRDefault="00817F43" w:rsidP="00817F43">
            <w:pPr>
              <w:jc w:val="left"/>
            </w:pPr>
            <w:r>
              <w:rPr>
                <w:rFonts w:hint="eastAsia"/>
              </w:rPr>
              <w:t>法定代表人：王常青</w:t>
            </w:r>
          </w:p>
          <w:p w:rsidR="00817F43" w:rsidRDefault="00817F43" w:rsidP="00817F43">
            <w:pPr>
              <w:jc w:val="left"/>
            </w:pPr>
            <w:r>
              <w:rPr>
                <w:rFonts w:hint="eastAsia"/>
              </w:rPr>
              <w:t>联系人：刘畅</w:t>
            </w:r>
          </w:p>
          <w:p w:rsidR="00817F43" w:rsidRDefault="00817F43" w:rsidP="00817F43">
            <w:pPr>
              <w:jc w:val="left"/>
            </w:pPr>
            <w:r>
              <w:rPr>
                <w:rFonts w:hint="eastAsia"/>
              </w:rPr>
              <w:t>联系电话：</w:t>
            </w:r>
            <w:r>
              <w:rPr>
                <w:rFonts w:hint="eastAsia"/>
              </w:rPr>
              <w:t>010-65608231</w:t>
            </w:r>
          </w:p>
          <w:p w:rsidR="00817F43" w:rsidRDefault="00817F43" w:rsidP="00817F43">
            <w:pPr>
              <w:jc w:val="left"/>
            </w:pPr>
            <w:r>
              <w:rPr>
                <w:rFonts w:hint="eastAsia"/>
              </w:rPr>
              <w:t>客服电话：</w:t>
            </w:r>
            <w:r>
              <w:rPr>
                <w:rFonts w:hint="eastAsia"/>
              </w:rPr>
              <w:t>4008888108</w:t>
            </w:r>
          </w:p>
          <w:p w:rsidR="00817F43" w:rsidRDefault="00817F43" w:rsidP="00817F43">
            <w:pPr>
              <w:jc w:val="left"/>
            </w:pPr>
            <w:r>
              <w:rPr>
                <w:rFonts w:hint="eastAsia"/>
              </w:rPr>
              <w:t>网址：</w:t>
            </w:r>
            <w:r>
              <w:rPr>
                <w:rFonts w:hint="eastAsia"/>
              </w:rPr>
              <w:t>www.csc108.com</w:t>
            </w:r>
          </w:p>
        </w:tc>
      </w:tr>
      <w:tr w:rsidR="00817F43" w:rsidTr="00817F43">
        <w:tc>
          <w:tcPr>
            <w:tcW w:w="2768" w:type="dxa"/>
          </w:tcPr>
          <w:p w:rsidR="00817F43" w:rsidRDefault="00817F43" w:rsidP="00817F43">
            <w:pPr>
              <w:jc w:val="right"/>
            </w:pPr>
            <w:r>
              <w:t>8</w:t>
            </w:r>
          </w:p>
        </w:tc>
        <w:tc>
          <w:tcPr>
            <w:tcW w:w="2769" w:type="dxa"/>
          </w:tcPr>
          <w:p w:rsidR="00817F43" w:rsidRDefault="00817F43" w:rsidP="00817F43">
            <w:pPr>
              <w:jc w:val="left"/>
            </w:pPr>
            <w:r>
              <w:rPr>
                <w:rFonts w:hint="eastAsia"/>
              </w:rPr>
              <w:t>广发证券股份有限公司</w:t>
            </w:r>
          </w:p>
        </w:tc>
        <w:tc>
          <w:tcPr>
            <w:tcW w:w="2769" w:type="dxa"/>
          </w:tcPr>
          <w:p w:rsidR="00817F43" w:rsidRDefault="00817F43" w:rsidP="00817F43">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817F43" w:rsidRDefault="00817F43" w:rsidP="00817F43">
            <w:pPr>
              <w:jc w:val="left"/>
            </w:pPr>
            <w:r>
              <w:rPr>
                <w:rFonts w:hint="eastAsia"/>
              </w:rPr>
              <w:t>办公地址：广州市天河区马场路</w:t>
            </w:r>
            <w:r>
              <w:rPr>
                <w:rFonts w:hint="eastAsia"/>
              </w:rPr>
              <w:t>26</w:t>
            </w:r>
            <w:r>
              <w:rPr>
                <w:rFonts w:hint="eastAsia"/>
              </w:rPr>
              <w:t>号广发证券大厦</w:t>
            </w:r>
          </w:p>
          <w:p w:rsidR="00817F43" w:rsidRDefault="00817F43" w:rsidP="00817F43">
            <w:pPr>
              <w:jc w:val="left"/>
            </w:pPr>
            <w:r>
              <w:rPr>
                <w:rFonts w:hint="eastAsia"/>
              </w:rPr>
              <w:t>法定代表人：孙树明</w:t>
            </w:r>
          </w:p>
          <w:p w:rsidR="00817F43" w:rsidRDefault="00817F43" w:rsidP="00817F43">
            <w:pPr>
              <w:jc w:val="left"/>
            </w:pPr>
            <w:r>
              <w:rPr>
                <w:rFonts w:hint="eastAsia"/>
              </w:rPr>
              <w:t>联系人：黄岚</w:t>
            </w:r>
          </w:p>
          <w:p w:rsidR="00817F43" w:rsidRDefault="00817F43" w:rsidP="00817F43">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817F43" w:rsidRDefault="00817F43" w:rsidP="00817F43">
            <w:pPr>
              <w:jc w:val="left"/>
            </w:pPr>
            <w:r>
              <w:rPr>
                <w:rFonts w:hint="eastAsia"/>
              </w:rPr>
              <w:t>网址：广发证券网</w:t>
            </w:r>
            <w:r>
              <w:rPr>
                <w:rFonts w:hint="eastAsia"/>
              </w:rPr>
              <w:t>http://www.gf.com.cn</w:t>
            </w:r>
          </w:p>
        </w:tc>
      </w:tr>
      <w:tr w:rsidR="00817F43" w:rsidTr="00817F43">
        <w:tc>
          <w:tcPr>
            <w:tcW w:w="2768" w:type="dxa"/>
          </w:tcPr>
          <w:p w:rsidR="00817F43" w:rsidRDefault="00817F43" w:rsidP="00817F43">
            <w:pPr>
              <w:jc w:val="right"/>
            </w:pPr>
            <w:r>
              <w:t>9</w:t>
            </w:r>
          </w:p>
        </w:tc>
        <w:tc>
          <w:tcPr>
            <w:tcW w:w="2769" w:type="dxa"/>
          </w:tcPr>
          <w:p w:rsidR="00817F43" w:rsidRDefault="00817F43" w:rsidP="00817F43">
            <w:pPr>
              <w:jc w:val="left"/>
            </w:pPr>
            <w:r>
              <w:rPr>
                <w:rFonts w:hint="eastAsia"/>
              </w:rPr>
              <w:t>长城证券股份有限公司</w:t>
            </w:r>
          </w:p>
        </w:tc>
        <w:tc>
          <w:tcPr>
            <w:tcW w:w="2769" w:type="dxa"/>
          </w:tcPr>
          <w:p w:rsidR="00817F43" w:rsidRDefault="00817F43" w:rsidP="00817F43">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817F43" w:rsidRDefault="00817F43" w:rsidP="00817F43">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817F43" w:rsidRDefault="00817F43" w:rsidP="00817F43">
            <w:pPr>
              <w:jc w:val="left"/>
            </w:pPr>
            <w:r>
              <w:rPr>
                <w:rFonts w:hint="eastAsia"/>
              </w:rPr>
              <w:t>法定代表人：丁益</w:t>
            </w:r>
          </w:p>
          <w:p w:rsidR="00817F43" w:rsidRDefault="00817F43" w:rsidP="00817F43">
            <w:pPr>
              <w:jc w:val="left"/>
            </w:pPr>
            <w:r>
              <w:rPr>
                <w:rFonts w:hint="eastAsia"/>
              </w:rPr>
              <w:t>联系人</w:t>
            </w:r>
            <w:r>
              <w:rPr>
                <w:rFonts w:hint="eastAsia"/>
              </w:rPr>
              <w:t>:</w:t>
            </w:r>
            <w:r>
              <w:rPr>
                <w:rFonts w:hint="eastAsia"/>
              </w:rPr>
              <w:t>纪毓灵</w:t>
            </w:r>
          </w:p>
          <w:p w:rsidR="00817F43" w:rsidRDefault="00817F43" w:rsidP="00817F43">
            <w:pPr>
              <w:jc w:val="left"/>
            </w:pPr>
            <w:r>
              <w:rPr>
                <w:rFonts w:hint="eastAsia"/>
              </w:rPr>
              <w:t>联系电话</w:t>
            </w:r>
            <w:r>
              <w:rPr>
                <w:rFonts w:hint="eastAsia"/>
              </w:rPr>
              <w:t>:0755-83516289</w:t>
            </w:r>
          </w:p>
          <w:p w:rsidR="00817F43" w:rsidRDefault="00817F43" w:rsidP="00817F43">
            <w:pPr>
              <w:jc w:val="left"/>
            </w:pPr>
            <w:r>
              <w:rPr>
                <w:rFonts w:hint="eastAsia"/>
              </w:rPr>
              <w:t>客服电话</w:t>
            </w:r>
            <w:r>
              <w:rPr>
                <w:rFonts w:hint="eastAsia"/>
              </w:rPr>
              <w:t>:0755-33680000   4006666888</w:t>
            </w:r>
          </w:p>
          <w:p w:rsidR="00817F43" w:rsidRDefault="00817F43" w:rsidP="00817F43">
            <w:pPr>
              <w:jc w:val="left"/>
            </w:pPr>
            <w:r>
              <w:rPr>
                <w:rFonts w:hint="eastAsia"/>
              </w:rPr>
              <w:t>网址：</w:t>
            </w:r>
            <w:r>
              <w:rPr>
                <w:rFonts w:hint="eastAsia"/>
              </w:rPr>
              <w:t>www.cgws.com</w:t>
            </w:r>
          </w:p>
        </w:tc>
      </w:tr>
      <w:tr w:rsidR="00817F43" w:rsidTr="00817F43">
        <w:tc>
          <w:tcPr>
            <w:tcW w:w="2768" w:type="dxa"/>
          </w:tcPr>
          <w:p w:rsidR="00817F43" w:rsidRDefault="00817F43" w:rsidP="00817F43">
            <w:pPr>
              <w:jc w:val="right"/>
            </w:pPr>
            <w:r>
              <w:t>10</w:t>
            </w:r>
          </w:p>
        </w:tc>
        <w:tc>
          <w:tcPr>
            <w:tcW w:w="2769" w:type="dxa"/>
          </w:tcPr>
          <w:p w:rsidR="00817F43" w:rsidRDefault="00817F43" w:rsidP="00817F43">
            <w:pPr>
              <w:jc w:val="left"/>
            </w:pPr>
            <w:r>
              <w:rPr>
                <w:rFonts w:hint="eastAsia"/>
              </w:rPr>
              <w:t>招商证券股份有限公司</w:t>
            </w:r>
          </w:p>
        </w:tc>
        <w:tc>
          <w:tcPr>
            <w:tcW w:w="2769" w:type="dxa"/>
          </w:tcPr>
          <w:p w:rsidR="00817F43" w:rsidRDefault="00817F43" w:rsidP="00817F43">
            <w:pPr>
              <w:jc w:val="left"/>
            </w:pPr>
            <w:r>
              <w:rPr>
                <w:rFonts w:hint="eastAsia"/>
              </w:rPr>
              <w:t>注册地址：深圳市福田区福华一路</w:t>
            </w:r>
            <w:r>
              <w:rPr>
                <w:rFonts w:hint="eastAsia"/>
              </w:rPr>
              <w:t>111</w:t>
            </w:r>
            <w:r>
              <w:rPr>
                <w:rFonts w:hint="eastAsia"/>
              </w:rPr>
              <w:t>号</w:t>
            </w:r>
          </w:p>
          <w:p w:rsidR="00817F43" w:rsidRDefault="00817F43" w:rsidP="00817F43">
            <w:pPr>
              <w:jc w:val="left"/>
            </w:pPr>
            <w:r>
              <w:rPr>
                <w:rFonts w:hint="eastAsia"/>
              </w:rPr>
              <w:t>办公地址：深圳市福田区福华一路</w:t>
            </w:r>
            <w:r>
              <w:rPr>
                <w:rFonts w:hint="eastAsia"/>
              </w:rPr>
              <w:t>111</w:t>
            </w:r>
            <w:r>
              <w:rPr>
                <w:rFonts w:hint="eastAsia"/>
              </w:rPr>
              <w:t>号招商证券大厦</w:t>
            </w:r>
            <w:r>
              <w:rPr>
                <w:rFonts w:hint="eastAsia"/>
              </w:rPr>
              <w:lastRenderedPageBreak/>
              <w:t>23</w:t>
            </w:r>
            <w:r>
              <w:rPr>
                <w:rFonts w:hint="eastAsia"/>
              </w:rPr>
              <w:t>楼</w:t>
            </w:r>
          </w:p>
          <w:p w:rsidR="00817F43" w:rsidRDefault="00817F43" w:rsidP="00817F43">
            <w:pPr>
              <w:jc w:val="left"/>
            </w:pPr>
            <w:r>
              <w:rPr>
                <w:rFonts w:hint="eastAsia"/>
              </w:rPr>
              <w:t>法定代表人：霍达</w:t>
            </w:r>
            <w:r>
              <w:rPr>
                <w:rFonts w:hint="eastAsia"/>
              </w:rPr>
              <w:t xml:space="preserve"> </w:t>
            </w:r>
          </w:p>
          <w:p w:rsidR="00817F43" w:rsidRDefault="00817F43" w:rsidP="00817F43">
            <w:pPr>
              <w:jc w:val="left"/>
            </w:pPr>
            <w:r>
              <w:rPr>
                <w:rFonts w:hint="eastAsia"/>
              </w:rPr>
              <w:t>联系人：黄婵君</w:t>
            </w:r>
          </w:p>
          <w:p w:rsidR="00817F43" w:rsidRDefault="00817F43" w:rsidP="00817F43">
            <w:pPr>
              <w:jc w:val="left"/>
            </w:pPr>
            <w:r>
              <w:rPr>
                <w:rFonts w:hint="eastAsia"/>
              </w:rPr>
              <w:t>联系电话：</w:t>
            </w:r>
            <w:r>
              <w:rPr>
                <w:rFonts w:hint="eastAsia"/>
              </w:rPr>
              <w:t>0755-82960167</w:t>
            </w:r>
          </w:p>
          <w:p w:rsidR="00817F43" w:rsidRDefault="00817F43" w:rsidP="00817F43">
            <w:pPr>
              <w:jc w:val="left"/>
            </w:pPr>
            <w:r>
              <w:rPr>
                <w:rFonts w:hint="eastAsia"/>
              </w:rPr>
              <w:t>客服电话：</w:t>
            </w:r>
            <w:r>
              <w:rPr>
                <w:rFonts w:hint="eastAsia"/>
              </w:rPr>
              <w:t>95565</w:t>
            </w:r>
            <w:r>
              <w:rPr>
                <w:rFonts w:hint="eastAsia"/>
              </w:rPr>
              <w:t>、</w:t>
            </w:r>
            <w:r>
              <w:rPr>
                <w:rFonts w:hint="eastAsia"/>
              </w:rPr>
              <w:t>4008888111</w:t>
            </w:r>
          </w:p>
          <w:p w:rsidR="00817F43" w:rsidRDefault="00817F43" w:rsidP="00817F43">
            <w:pPr>
              <w:jc w:val="left"/>
            </w:pPr>
            <w:r>
              <w:rPr>
                <w:rFonts w:hint="eastAsia"/>
              </w:rPr>
              <w:t>网址：</w:t>
            </w:r>
            <w:r>
              <w:rPr>
                <w:rFonts w:hint="eastAsia"/>
              </w:rPr>
              <w:t>www.newone.com.cn</w:t>
            </w:r>
          </w:p>
        </w:tc>
      </w:tr>
      <w:tr w:rsidR="00817F43" w:rsidTr="00817F43">
        <w:tc>
          <w:tcPr>
            <w:tcW w:w="2768" w:type="dxa"/>
          </w:tcPr>
          <w:p w:rsidR="00817F43" w:rsidRDefault="00817F43" w:rsidP="00817F43">
            <w:pPr>
              <w:jc w:val="right"/>
            </w:pPr>
            <w:r>
              <w:lastRenderedPageBreak/>
              <w:t>11</w:t>
            </w:r>
          </w:p>
        </w:tc>
        <w:tc>
          <w:tcPr>
            <w:tcW w:w="2769" w:type="dxa"/>
          </w:tcPr>
          <w:p w:rsidR="00817F43" w:rsidRDefault="00817F43" w:rsidP="00817F43">
            <w:pPr>
              <w:jc w:val="left"/>
            </w:pPr>
            <w:r>
              <w:rPr>
                <w:rFonts w:hint="eastAsia"/>
              </w:rPr>
              <w:t>中信证券股份有限公司</w:t>
            </w:r>
          </w:p>
        </w:tc>
        <w:tc>
          <w:tcPr>
            <w:tcW w:w="2769" w:type="dxa"/>
          </w:tcPr>
          <w:p w:rsidR="00817F43" w:rsidRDefault="00817F43" w:rsidP="00817F43">
            <w:pPr>
              <w:jc w:val="left"/>
            </w:pPr>
            <w:r>
              <w:rPr>
                <w:rFonts w:hint="eastAsia"/>
              </w:rPr>
              <w:t>注册地址：广东省深圳市福田区中心三路</w:t>
            </w:r>
            <w:r>
              <w:rPr>
                <w:rFonts w:hint="eastAsia"/>
              </w:rPr>
              <w:t>8</w:t>
            </w:r>
            <w:r>
              <w:rPr>
                <w:rFonts w:hint="eastAsia"/>
              </w:rPr>
              <w:t>号卓越时代广场（二期）北座</w:t>
            </w:r>
          </w:p>
          <w:p w:rsidR="00817F43" w:rsidRDefault="00817F43" w:rsidP="00817F43">
            <w:pPr>
              <w:jc w:val="left"/>
            </w:pPr>
            <w:r>
              <w:rPr>
                <w:rFonts w:hint="eastAsia"/>
              </w:rPr>
              <w:t>办公地址：北京市朝阳区亮马桥路</w:t>
            </w:r>
            <w:r>
              <w:rPr>
                <w:rFonts w:hint="eastAsia"/>
              </w:rPr>
              <w:t>48</w:t>
            </w:r>
            <w:r>
              <w:rPr>
                <w:rFonts w:hint="eastAsia"/>
              </w:rPr>
              <w:t>号中信证券大厦</w:t>
            </w:r>
          </w:p>
          <w:p w:rsidR="00817F43" w:rsidRDefault="00817F43" w:rsidP="00817F43">
            <w:pPr>
              <w:jc w:val="left"/>
            </w:pPr>
            <w:r>
              <w:rPr>
                <w:rFonts w:hint="eastAsia"/>
              </w:rPr>
              <w:t>法定代表人：张佑君</w:t>
            </w:r>
          </w:p>
          <w:p w:rsidR="00817F43" w:rsidRDefault="00817F43" w:rsidP="00817F43">
            <w:pPr>
              <w:jc w:val="left"/>
            </w:pPr>
            <w:r>
              <w:rPr>
                <w:rFonts w:hint="eastAsia"/>
              </w:rPr>
              <w:t>联系人：王一通</w:t>
            </w:r>
          </w:p>
          <w:p w:rsidR="00817F43" w:rsidRDefault="00817F43" w:rsidP="00817F43">
            <w:pPr>
              <w:jc w:val="left"/>
            </w:pPr>
            <w:r>
              <w:rPr>
                <w:rFonts w:hint="eastAsia"/>
              </w:rPr>
              <w:t>电话：</w:t>
            </w:r>
            <w:r>
              <w:rPr>
                <w:rFonts w:hint="eastAsia"/>
              </w:rPr>
              <w:t>010-60838888</w:t>
            </w:r>
          </w:p>
          <w:p w:rsidR="00817F43" w:rsidRDefault="00817F43" w:rsidP="00817F43">
            <w:pPr>
              <w:jc w:val="left"/>
            </w:pPr>
            <w:r>
              <w:rPr>
                <w:rFonts w:hint="eastAsia"/>
              </w:rPr>
              <w:t>传真：</w:t>
            </w:r>
            <w:r>
              <w:rPr>
                <w:rFonts w:hint="eastAsia"/>
              </w:rPr>
              <w:t>010-60833739</w:t>
            </w:r>
          </w:p>
          <w:p w:rsidR="00817F43" w:rsidRDefault="00817F43" w:rsidP="00817F43">
            <w:pPr>
              <w:jc w:val="left"/>
            </w:pPr>
            <w:r>
              <w:rPr>
                <w:rFonts w:hint="eastAsia"/>
              </w:rPr>
              <w:t>客服电话：</w:t>
            </w:r>
            <w:r>
              <w:rPr>
                <w:rFonts w:hint="eastAsia"/>
              </w:rPr>
              <w:t>95558</w:t>
            </w:r>
          </w:p>
          <w:p w:rsidR="00817F43" w:rsidRDefault="00817F43" w:rsidP="00817F43">
            <w:pPr>
              <w:jc w:val="left"/>
            </w:pPr>
            <w:r>
              <w:rPr>
                <w:rFonts w:hint="eastAsia"/>
              </w:rPr>
              <w:t>网址：</w:t>
            </w:r>
            <w:r>
              <w:rPr>
                <w:rFonts w:hint="eastAsia"/>
              </w:rPr>
              <w:t>www.cs.ecitic.com</w:t>
            </w:r>
          </w:p>
        </w:tc>
      </w:tr>
      <w:tr w:rsidR="00817F43" w:rsidTr="00817F43">
        <w:tc>
          <w:tcPr>
            <w:tcW w:w="2768" w:type="dxa"/>
          </w:tcPr>
          <w:p w:rsidR="00817F43" w:rsidRDefault="00817F43" w:rsidP="00817F43">
            <w:pPr>
              <w:jc w:val="right"/>
            </w:pPr>
            <w:r>
              <w:t>12</w:t>
            </w:r>
          </w:p>
        </w:tc>
        <w:tc>
          <w:tcPr>
            <w:tcW w:w="2769" w:type="dxa"/>
          </w:tcPr>
          <w:p w:rsidR="00817F43" w:rsidRDefault="00817F43" w:rsidP="00817F43">
            <w:pPr>
              <w:jc w:val="left"/>
            </w:pPr>
            <w:r>
              <w:rPr>
                <w:rFonts w:hint="eastAsia"/>
              </w:rPr>
              <w:t>申万宏源证券有限公司</w:t>
            </w:r>
          </w:p>
        </w:tc>
        <w:tc>
          <w:tcPr>
            <w:tcW w:w="2769" w:type="dxa"/>
          </w:tcPr>
          <w:p w:rsidR="00817F43" w:rsidRDefault="00817F43" w:rsidP="00817F43">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817F43" w:rsidRDefault="00817F43" w:rsidP="00817F43">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817F43" w:rsidRDefault="00817F43" w:rsidP="00817F43">
            <w:pPr>
              <w:jc w:val="left"/>
            </w:pPr>
            <w:r>
              <w:rPr>
                <w:rFonts w:hint="eastAsia"/>
              </w:rPr>
              <w:t>法定代表人：李梅</w:t>
            </w:r>
          </w:p>
          <w:p w:rsidR="00817F43" w:rsidRDefault="00817F43" w:rsidP="00817F43">
            <w:pPr>
              <w:jc w:val="left"/>
            </w:pPr>
            <w:r>
              <w:rPr>
                <w:rFonts w:hint="eastAsia"/>
              </w:rPr>
              <w:t>联系人：陈宇</w:t>
            </w:r>
          </w:p>
          <w:p w:rsidR="00817F43" w:rsidRDefault="00817F43" w:rsidP="00817F43">
            <w:pPr>
              <w:jc w:val="left"/>
            </w:pPr>
            <w:r>
              <w:rPr>
                <w:rFonts w:hint="eastAsia"/>
              </w:rPr>
              <w:t>电话：</w:t>
            </w:r>
            <w:r>
              <w:rPr>
                <w:rFonts w:hint="eastAsia"/>
              </w:rPr>
              <w:t>021-33389888</w:t>
            </w:r>
          </w:p>
          <w:p w:rsidR="00817F43" w:rsidRDefault="00817F43" w:rsidP="00817F43">
            <w:pPr>
              <w:jc w:val="left"/>
            </w:pPr>
            <w:r>
              <w:rPr>
                <w:rFonts w:hint="eastAsia"/>
              </w:rPr>
              <w:t>传真：</w:t>
            </w:r>
            <w:r>
              <w:rPr>
                <w:rFonts w:hint="eastAsia"/>
              </w:rPr>
              <w:t>021-33388224</w:t>
            </w:r>
          </w:p>
          <w:p w:rsidR="00817F43" w:rsidRDefault="00817F43" w:rsidP="00817F43">
            <w:pPr>
              <w:jc w:val="left"/>
            </w:pPr>
            <w:r>
              <w:rPr>
                <w:rFonts w:hint="eastAsia"/>
              </w:rPr>
              <w:t>客服电话：</w:t>
            </w:r>
            <w:r>
              <w:rPr>
                <w:rFonts w:hint="eastAsia"/>
              </w:rPr>
              <w:t>95523</w:t>
            </w:r>
            <w:r>
              <w:rPr>
                <w:rFonts w:hint="eastAsia"/>
              </w:rPr>
              <w:t>或</w:t>
            </w:r>
            <w:r>
              <w:rPr>
                <w:rFonts w:hint="eastAsia"/>
              </w:rPr>
              <w:t>4008895523</w:t>
            </w:r>
          </w:p>
          <w:p w:rsidR="00817F43" w:rsidRDefault="00817F43" w:rsidP="00817F43">
            <w:pPr>
              <w:jc w:val="left"/>
            </w:pPr>
            <w:r>
              <w:rPr>
                <w:rFonts w:hint="eastAsia"/>
              </w:rPr>
              <w:t>网址：</w:t>
            </w:r>
            <w:r>
              <w:rPr>
                <w:rFonts w:hint="eastAsia"/>
              </w:rPr>
              <w:t xml:space="preserve"> www.swhysc.com</w:t>
            </w:r>
          </w:p>
        </w:tc>
      </w:tr>
      <w:tr w:rsidR="00817F43" w:rsidTr="00817F43">
        <w:tc>
          <w:tcPr>
            <w:tcW w:w="2768" w:type="dxa"/>
          </w:tcPr>
          <w:p w:rsidR="00817F43" w:rsidRDefault="00817F43" w:rsidP="00817F43">
            <w:pPr>
              <w:jc w:val="right"/>
            </w:pPr>
            <w:r>
              <w:t>13</w:t>
            </w:r>
          </w:p>
        </w:tc>
        <w:tc>
          <w:tcPr>
            <w:tcW w:w="2769" w:type="dxa"/>
          </w:tcPr>
          <w:p w:rsidR="00817F43" w:rsidRDefault="00817F43" w:rsidP="00817F43">
            <w:pPr>
              <w:jc w:val="left"/>
            </w:pPr>
            <w:r>
              <w:rPr>
                <w:rFonts w:hint="eastAsia"/>
              </w:rPr>
              <w:t>光大证券股份有限公司</w:t>
            </w:r>
          </w:p>
        </w:tc>
        <w:tc>
          <w:tcPr>
            <w:tcW w:w="2769" w:type="dxa"/>
          </w:tcPr>
          <w:p w:rsidR="00817F43" w:rsidRDefault="00817F43" w:rsidP="00817F43">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817F43" w:rsidRDefault="00817F43" w:rsidP="00817F43">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817F43" w:rsidRDefault="00817F43" w:rsidP="00817F43">
            <w:pPr>
              <w:jc w:val="left"/>
            </w:pPr>
            <w:r>
              <w:rPr>
                <w:rFonts w:hint="eastAsia"/>
              </w:rPr>
              <w:t>法定代表人</w:t>
            </w:r>
            <w:r>
              <w:rPr>
                <w:rFonts w:hint="eastAsia"/>
              </w:rPr>
              <w:t>:</w:t>
            </w:r>
            <w:r>
              <w:rPr>
                <w:rFonts w:hint="eastAsia"/>
              </w:rPr>
              <w:t>刘秋明</w:t>
            </w:r>
          </w:p>
          <w:p w:rsidR="00817F43" w:rsidRDefault="00817F43" w:rsidP="00817F43">
            <w:pPr>
              <w:jc w:val="left"/>
            </w:pPr>
            <w:r>
              <w:rPr>
                <w:rFonts w:hint="eastAsia"/>
              </w:rPr>
              <w:t>联系人</w:t>
            </w:r>
            <w:r>
              <w:rPr>
                <w:rFonts w:hint="eastAsia"/>
              </w:rPr>
              <w:t>:</w:t>
            </w:r>
            <w:r>
              <w:rPr>
                <w:rFonts w:hint="eastAsia"/>
              </w:rPr>
              <w:t>郁疆</w:t>
            </w:r>
          </w:p>
          <w:p w:rsidR="00817F43" w:rsidRDefault="00817F43" w:rsidP="00817F43">
            <w:pPr>
              <w:jc w:val="left"/>
            </w:pPr>
            <w:r>
              <w:rPr>
                <w:rFonts w:hint="eastAsia"/>
              </w:rPr>
              <w:t>联系电话</w:t>
            </w:r>
            <w:r>
              <w:rPr>
                <w:rFonts w:hint="eastAsia"/>
              </w:rPr>
              <w:t>:021-22169999</w:t>
            </w:r>
          </w:p>
          <w:p w:rsidR="00817F43" w:rsidRDefault="00817F43" w:rsidP="00817F43">
            <w:pPr>
              <w:jc w:val="left"/>
            </w:pPr>
            <w:r>
              <w:rPr>
                <w:rFonts w:hint="eastAsia"/>
              </w:rPr>
              <w:t>客服电话：</w:t>
            </w:r>
            <w:r>
              <w:rPr>
                <w:rFonts w:hint="eastAsia"/>
              </w:rPr>
              <w:t>95525</w:t>
            </w:r>
          </w:p>
          <w:p w:rsidR="00817F43" w:rsidRDefault="00817F43" w:rsidP="00817F43">
            <w:pPr>
              <w:jc w:val="left"/>
            </w:pPr>
            <w:r>
              <w:rPr>
                <w:rFonts w:hint="eastAsia"/>
              </w:rPr>
              <w:t>网址：</w:t>
            </w:r>
            <w:r>
              <w:rPr>
                <w:rFonts w:hint="eastAsia"/>
              </w:rPr>
              <w:t>www.ebscn.com</w:t>
            </w:r>
          </w:p>
        </w:tc>
      </w:tr>
      <w:tr w:rsidR="00817F43" w:rsidTr="00817F43">
        <w:tc>
          <w:tcPr>
            <w:tcW w:w="2768" w:type="dxa"/>
          </w:tcPr>
          <w:p w:rsidR="00817F43" w:rsidRDefault="00817F43" w:rsidP="00817F43">
            <w:pPr>
              <w:jc w:val="right"/>
            </w:pPr>
            <w:r>
              <w:t>14</w:t>
            </w:r>
          </w:p>
        </w:tc>
        <w:tc>
          <w:tcPr>
            <w:tcW w:w="2769" w:type="dxa"/>
          </w:tcPr>
          <w:p w:rsidR="00817F43" w:rsidRDefault="00817F43" w:rsidP="00817F43">
            <w:pPr>
              <w:jc w:val="left"/>
            </w:pPr>
            <w:r>
              <w:rPr>
                <w:rFonts w:hint="eastAsia"/>
              </w:rPr>
              <w:t>中国中金财富证券有限公司</w:t>
            </w:r>
          </w:p>
        </w:tc>
        <w:tc>
          <w:tcPr>
            <w:tcW w:w="2769" w:type="dxa"/>
          </w:tcPr>
          <w:p w:rsidR="00817F43" w:rsidRDefault="00817F43" w:rsidP="00817F43">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lastRenderedPageBreak/>
              <w:t>单元</w:t>
            </w:r>
          </w:p>
          <w:p w:rsidR="00817F43" w:rsidRDefault="00817F43" w:rsidP="00817F43">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817F43" w:rsidRDefault="00817F43" w:rsidP="00817F43">
            <w:pPr>
              <w:jc w:val="left"/>
            </w:pPr>
            <w:r>
              <w:rPr>
                <w:rFonts w:hint="eastAsia"/>
              </w:rPr>
              <w:t>法定代表人</w:t>
            </w:r>
            <w:r>
              <w:rPr>
                <w:rFonts w:hint="eastAsia"/>
              </w:rPr>
              <w:t>:</w:t>
            </w:r>
            <w:r>
              <w:rPr>
                <w:rFonts w:hint="eastAsia"/>
              </w:rPr>
              <w:t>高涛</w:t>
            </w:r>
          </w:p>
          <w:p w:rsidR="00817F43" w:rsidRDefault="00817F43" w:rsidP="00817F43">
            <w:pPr>
              <w:jc w:val="left"/>
            </w:pPr>
            <w:r>
              <w:rPr>
                <w:rFonts w:hint="eastAsia"/>
              </w:rPr>
              <w:t>联系人：万玉琳</w:t>
            </w:r>
          </w:p>
          <w:p w:rsidR="00817F43" w:rsidRDefault="00817F43" w:rsidP="00817F43">
            <w:pPr>
              <w:jc w:val="left"/>
            </w:pPr>
            <w:r>
              <w:rPr>
                <w:rFonts w:hint="eastAsia"/>
              </w:rPr>
              <w:t>联系电话：</w:t>
            </w:r>
            <w:r>
              <w:rPr>
                <w:rFonts w:hint="eastAsia"/>
              </w:rPr>
              <w:t>0755-82026907</w:t>
            </w:r>
          </w:p>
          <w:p w:rsidR="00817F43" w:rsidRDefault="00817F43" w:rsidP="00817F43">
            <w:pPr>
              <w:jc w:val="left"/>
            </w:pPr>
            <w:r>
              <w:rPr>
                <w:rFonts w:hint="eastAsia"/>
              </w:rPr>
              <w:t>传真</w:t>
            </w:r>
            <w:r>
              <w:rPr>
                <w:rFonts w:hint="eastAsia"/>
              </w:rPr>
              <w:t>0755-82026539</w:t>
            </w:r>
          </w:p>
          <w:p w:rsidR="00817F43" w:rsidRDefault="00817F43" w:rsidP="00817F43">
            <w:pPr>
              <w:jc w:val="left"/>
            </w:pPr>
            <w:r>
              <w:rPr>
                <w:rFonts w:hint="eastAsia"/>
              </w:rPr>
              <w:t>客服电话：</w:t>
            </w:r>
            <w:r>
              <w:rPr>
                <w:rFonts w:hint="eastAsia"/>
              </w:rPr>
              <w:t>400-600-8008</w:t>
            </w:r>
            <w:r>
              <w:rPr>
                <w:rFonts w:hint="eastAsia"/>
              </w:rPr>
              <w:t>、</w:t>
            </w:r>
            <w:r>
              <w:rPr>
                <w:rFonts w:hint="eastAsia"/>
              </w:rPr>
              <w:t>95532</w:t>
            </w:r>
          </w:p>
          <w:p w:rsidR="00817F43" w:rsidRDefault="00817F43" w:rsidP="00817F43">
            <w:pPr>
              <w:jc w:val="left"/>
            </w:pPr>
            <w:r>
              <w:rPr>
                <w:rFonts w:hint="eastAsia"/>
              </w:rPr>
              <w:t>网址：</w:t>
            </w:r>
            <w:r>
              <w:rPr>
                <w:rFonts w:hint="eastAsia"/>
              </w:rPr>
              <w:t>www.ciccwm.com</w:t>
            </w:r>
          </w:p>
        </w:tc>
      </w:tr>
      <w:tr w:rsidR="00817F43" w:rsidTr="00817F43">
        <w:tc>
          <w:tcPr>
            <w:tcW w:w="2768" w:type="dxa"/>
          </w:tcPr>
          <w:p w:rsidR="00817F43" w:rsidRDefault="00817F43" w:rsidP="00817F43">
            <w:pPr>
              <w:jc w:val="right"/>
            </w:pPr>
            <w:r>
              <w:lastRenderedPageBreak/>
              <w:t>15</w:t>
            </w:r>
          </w:p>
        </w:tc>
        <w:tc>
          <w:tcPr>
            <w:tcW w:w="2769" w:type="dxa"/>
          </w:tcPr>
          <w:p w:rsidR="00817F43" w:rsidRDefault="00817F43" w:rsidP="00817F43">
            <w:pPr>
              <w:jc w:val="left"/>
            </w:pPr>
            <w:r>
              <w:rPr>
                <w:rFonts w:hint="eastAsia"/>
              </w:rPr>
              <w:t>申万宏源西部证券有限公司</w:t>
            </w:r>
          </w:p>
        </w:tc>
        <w:tc>
          <w:tcPr>
            <w:tcW w:w="2769" w:type="dxa"/>
          </w:tcPr>
          <w:p w:rsidR="00817F43" w:rsidRDefault="00817F43" w:rsidP="00817F43">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817F43" w:rsidRDefault="00817F43" w:rsidP="00817F43">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817F43" w:rsidRDefault="00817F43" w:rsidP="00817F43">
            <w:pPr>
              <w:jc w:val="left"/>
            </w:pPr>
            <w:r>
              <w:rPr>
                <w:rFonts w:hint="eastAsia"/>
              </w:rPr>
              <w:t>法定代表人：李琦</w:t>
            </w:r>
          </w:p>
          <w:p w:rsidR="00817F43" w:rsidRDefault="00817F43" w:rsidP="00817F43">
            <w:pPr>
              <w:jc w:val="left"/>
            </w:pPr>
            <w:r>
              <w:rPr>
                <w:rFonts w:hint="eastAsia"/>
              </w:rPr>
              <w:t>电话：</w:t>
            </w:r>
            <w:r>
              <w:rPr>
                <w:rFonts w:hint="eastAsia"/>
              </w:rPr>
              <w:t>0991-5801913</w:t>
            </w:r>
          </w:p>
          <w:p w:rsidR="00817F43" w:rsidRDefault="00817F43" w:rsidP="00817F43">
            <w:pPr>
              <w:jc w:val="left"/>
            </w:pPr>
            <w:r>
              <w:rPr>
                <w:rFonts w:hint="eastAsia"/>
              </w:rPr>
              <w:t>传真：</w:t>
            </w:r>
            <w:r>
              <w:rPr>
                <w:rFonts w:hint="eastAsia"/>
              </w:rPr>
              <w:t>0991-5801466</w:t>
            </w:r>
          </w:p>
          <w:p w:rsidR="00817F43" w:rsidRDefault="00817F43" w:rsidP="00817F43">
            <w:pPr>
              <w:jc w:val="left"/>
            </w:pPr>
            <w:r>
              <w:rPr>
                <w:rFonts w:hint="eastAsia"/>
              </w:rPr>
              <w:t>联系人：王怀春</w:t>
            </w:r>
          </w:p>
          <w:p w:rsidR="00817F43" w:rsidRDefault="00817F43" w:rsidP="00817F43">
            <w:pPr>
              <w:jc w:val="left"/>
            </w:pPr>
            <w:r>
              <w:rPr>
                <w:rFonts w:hint="eastAsia"/>
              </w:rPr>
              <w:t>客服电话：</w:t>
            </w:r>
            <w:r>
              <w:rPr>
                <w:rFonts w:hint="eastAsia"/>
              </w:rPr>
              <w:t>400-800-0562</w:t>
            </w:r>
          </w:p>
          <w:p w:rsidR="00817F43" w:rsidRDefault="00817F43" w:rsidP="00817F43">
            <w:pPr>
              <w:jc w:val="left"/>
            </w:pPr>
            <w:r>
              <w:rPr>
                <w:rFonts w:hint="eastAsia"/>
              </w:rPr>
              <w:t>网址：</w:t>
            </w:r>
            <w:r>
              <w:rPr>
                <w:rFonts w:hint="eastAsia"/>
              </w:rPr>
              <w:t>www.hysec.com</w:t>
            </w:r>
          </w:p>
        </w:tc>
      </w:tr>
      <w:tr w:rsidR="00817F43" w:rsidTr="00817F43">
        <w:tc>
          <w:tcPr>
            <w:tcW w:w="2768" w:type="dxa"/>
          </w:tcPr>
          <w:p w:rsidR="00817F43" w:rsidRDefault="00817F43" w:rsidP="00817F43">
            <w:pPr>
              <w:jc w:val="right"/>
            </w:pPr>
            <w:r>
              <w:t>16</w:t>
            </w:r>
          </w:p>
        </w:tc>
        <w:tc>
          <w:tcPr>
            <w:tcW w:w="2769" w:type="dxa"/>
          </w:tcPr>
          <w:p w:rsidR="00817F43" w:rsidRDefault="00817F43" w:rsidP="00817F43">
            <w:pPr>
              <w:jc w:val="left"/>
            </w:pPr>
            <w:r>
              <w:rPr>
                <w:rFonts w:hint="eastAsia"/>
              </w:rPr>
              <w:t>安信证券股份有限公司</w:t>
            </w:r>
          </w:p>
        </w:tc>
        <w:tc>
          <w:tcPr>
            <w:tcW w:w="2769" w:type="dxa"/>
          </w:tcPr>
          <w:p w:rsidR="00817F43" w:rsidRDefault="00817F43" w:rsidP="00817F43">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817F43" w:rsidRDefault="00817F43" w:rsidP="00817F43">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817F43" w:rsidRDefault="00817F43" w:rsidP="00817F43">
            <w:pPr>
              <w:jc w:val="left"/>
            </w:pPr>
            <w:r>
              <w:rPr>
                <w:rFonts w:hint="eastAsia"/>
              </w:rPr>
              <w:t>法定代表人：黄炎勋</w:t>
            </w:r>
          </w:p>
          <w:p w:rsidR="00817F43" w:rsidRDefault="00817F43" w:rsidP="00817F43">
            <w:pPr>
              <w:jc w:val="left"/>
            </w:pPr>
            <w:r>
              <w:rPr>
                <w:rFonts w:hint="eastAsia"/>
              </w:rPr>
              <w:t>联系人：陈剑虹</w:t>
            </w:r>
          </w:p>
          <w:p w:rsidR="00817F43" w:rsidRDefault="00817F43" w:rsidP="00817F43">
            <w:pPr>
              <w:jc w:val="left"/>
            </w:pPr>
            <w:r>
              <w:rPr>
                <w:rFonts w:hint="eastAsia"/>
              </w:rPr>
              <w:t>联系电话：</w:t>
            </w:r>
            <w:r>
              <w:rPr>
                <w:rFonts w:hint="eastAsia"/>
              </w:rPr>
              <w:t>0755-82825551</w:t>
            </w:r>
          </w:p>
          <w:p w:rsidR="00817F43" w:rsidRDefault="00817F43" w:rsidP="00817F43">
            <w:pPr>
              <w:jc w:val="left"/>
            </w:pPr>
            <w:r>
              <w:rPr>
                <w:rFonts w:hint="eastAsia"/>
              </w:rPr>
              <w:t>客服电话：</w:t>
            </w:r>
            <w:r>
              <w:rPr>
                <w:rFonts w:hint="eastAsia"/>
              </w:rPr>
              <w:t>4008001001</w:t>
            </w:r>
          </w:p>
          <w:p w:rsidR="00817F43" w:rsidRDefault="00817F43" w:rsidP="00817F43">
            <w:pPr>
              <w:jc w:val="left"/>
            </w:pPr>
            <w:r>
              <w:rPr>
                <w:rFonts w:hint="eastAsia"/>
              </w:rPr>
              <w:t>网址：</w:t>
            </w:r>
            <w:r>
              <w:rPr>
                <w:rFonts w:hint="eastAsia"/>
              </w:rPr>
              <w:t>www.essence.com.cn</w:t>
            </w:r>
          </w:p>
        </w:tc>
      </w:tr>
      <w:tr w:rsidR="00817F43" w:rsidTr="00817F43">
        <w:tc>
          <w:tcPr>
            <w:tcW w:w="2768" w:type="dxa"/>
          </w:tcPr>
          <w:p w:rsidR="00817F43" w:rsidRDefault="00817F43" w:rsidP="00817F43">
            <w:pPr>
              <w:jc w:val="right"/>
            </w:pPr>
            <w:r>
              <w:t>17</w:t>
            </w:r>
          </w:p>
        </w:tc>
        <w:tc>
          <w:tcPr>
            <w:tcW w:w="2769" w:type="dxa"/>
          </w:tcPr>
          <w:p w:rsidR="00817F43" w:rsidRDefault="00817F43" w:rsidP="00817F43">
            <w:pPr>
              <w:jc w:val="left"/>
            </w:pPr>
            <w:r>
              <w:rPr>
                <w:rFonts w:hint="eastAsia"/>
              </w:rPr>
              <w:t>中信证券（山东）有限责任公司</w:t>
            </w:r>
          </w:p>
        </w:tc>
        <w:tc>
          <w:tcPr>
            <w:tcW w:w="2769" w:type="dxa"/>
          </w:tcPr>
          <w:p w:rsidR="00817F43" w:rsidRDefault="00817F43" w:rsidP="00817F43">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817F43" w:rsidRDefault="00817F43" w:rsidP="00817F43">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817F43" w:rsidRDefault="00817F43" w:rsidP="00817F43">
            <w:pPr>
              <w:jc w:val="left"/>
            </w:pPr>
            <w:r>
              <w:rPr>
                <w:rFonts w:hint="eastAsia"/>
              </w:rPr>
              <w:t>法定代表人：姜晓林</w:t>
            </w:r>
          </w:p>
          <w:p w:rsidR="00817F43" w:rsidRDefault="00817F43" w:rsidP="00817F43">
            <w:pPr>
              <w:jc w:val="left"/>
            </w:pPr>
            <w:r>
              <w:rPr>
                <w:rFonts w:hint="eastAsia"/>
              </w:rPr>
              <w:t>联系人：焦刚</w:t>
            </w:r>
          </w:p>
          <w:p w:rsidR="00817F43" w:rsidRDefault="00817F43" w:rsidP="00817F43">
            <w:pPr>
              <w:jc w:val="left"/>
            </w:pPr>
            <w:r>
              <w:rPr>
                <w:rFonts w:hint="eastAsia"/>
              </w:rPr>
              <w:t>联系电话：</w:t>
            </w:r>
            <w:r>
              <w:rPr>
                <w:rFonts w:hint="eastAsia"/>
              </w:rPr>
              <w:t>0531-89606166</w:t>
            </w:r>
          </w:p>
          <w:p w:rsidR="00817F43" w:rsidRDefault="00817F43" w:rsidP="00817F43">
            <w:pPr>
              <w:jc w:val="left"/>
            </w:pPr>
            <w:r>
              <w:rPr>
                <w:rFonts w:hint="eastAsia"/>
              </w:rPr>
              <w:lastRenderedPageBreak/>
              <w:t>客服电话：</w:t>
            </w:r>
            <w:r>
              <w:rPr>
                <w:rFonts w:hint="eastAsia"/>
              </w:rPr>
              <w:t>95548</w:t>
            </w:r>
          </w:p>
          <w:p w:rsidR="00817F43" w:rsidRDefault="00817F43" w:rsidP="00817F43">
            <w:pPr>
              <w:jc w:val="left"/>
            </w:pPr>
            <w:r>
              <w:rPr>
                <w:rFonts w:hint="eastAsia"/>
              </w:rPr>
              <w:t>网址：</w:t>
            </w:r>
            <w:r>
              <w:rPr>
                <w:rFonts w:hint="eastAsia"/>
              </w:rPr>
              <w:t>sd.citics.com</w:t>
            </w:r>
          </w:p>
        </w:tc>
      </w:tr>
      <w:tr w:rsidR="00817F43" w:rsidTr="00817F43">
        <w:tc>
          <w:tcPr>
            <w:tcW w:w="2768" w:type="dxa"/>
          </w:tcPr>
          <w:p w:rsidR="00817F43" w:rsidRDefault="00817F43" w:rsidP="00817F43">
            <w:pPr>
              <w:jc w:val="right"/>
            </w:pPr>
            <w:r>
              <w:lastRenderedPageBreak/>
              <w:t>18</w:t>
            </w:r>
          </w:p>
        </w:tc>
        <w:tc>
          <w:tcPr>
            <w:tcW w:w="2769" w:type="dxa"/>
          </w:tcPr>
          <w:p w:rsidR="00817F43" w:rsidRDefault="00817F43" w:rsidP="00817F43">
            <w:pPr>
              <w:jc w:val="left"/>
            </w:pPr>
            <w:r>
              <w:rPr>
                <w:rFonts w:hint="eastAsia"/>
              </w:rPr>
              <w:t>信达证券股份有限公司</w:t>
            </w:r>
          </w:p>
        </w:tc>
        <w:tc>
          <w:tcPr>
            <w:tcW w:w="2769" w:type="dxa"/>
          </w:tcPr>
          <w:p w:rsidR="00817F43" w:rsidRDefault="00817F43" w:rsidP="00817F43">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817F43" w:rsidRDefault="00817F43" w:rsidP="00817F43">
            <w:pPr>
              <w:jc w:val="left"/>
            </w:pPr>
            <w:r>
              <w:rPr>
                <w:rFonts w:hint="eastAsia"/>
              </w:rPr>
              <w:t>法定代表人：肖林</w:t>
            </w:r>
          </w:p>
          <w:p w:rsidR="00817F43" w:rsidRDefault="00817F43" w:rsidP="00817F43">
            <w:pPr>
              <w:jc w:val="left"/>
            </w:pPr>
            <w:r>
              <w:rPr>
                <w:rFonts w:hint="eastAsia"/>
              </w:rPr>
              <w:t>联系人：付婷</w:t>
            </w:r>
          </w:p>
          <w:p w:rsidR="00817F43" w:rsidRDefault="00817F43" w:rsidP="00817F43">
            <w:pPr>
              <w:jc w:val="left"/>
            </w:pPr>
            <w:r>
              <w:rPr>
                <w:rFonts w:hint="eastAsia"/>
              </w:rPr>
              <w:t>联系电话：</w:t>
            </w:r>
            <w:r>
              <w:rPr>
                <w:rFonts w:hint="eastAsia"/>
              </w:rPr>
              <w:t>010-63081000</w:t>
            </w:r>
          </w:p>
          <w:p w:rsidR="00817F43" w:rsidRDefault="00817F43" w:rsidP="00817F43">
            <w:pPr>
              <w:jc w:val="left"/>
            </w:pPr>
            <w:r>
              <w:rPr>
                <w:rFonts w:hint="eastAsia"/>
              </w:rPr>
              <w:t>传真：</w:t>
            </w:r>
            <w:r>
              <w:rPr>
                <w:rFonts w:hint="eastAsia"/>
              </w:rPr>
              <w:t>010-63080978</w:t>
            </w:r>
          </w:p>
          <w:p w:rsidR="00817F43" w:rsidRDefault="00817F43" w:rsidP="00817F43">
            <w:pPr>
              <w:jc w:val="left"/>
            </w:pPr>
            <w:r>
              <w:rPr>
                <w:rFonts w:hint="eastAsia"/>
              </w:rPr>
              <w:t>客服电话：</w:t>
            </w:r>
            <w:r>
              <w:rPr>
                <w:rFonts w:hint="eastAsia"/>
              </w:rPr>
              <w:t>95321</w:t>
            </w:r>
          </w:p>
          <w:p w:rsidR="00817F43" w:rsidRDefault="00817F43" w:rsidP="00817F43">
            <w:pPr>
              <w:jc w:val="left"/>
            </w:pPr>
            <w:r>
              <w:rPr>
                <w:rFonts w:hint="eastAsia"/>
              </w:rPr>
              <w:t>网址：</w:t>
            </w:r>
            <w:r>
              <w:rPr>
                <w:rFonts w:hint="eastAsia"/>
              </w:rPr>
              <w:t>www.cindasc.com</w:t>
            </w:r>
          </w:p>
        </w:tc>
      </w:tr>
      <w:tr w:rsidR="00817F43" w:rsidTr="00817F43">
        <w:tc>
          <w:tcPr>
            <w:tcW w:w="2768" w:type="dxa"/>
          </w:tcPr>
          <w:p w:rsidR="00817F43" w:rsidRDefault="00817F43" w:rsidP="00817F43">
            <w:pPr>
              <w:jc w:val="right"/>
            </w:pPr>
            <w:r>
              <w:t>19</w:t>
            </w:r>
          </w:p>
        </w:tc>
        <w:tc>
          <w:tcPr>
            <w:tcW w:w="2769" w:type="dxa"/>
          </w:tcPr>
          <w:p w:rsidR="00817F43" w:rsidRDefault="00817F43" w:rsidP="00817F43">
            <w:pPr>
              <w:jc w:val="left"/>
            </w:pPr>
            <w:r>
              <w:rPr>
                <w:rFonts w:hint="eastAsia"/>
              </w:rPr>
              <w:t>华融证券股份有限公司</w:t>
            </w:r>
          </w:p>
        </w:tc>
        <w:tc>
          <w:tcPr>
            <w:tcW w:w="2769" w:type="dxa"/>
          </w:tcPr>
          <w:p w:rsidR="00817F43" w:rsidRDefault="00817F43" w:rsidP="00817F43">
            <w:pPr>
              <w:jc w:val="left"/>
            </w:pPr>
            <w:r>
              <w:rPr>
                <w:rFonts w:hint="eastAsia"/>
              </w:rPr>
              <w:t>注册地址：北京市西城区金融大街</w:t>
            </w:r>
            <w:r>
              <w:rPr>
                <w:rFonts w:hint="eastAsia"/>
              </w:rPr>
              <w:t>8</w:t>
            </w:r>
            <w:r>
              <w:rPr>
                <w:rFonts w:hint="eastAsia"/>
              </w:rPr>
              <w:t>号</w:t>
            </w:r>
          </w:p>
          <w:p w:rsidR="00817F43" w:rsidRDefault="00817F43" w:rsidP="00817F43">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817F43" w:rsidRDefault="00817F43" w:rsidP="00817F43">
            <w:pPr>
              <w:jc w:val="left"/>
            </w:pPr>
            <w:r>
              <w:rPr>
                <w:rFonts w:hint="eastAsia"/>
              </w:rPr>
              <w:t>法定代表人：张海文</w:t>
            </w:r>
          </w:p>
          <w:p w:rsidR="00817F43" w:rsidRDefault="00817F43" w:rsidP="00817F43">
            <w:pPr>
              <w:jc w:val="left"/>
            </w:pPr>
            <w:r>
              <w:rPr>
                <w:rFonts w:hint="eastAsia"/>
              </w:rPr>
              <w:t>基金业务联系人：孙燕波</w:t>
            </w:r>
          </w:p>
          <w:p w:rsidR="00817F43" w:rsidRDefault="00817F43" w:rsidP="00817F43">
            <w:pPr>
              <w:jc w:val="left"/>
            </w:pPr>
            <w:r>
              <w:rPr>
                <w:rFonts w:hint="eastAsia"/>
              </w:rPr>
              <w:t>联系电话：</w:t>
            </w:r>
            <w:r>
              <w:rPr>
                <w:rFonts w:hint="eastAsia"/>
              </w:rPr>
              <w:t>010-85556048</w:t>
            </w:r>
          </w:p>
          <w:p w:rsidR="00817F43" w:rsidRDefault="00817F43" w:rsidP="00817F43">
            <w:pPr>
              <w:jc w:val="left"/>
            </w:pPr>
            <w:r>
              <w:rPr>
                <w:rFonts w:hint="eastAsia"/>
              </w:rPr>
              <w:t>传真：</w:t>
            </w:r>
            <w:r>
              <w:rPr>
                <w:rFonts w:hint="eastAsia"/>
              </w:rPr>
              <w:t>010-85556088</w:t>
            </w:r>
          </w:p>
          <w:p w:rsidR="00817F43" w:rsidRDefault="00817F43" w:rsidP="00817F43">
            <w:pPr>
              <w:jc w:val="left"/>
            </w:pPr>
            <w:r>
              <w:rPr>
                <w:rFonts w:hint="eastAsia"/>
              </w:rPr>
              <w:t>客服电话：</w:t>
            </w:r>
            <w:r>
              <w:rPr>
                <w:rFonts w:hint="eastAsia"/>
              </w:rPr>
              <w:t>95390</w:t>
            </w:r>
          </w:p>
          <w:p w:rsidR="00817F43" w:rsidRDefault="00817F43" w:rsidP="00817F43">
            <w:pPr>
              <w:jc w:val="left"/>
            </w:pPr>
            <w:r>
              <w:rPr>
                <w:rFonts w:hint="eastAsia"/>
              </w:rPr>
              <w:t>网址：</w:t>
            </w:r>
            <w:r>
              <w:rPr>
                <w:rFonts w:hint="eastAsia"/>
              </w:rPr>
              <w:t>www.hrsec.com.cn</w:t>
            </w:r>
          </w:p>
        </w:tc>
      </w:tr>
      <w:tr w:rsidR="00817F43" w:rsidTr="00817F43">
        <w:tc>
          <w:tcPr>
            <w:tcW w:w="2768" w:type="dxa"/>
          </w:tcPr>
          <w:p w:rsidR="00817F43" w:rsidRDefault="00817F43" w:rsidP="00817F43">
            <w:pPr>
              <w:jc w:val="right"/>
            </w:pPr>
            <w:r>
              <w:t>20</w:t>
            </w:r>
          </w:p>
        </w:tc>
        <w:tc>
          <w:tcPr>
            <w:tcW w:w="2769" w:type="dxa"/>
          </w:tcPr>
          <w:p w:rsidR="00817F43" w:rsidRDefault="00817F43" w:rsidP="00817F43">
            <w:pPr>
              <w:jc w:val="left"/>
            </w:pPr>
            <w:r>
              <w:rPr>
                <w:rFonts w:hint="eastAsia"/>
              </w:rPr>
              <w:t>华西证券股份有限公司</w:t>
            </w:r>
          </w:p>
        </w:tc>
        <w:tc>
          <w:tcPr>
            <w:tcW w:w="2769" w:type="dxa"/>
          </w:tcPr>
          <w:p w:rsidR="00817F43" w:rsidRDefault="00817F43" w:rsidP="00817F43">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817F43" w:rsidRDefault="00817F43" w:rsidP="00817F43">
            <w:pPr>
              <w:jc w:val="left"/>
            </w:pPr>
            <w:r>
              <w:rPr>
                <w:rFonts w:hint="eastAsia"/>
              </w:rPr>
              <w:t>办公地址：四川省成都市高新区天府二街</w:t>
            </w:r>
            <w:r>
              <w:rPr>
                <w:rFonts w:hint="eastAsia"/>
              </w:rPr>
              <w:t>198</w:t>
            </w:r>
            <w:r>
              <w:rPr>
                <w:rFonts w:hint="eastAsia"/>
              </w:rPr>
              <w:t>号华西证券大厦</w:t>
            </w:r>
          </w:p>
          <w:p w:rsidR="00817F43" w:rsidRDefault="00817F43" w:rsidP="00817F43">
            <w:pPr>
              <w:jc w:val="left"/>
            </w:pPr>
            <w:r>
              <w:rPr>
                <w:rFonts w:hint="eastAsia"/>
              </w:rPr>
              <w:t>法定代表人：杨炯洋</w:t>
            </w:r>
          </w:p>
          <w:p w:rsidR="00817F43" w:rsidRDefault="00817F43" w:rsidP="00817F43">
            <w:pPr>
              <w:jc w:val="left"/>
            </w:pPr>
            <w:r>
              <w:rPr>
                <w:rFonts w:hint="eastAsia"/>
              </w:rPr>
              <w:t>联系人：谢国梅</w:t>
            </w:r>
          </w:p>
          <w:p w:rsidR="00817F43" w:rsidRDefault="00817F43" w:rsidP="00817F43">
            <w:pPr>
              <w:jc w:val="left"/>
            </w:pPr>
            <w:r>
              <w:rPr>
                <w:rFonts w:hint="eastAsia"/>
              </w:rPr>
              <w:t>客服电话：</w:t>
            </w:r>
            <w:r>
              <w:rPr>
                <w:rFonts w:hint="eastAsia"/>
              </w:rPr>
              <w:t>95584</w:t>
            </w:r>
          </w:p>
          <w:p w:rsidR="00817F43" w:rsidRDefault="00817F43" w:rsidP="00817F43">
            <w:pPr>
              <w:jc w:val="left"/>
            </w:pPr>
            <w:r>
              <w:rPr>
                <w:rFonts w:hint="eastAsia"/>
              </w:rPr>
              <w:t>网址：</w:t>
            </w:r>
            <w:r>
              <w:rPr>
                <w:rFonts w:hint="eastAsia"/>
              </w:rPr>
              <w:t>www.hx168.com.cn</w:t>
            </w:r>
          </w:p>
        </w:tc>
      </w:tr>
      <w:tr w:rsidR="00817F43" w:rsidTr="00817F43">
        <w:tc>
          <w:tcPr>
            <w:tcW w:w="2768" w:type="dxa"/>
          </w:tcPr>
          <w:p w:rsidR="00817F43" w:rsidRDefault="00817F43" w:rsidP="00817F43">
            <w:pPr>
              <w:jc w:val="right"/>
            </w:pPr>
            <w:r>
              <w:t>21</w:t>
            </w:r>
          </w:p>
        </w:tc>
        <w:tc>
          <w:tcPr>
            <w:tcW w:w="2769" w:type="dxa"/>
          </w:tcPr>
          <w:p w:rsidR="00817F43" w:rsidRDefault="00817F43" w:rsidP="00817F43">
            <w:pPr>
              <w:jc w:val="left"/>
            </w:pPr>
            <w:r>
              <w:rPr>
                <w:rFonts w:hint="eastAsia"/>
              </w:rPr>
              <w:t>长江证券股份有限公司</w:t>
            </w:r>
          </w:p>
        </w:tc>
        <w:tc>
          <w:tcPr>
            <w:tcW w:w="2769" w:type="dxa"/>
          </w:tcPr>
          <w:p w:rsidR="00817F43" w:rsidRDefault="00817F43" w:rsidP="00817F43">
            <w:pPr>
              <w:jc w:val="left"/>
            </w:pPr>
            <w:r>
              <w:rPr>
                <w:rFonts w:hint="eastAsia"/>
              </w:rPr>
              <w:t>注册地址：武汉市新华路特</w:t>
            </w:r>
            <w:r>
              <w:rPr>
                <w:rFonts w:hint="eastAsia"/>
              </w:rPr>
              <w:t>8</w:t>
            </w:r>
            <w:r>
              <w:rPr>
                <w:rFonts w:hint="eastAsia"/>
              </w:rPr>
              <w:t>号长江证券大厦</w:t>
            </w:r>
          </w:p>
          <w:p w:rsidR="00817F43" w:rsidRDefault="00817F43" w:rsidP="00817F43">
            <w:pPr>
              <w:jc w:val="left"/>
            </w:pPr>
            <w:r>
              <w:rPr>
                <w:rFonts w:hint="eastAsia"/>
              </w:rPr>
              <w:t>法定代表人：李新华</w:t>
            </w:r>
          </w:p>
          <w:p w:rsidR="00817F43" w:rsidRDefault="00817F43" w:rsidP="00817F43">
            <w:pPr>
              <w:jc w:val="left"/>
            </w:pPr>
            <w:r>
              <w:rPr>
                <w:rFonts w:hint="eastAsia"/>
              </w:rPr>
              <w:t>联系人：奚博宇</w:t>
            </w:r>
          </w:p>
          <w:p w:rsidR="00817F43" w:rsidRDefault="00817F43" w:rsidP="00817F43">
            <w:pPr>
              <w:jc w:val="left"/>
            </w:pPr>
            <w:r>
              <w:rPr>
                <w:rFonts w:hint="eastAsia"/>
              </w:rPr>
              <w:t>电话：</w:t>
            </w:r>
            <w:r>
              <w:rPr>
                <w:rFonts w:hint="eastAsia"/>
              </w:rPr>
              <w:t>027-65799999</w:t>
            </w:r>
          </w:p>
          <w:p w:rsidR="00817F43" w:rsidRDefault="00817F43" w:rsidP="00817F43">
            <w:pPr>
              <w:jc w:val="left"/>
            </w:pPr>
            <w:r>
              <w:rPr>
                <w:rFonts w:hint="eastAsia"/>
              </w:rPr>
              <w:t>传真：</w:t>
            </w:r>
            <w:r>
              <w:rPr>
                <w:rFonts w:hint="eastAsia"/>
              </w:rPr>
              <w:t>027-85481900</w:t>
            </w:r>
          </w:p>
          <w:p w:rsidR="00817F43" w:rsidRDefault="00817F43" w:rsidP="00817F43">
            <w:pPr>
              <w:jc w:val="left"/>
            </w:pPr>
            <w:r>
              <w:rPr>
                <w:rFonts w:hint="eastAsia"/>
              </w:rPr>
              <w:t>客服电话：</w:t>
            </w:r>
            <w:r>
              <w:rPr>
                <w:rFonts w:hint="eastAsia"/>
              </w:rPr>
              <w:t>95579</w:t>
            </w:r>
            <w:r>
              <w:rPr>
                <w:rFonts w:hint="eastAsia"/>
              </w:rPr>
              <w:t>或</w:t>
            </w:r>
            <w:r>
              <w:rPr>
                <w:rFonts w:hint="eastAsia"/>
              </w:rPr>
              <w:t>4008-888-999</w:t>
            </w:r>
          </w:p>
          <w:p w:rsidR="00817F43" w:rsidRDefault="00817F43" w:rsidP="00817F43">
            <w:pPr>
              <w:jc w:val="left"/>
            </w:pPr>
            <w:r>
              <w:rPr>
                <w:rFonts w:hint="eastAsia"/>
              </w:rPr>
              <w:t>网址：</w:t>
            </w:r>
            <w:r>
              <w:rPr>
                <w:rFonts w:hint="eastAsia"/>
              </w:rPr>
              <w:t>www.95579.com</w:t>
            </w:r>
          </w:p>
        </w:tc>
      </w:tr>
      <w:tr w:rsidR="00817F43" w:rsidTr="00817F43">
        <w:tc>
          <w:tcPr>
            <w:tcW w:w="2768" w:type="dxa"/>
          </w:tcPr>
          <w:p w:rsidR="00817F43" w:rsidRDefault="00817F43" w:rsidP="00817F43">
            <w:pPr>
              <w:jc w:val="right"/>
            </w:pPr>
            <w:r>
              <w:t>22</w:t>
            </w:r>
          </w:p>
        </w:tc>
        <w:tc>
          <w:tcPr>
            <w:tcW w:w="2769" w:type="dxa"/>
          </w:tcPr>
          <w:p w:rsidR="00817F43" w:rsidRDefault="00817F43" w:rsidP="00817F43">
            <w:pPr>
              <w:jc w:val="left"/>
            </w:pPr>
            <w:r>
              <w:rPr>
                <w:rFonts w:hint="eastAsia"/>
              </w:rPr>
              <w:t>世纪证券有限责任公司</w:t>
            </w:r>
          </w:p>
        </w:tc>
        <w:tc>
          <w:tcPr>
            <w:tcW w:w="2769" w:type="dxa"/>
          </w:tcPr>
          <w:p w:rsidR="00817F43" w:rsidRDefault="00817F43" w:rsidP="00817F43">
            <w:pPr>
              <w:jc w:val="left"/>
            </w:pPr>
            <w:r>
              <w:rPr>
                <w:rFonts w:hint="eastAsia"/>
              </w:rPr>
              <w:t>注册地址：深圳市前海深港合作区南山街道桂湾五路</w:t>
            </w:r>
            <w:r>
              <w:rPr>
                <w:rFonts w:hint="eastAsia"/>
              </w:rPr>
              <w:t>128</w:t>
            </w:r>
            <w:r>
              <w:rPr>
                <w:rFonts w:hint="eastAsia"/>
              </w:rPr>
              <w:t>号前海深港基金小镇对</w:t>
            </w:r>
            <w:r>
              <w:rPr>
                <w:rFonts w:hint="eastAsia"/>
              </w:rPr>
              <w:lastRenderedPageBreak/>
              <w:t>冲基金中心</w:t>
            </w:r>
            <w:r>
              <w:rPr>
                <w:rFonts w:hint="eastAsia"/>
              </w:rPr>
              <w:t>406</w:t>
            </w:r>
          </w:p>
          <w:p w:rsidR="00817F43" w:rsidRDefault="00817F43" w:rsidP="00817F43">
            <w:pPr>
              <w:jc w:val="left"/>
            </w:pPr>
            <w:r>
              <w:rPr>
                <w:rFonts w:hint="eastAsia"/>
              </w:rPr>
              <w:t>办公地址：深圳市福田区深南大道招商银行大厦</w:t>
            </w:r>
            <w:r>
              <w:rPr>
                <w:rFonts w:hint="eastAsia"/>
              </w:rPr>
              <w:t>40-42</w:t>
            </w:r>
            <w:r>
              <w:rPr>
                <w:rFonts w:hint="eastAsia"/>
              </w:rPr>
              <w:t>层</w:t>
            </w:r>
          </w:p>
          <w:p w:rsidR="00817F43" w:rsidRDefault="00817F43" w:rsidP="00817F43">
            <w:pPr>
              <w:jc w:val="left"/>
            </w:pPr>
            <w:r>
              <w:rPr>
                <w:rFonts w:hint="eastAsia"/>
              </w:rPr>
              <w:t>法定代表人：李强</w:t>
            </w:r>
          </w:p>
          <w:p w:rsidR="00817F43" w:rsidRDefault="00817F43" w:rsidP="00817F43">
            <w:pPr>
              <w:jc w:val="left"/>
            </w:pPr>
            <w:r>
              <w:rPr>
                <w:rFonts w:hint="eastAsia"/>
              </w:rPr>
              <w:t>联系人：王雯</w:t>
            </w:r>
          </w:p>
          <w:p w:rsidR="00817F43" w:rsidRDefault="00817F43" w:rsidP="00817F43">
            <w:pPr>
              <w:jc w:val="left"/>
            </w:pPr>
            <w:r>
              <w:rPr>
                <w:rFonts w:hint="eastAsia"/>
              </w:rPr>
              <w:t>联系电话：</w:t>
            </w:r>
            <w:r>
              <w:rPr>
                <w:rFonts w:hint="eastAsia"/>
              </w:rPr>
              <w:t>0755-83199511</w:t>
            </w:r>
          </w:p>
          <w:p w:rsidR="00817F43" w:rsidRDefault="00817F43" w:rsidP="00817F43">
            <w:pPr>
              <w:jc w:val="left"/>
            </w:pPr>
            <w:r>
              <w:rPr>
                <w:rFonts w:hint="eastAsia"/>
              </w:rPr>
              <w:t>客服电话：</w:t>
            </w:r>
            <w:r>
              <w:rPr>
                <w:rFonts w:hint="eastAsia"/>
              </w:rPr>
              <w:t>4008323000</w:t>
            </w:r>
          </w:p>
          <w:p w:rsidR="00817F43" w:rsidRDefault="00817F43" w:rsidP="00817F43">
            <w:pPr>
              <w:jc w:val="left"/>
            </w:pPr>
            <w:r>
              <w:rPr>
                <w:rFonts w:hint="eastAsia"/>
              </w:rPr>
              <w:t>网址：</w:t>
            </w:r>
            <w:r>
              <w:rPr>
                <w:rFonts w:hint="eastAsia"/>
              </w:rPr>
              <w:t>www.csco.com.cn</w:t>
            </w:r>
          </w:p>
        </w:tc>
      </w:tr>
      <w:tr w:rsidR="00817F43" w:rsidTr="00817F43">
        <w:tc>
          <w:tcPr>
            <w:tcW w:w="2768" w:type="dxa"/>
          </w:tcPr>
          <w:p w:rsidR="00817F43" w:rsidRDefault="00817F43" w:rsidP="00817F43">
            <w:pPr>
              <w:jc w:val="right"/>
            </w:pPr>
            <w:r>
              <w:lastRenderedPageBreak/>
              <w:t>23</w:t>
            </w:r>
          </w:p>
        </w:tc>
        <w:tc>
          <w:tcPr>
            <w:tcW w:w="2769" w:type="dxa"/>
          </w:tcPr>
          <w:p w:rsidR="00817F43" w:rsidRDefault="00817F43" w:rsidP="00817F43">
            <w:pPr>
              <w:jc w:val="left"/>
            </w:pPr>
            <w:r>
              <w:rPr>
                <w:rFonts w:hint="eastAsia"/>
              </w:rPr>
              <w:t>东北证券股份有限公司</w:t>
            </w:r>
          </w:p>
        </w:tc>
        <w:tc>
          <w:tcPr>
            <w:tcW w:w="2769" w:type="dxa"/>
          </w:tcPr>
          <w:p w:rsidR="00817F43" w:rsidRDefault="00817F43" w:rsidP="00817F43">
            <w:pPr>
              <w:jc w:val="left"/>
            </w:pPr>
            <w:r>
              <w:rPr>
                <w:rFonts w:hint="eastAsia"/>
              </w:rPr>
              <w:t>注册地址：长春市生态大街</w:t>
            </w:r>
            <w:r>
              <w:rPr>
                <w:rFonts w:hint="eastAsia"/>
              </w:rPr>
              <w:t>6666</w:t>
            </w:r>
            <w:r>
              <w:rPr>
                <w:rFonts w:hint="eastAsia"/>
              </w:rPr>
              <w:t>号</w:t>
            </w:r>
          </w:p>
          <w:p w:rsidR="00817F43" w:rsidRDefault="00817F43" w:rsidP="00817F43">
            <w:pPr>
              <w:jc w:val="left"/>
            </w:pPr>
            <w:r>
              <w:rPr>
                <w:rFonts w:hint="eastAsia"/>
              </w:rPr>
              <w:t>办公地址：长春市生态大街</w:t>
            </w:r>
            <w:r>
              <w:rPr>
                <w:rFonts w:hint="eastAsia"/>
              </w:rPr>
              <w:t>6666</w:t>
            </w:r>
            <w:r>
              <w:rPr>
                <w:rFonts w:hint="eastAsia"/>
              </w:rPr>
              <w:t>号</w:t>
            </w:r>
          </w:p>
          <w:p w:rsidR="00817F43" w:rsidRDefault="00817F43" w:rsidP="00817F43">
            <w:pPr>
              <w:jc w:val="left"/>
            </w:pPr>
            <w:r>
              <w:rPr>
                <w:rFonts w:hint="eastAsia"/>
              </w:rPr>
              <w:t>法定代表人：李福春</w:t>
            </w:r>
          </w:p>
          <w:p w:rsidR="00817F43" w:rsidRDefault="00817F43" w:rsidP="00817F43">
            <w:pPr>
              <w:jc w:val="left"/>
            </w:pPr>
            <w:r>
              <w:rPr>
                <w:rFonts w:hint="eastAsia"/>
              </w:rPr>
              <w:t>联系人</w:t>
            </w:r>
            <w:r>
              <w:rPr>
                <w:rFonts w:hint="eastAsia"/>
              </w:rPr>
              <w:t>:</w:t>
            </w:r>
            <w:r>
              <w:rPr>
                <w:rFonts w:hint="eastAsia"/>
              </w:rPr>
              <w:t>安岩岩</w:t>
            </w:r>
          </w:p>
          <w:p w:rsidR="00817F43" w:rsidRDefault="00817F43" w:rsidP="00817F43">
            <w:pPr>
              <w:jc w:val="left"/>
            </w:pPr>
            <w:r>
              <w:rPr>
                <w:rFonts w:hint="eastAsia"/>
              </w:rPr>
              <w:t>联系电话</w:t>
            </w:r>
            <w:r>
              <w:rPr>
                <w:rFonts w:hint="eastAsia"/>
              </w:rPr>
              <w:t>:0431-85096517</w:t>
            </w:r>
          </w:p>
          <w:p w:rsidR="00817F43" w:rsidRDefault="00817F43" w:rsidP="00817F43">
            <w:pPr>
              <w:jc w:val="left"/>
            </w:pPr>
            <w:r>
              <w:rPr>
                <w:rFonts w:hint="eastAsia"/>
              </w:rPr>
              <w:t>客服电话</w:t>
            </w:r>
            <w:r>
              <w:rPr>
                <w:rFonts w:hint="eastAsia"/>
              </w:rPr>
              <w:t>:95360</w:t>
            </w:r>
          </w:p>
          <w:p w:rsidR="00817F43" w:rsidRDefault="00817F43" w:rsidP="00817F43">
            <w:pPr>
              <w:jc w:val="left"/>
            </w:pPr>
            <w:r>
              <w:rPr>
                <w:rFonts w:hint="eastAsia"/>
              </w:rPr>
              <w:t>网址：</w:t>
            </w:r>
            <w:r>
              <w:rPr>
                <w:rFonts w:hint="eastAsia"/>
              </w:rPr>
              <w:t>www.nesc.cn</w:t>
            </w:r>
          </w:p>
        </w:tc>
      </w:tr>
      <w:tr w:rsidR="00817F43" w:rsidTr="00817F43">
        <w:tc>
          <w:tcPr>
            <w:tcW w:w="2768" w:type="dxa"/>
          </w:tcPr>
          <w:p w:rsidR="00817F43" w:rsidRDefault="00817F43" w:rsidP="00817F43">
            <w:pPr>
              <w:jc w:val="right"/>
            </w:pPr>
            <w:r>
              <w:t>24</w:t>
            </w:r>
          </w:p>
        </w:tc>
        <w:tc>
          <w:tcPr>
            <w:tcW w:w="2769" w:type="dxa"/>
          </w:tcPr>
          <w:p w:rsidR="00817F43" w:rsidRDefault="00817F43" w:rsidP="00817F43">
            <w:pPr>
              <w:jc w:val="left"/>
            </w:pPr>
            <w:r>
              <w:rPr>
                <w:rFonts w:hint="eastAsia"/>
              </w:rPr>
              <w:t>国联证券股份有限公司</w:t>
            </w:r>
          </w:p>
        </w:tc>
        <w:tc>
          <w:tcPr>
            <w:tcW w:w="2769" w:type="dxa"/>
          </w:tcPr>
          <w:p w:rsidR="00817F43" w:rsidRDefault="00817F43" w:rsidP="00817F43">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817F43" w:rsidRDefault="00817F43" w:rsidP="00817F43">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817F43" w:rsidRDefault="00817F43" w:rsidP="00817F43">
            <w:pPr>
              <w:jc w:val="left"/>
            </w:pPr>
            <w:r>
              <w:rPr>
                <w:rFonts w:hint="eastAsia"/>
              </w:rPr>
              <w:t>法定代表人</w:t>
            </w:r>
            <w:r>
              <w:rPr>
                <w:rFonts w:hint="eastAsia"/>
              </w:rPr>
              <w:t>:</w:t>
            </w:r>
            <w:r>
              <w:rPr>
                <w:rFonts w:hint="eastAsia"/>
              </w:rPr>
              <w:t>姚志勇</w:t>
            </w:r>
          </w:p>
          <w:p w:rsidR="00817F43" w:rsidRDefault="00817F43" w:rsidP="00817F43">
            <w:pPr>
              <w:jc w:val="left"/>
            </w:pPr>
            <w:r>
              <w:rPr>
                <w:rFonts w:hint="eastAsia"/>
              </w:rPr>
              <w:t>联系人</w:t>
            </w:r>
            <w:r>
              <w:rPr>
                <w:rFonts w:hint="eastAsia"/>
              </w:rPr>
              <w:t>:</w:t>
            </w:r>
            <w:r>
              <w:rPr>
                <w:rFonts w:hint="eastAsia"/>
              </w:rPr>
              <w:t>祁昊</w:t>
            </w:r>
          </w:p>
          <w:p w:rsidR="00817F43" w:rsidRDefault="00817F43" w:rsidP="00817F43">
            <w:pPr>
              <w:jc w:val="left"/>
            </w:pPr>
            <w:r>
              <w:rPr>
                <w:rFonts w:hint="eastAsia"/>
              </w:rPr>
              <w:t>联系电话</w:t>
            </w:r>
            <w:r>
              <w:rPr>
                <w:rFonts w:hint="eastAsia"/>
              </w:rPr>
              <w:t>:0510-82831662</w:t>
            </w:r>
          </w:p>
          <w:p w:rsidR="00817F43" w:rsidRDefault="00817F43" w:rsidP="00817F43">
            <w:pPr>
              <w:jc w:val="left"/>
            </w:pPr>
            <w:r>
              <w:rPr>
                <w:rFonts w:hint="eastAsia"/>
              </w:rPr>
              <w:t>客服电话</w:t>
            </w:r>
            <w:r>
              <w:rPr>
                <w:rFonts w:hint="eastAsia"/>
              </w:rPr>
              <w:t>:95570</w:t>
            </w:r>
          </w:p>
          <w:p w:rsidR="00817F43" w:rsidRDefault="00817F43" w:rsidP="00817F43">
            <w:pPr>
              <w:jc w:val="left"/>
            </w:pPr>
            <w:r>
              <w:rPr>
                <w:rFonts w:hint="eastAsia"/>
              </w:rPr>
              <w:t>网址</w:t>
            </w:r>
            <w:r>
              <w:rPr>
                <w:rFonts w:hint="eastAsia"/>
              </w:rPr>
              <w:t>:www.glsc.com.cn</w:t>
            </w:r>
          </w:p>
        </w:tc>
      </w:tr>
      <w:tr w:rsidR="00817F43" w:rsidTr="00817F43">
        <w:tc>
          <w:tcPr>
            <w:tcW w:w="2768" w:type="dxa"/>
          </w:tcPr>
          <w:p w:rsidR="00817F43" w:rsidRDefault="00817F43" w:rsidP="00817F43">
            <w:pPr>
              <w:jc w:val="right"/>
            </w:pPr>
            <w:r>
              <w:t>25</w:t>
            </w:r>
          </w:p>
        </w:tc>
        <w:tc>
          <w:tcPr>
            <w:tcW w:w="2769" w:type="dxa"/>
          </w:tcPr>
          <w:p w:rsidR="00817F43" w:rsidRDefault="00817F43" w:rsidP="00817F43">
            <w:pPr>
              <w:jc w:val="left"/>
            </w:pPr>
            <w:r>
              <w:rPr>
                <w:rFonts w:hint="eastAsia"/>
              </w:rPr>
              <w:t>东莞证券股份有限公司</w:t>
            </w:r>
          </w:p>
        </w:tc>
        <w:tc>
          <w:tcPr>
            <w:tcW w:w="2769" w:type="dxa"/>
          </w:tcPr>
          <w:p w:rsidR="00817F43" w:rsidRDefault="00817F43" w:rsidP="00817F43">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817F43" w:rsidRDefault="00817F43" w:rsidP="00817F43">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817F43" w:rsidRDefault="00817F43" w:rsidP="00817F43">
            <w:pPr>
              <w:jc w:val="left"/>
            </w:pPr>
            <w:r>
              <w:rPr>
                <w:rFonts w:hint="eastAsia"/>
              </w:rPr>
              <w:t>联系人</w:t>
            </w:r>
            <w:r>
              <w:rPr>
                <w:rFonts w:hint="eastAsia"/>
              </w:rPr>
              <w:t>:</w:t>
            </w:r>
            <w:r>
              <w:rPr>
                <w:rFonts w:hint="eastAsia"/>
              </w:rPr>
              <w:t>李荣</w:t>
            </w:r>
          </w:p>
          <w:p w:rsidR="00817F43" w:rsidRDefault="00817F43" w:rsidP="00817F43">
            <w:pPr>
              <w:jc w:val="left"/>
            </w:pPr>
            <w:r>
              <w:rPr>
                <w:rFonts w:hint="eastAsia"/>
              </w:rPr>
              <w:t>联系电话：</w:t>
            </w:r>
            <w:r>
              <w:rPr>
                <w:rFonts w:hint="eastAsia"/>
              </w:rPr>
              <w:t>0769-22115712</w:t>
            </w:r>
          </w:p>
          <w:p w:rsidR="00817F43" w:rsidRDefault="00817F43" w:rsidP="00817F43">
            <w:pPr>
              <w:jc w:val="left"/>
            </w:pPr>
            <w:r>
              <w:rPr>
                <w:rFonts w:hint="eastAsia"/>
              </w:rPr>
              <w:t>传真：</w:t>
            </w:r>
            <w:r>
              <w:rPr>
                <w:rFonts w:hint="eastAsia"/>
              </w:rPr>
              <w:t>0769-22115712</w:t>
            </w:r>
          </w:p>
          <w:p w:rsidR="00817F43" w:rsidRDefault="00817F43" w:rsidP="00817F43">
            <w:pPr>
              <w:jc w:val="left"/>
            </w:pPr>
            <w:r>
              <w:rPr>
                <w:rFonts w:hint="eastAsia"/>
              </w:rPr>
              <w:t>客服电话：</w:t>
            </w:r>
            <w:r>
              <w:rPr>
                <w:rFonts w:hint="eastAsia"/>
              </w:rPr>
              <w:t>95328</w:t>
            </w:r>
          </w:p>
          <w:p w:rsidR="00817F43" w:rsidRDefault="00817F43" w:rsidP="00817F43">
            <w:pPr>
              <w:jc w:val="left"/>
            </w:pPr>
            <w:r>
              <w:rPr>
                <w:rFonts w:hint="eastAsia"/>
              </w:rPr>
              <w:t>网址</w:t>
            </w:r>
            <w:r>
              <w:rPr>
                <w:rFonts w:hint="eastAsia"/>
              </w:rPr>
              <w:t>:www.dgzq.com.cn</w:t>
            </w:r>
          </w:p>
        </w:tc>
      </w:tr>
      <w:tr w:rsidR="00817F43" w:rsidTr="00817F43">
        <w:tc>
          <w:tcPr>
            <w:tcW w:w="2768" w:type="dxa"/>
          </w:tcPr>
          <w:p w:rsidR="00817F43" w:rsidRDefault="00817F43" w:rsidP="00817F43">
            <w:pPr>
              <w:jc w:val="right"/>
            </w:pPr>
            <w:r>
              <w:t>26</w:t>
            </w:r>
          </w:p>
        </w:tc>
        <w:tc>
          <w:tcPr>
            <w:tcW w:w="2769" w:type="dxa"/>
          </w:tcPr>
          <w:p w:rsidR="00817F43" w:rsidRDefault="00817F43" w:rsidP="00817F43">
            <w:pPr>
              <w:jc w:val="left"/>
            </w:pPr>
            <w:r>
              <w:rPr>
                <w:rFonts w:hint="eastAsia"/>
              </w:rPr>
              <w:t>渤海证券股份有限公司</w:t>
            </w:r>
          </w:p>
        </w:tc>
        <w:tc>
          <w:tcPr>
            <w:tcW w:w="2769" w:type="dxa"/>
          </w:tcPr>
          <w:p w:rsidR="00817F43" w:rsidRDefault="00817F43" w:rsidP="00817F43">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817F43" w:rsidRDefault="00817F43" w:rsidP="00817F43">
            <w:pPr>
              <w:jc w:val="left"/>
            </w:pPr>
            <w:r>
              <w:rPr>
                <w:rFonts w:hint="eastAsia"/>
              </w:rPr>
              <w:t>办公地址：天津市南开区宾水西道</w:t>
            </w:r>
            <w:r>
              <w:rPr>
                <w:rFonts w:hint="eastAsia"/>
              </w:rPr>
              <w:t>8</w:t>
            </w:r>
            <w:r>
              <w:rPr>
                <w:rFonts w:hint="eastAsia"/>
              </w:rPr>
              <w:t>号</w:t>
            </w:r>
          </w:p>
          <w:p w:rsidR="00817F43" w:rsidRDefault="00817F43" w:rsidP="00817F43">
            <w:pPr>
              <w:jc w:val="left"/>
            </w:pPr>
            <w:r>
              <w:rPr>
                <w:rFonts w:hint="eastAsia"/>
              </w:rPr>
              <w:t>法定代表人：安志勇</w:t>
            </w:r>
          </w:p>
          <w:p w:rsidR="00817F43" w:rsidRDefault="00817F43" w:rsidP="00817F43">
            <w:pPr>
              <w:jc w:val="left"/>
            </w:pPr>
            <w:r>
              <w:rPr>
                <w:rFonts w:hint="eastAsia"/>
              </w:rPr>
              <w:lastRenderedPageBreak/>
              <w:t>联系人</w:t>
            </w:r>
            <w:r>
              <w:rPr>
                <w:rFonts w:hint="eastAsia"/>
              </w:rPr>
              <w:t>:</w:t>
            </w:r>
            <w:r>
              <w:rPr>
                <w:rFonts w:hint="eastAsia"/>
              </w:rPr>
              <w:t>王星</w:t>
            </w:r>
          </w:p>
          <w:p w:rsidR="00817F43" w:rsidRDefault="00817F43" w:rsidP="00817F43">
            <w:pPr>
              <w:jc w:val="left"/>
            </w:pPr>
            <w:r>
              <w:rPr>
                <w:rFonts w:hint="eastAsia"/>
              </w:rPr>
              <w:t>电话：</w:t>
            </w:r>
            <w:r>
              <w:rPr>
                <w:rFonts w:hint="eastAsia"/>
              </w:rPr>
              <w:t>022-28451922</w:t>
            </w:r>
          </w:p>
          <w:p w:rsidR="00817F43" w:rsidRDefault="00817F43" w:rsidP="00817F43">
            <w:pPr>
              <w:jc w:val="left"/>
            </w:pPr>
            <w:r>
              <w:rPr>
                <w:rFonts w:hint="eastAsia"/>
              </w:rPr>
              <w:t>传真：</w:t>
            </w:r>
            <w:r>
              <w:rPr>
                <w:rFonts w:hint="eastAsia"/>
              </w:rPr>
              <w:t>022-28451892</w:t>
            </w:r>
          </w:p>
          <w:p w:rsidR="00817F43" w:rsidRDefault="00817F43" w:rsidP="00817F43">
            <w:pPr>
              <w:jc w:val="left"/>
            </w:pPr>
            <w:r>
              <w:rPr>
                <w:rFonts w:hint="eastAsia"/>
              </w:rPr>
              <w:t>客服电话：</w:t>
            </w:r>
            <w:r>
              <w:rPr>
                <w:rFonts w:hint="eastAsia"/>
              </w:rPr>
              <w:t>400-651-5988</w:t>
            </w:r>
          </w:p>
          <w:p w:rsidR="00817F43" w:rsidRDefault="00817F43" w:rsidP="00817F43">
            <w:pPr>
              <w:jc w:val="left"/>
            </w:pPr>
            <w:r>
              <w:rPr>
                <w:rFonts w:hint="eastAsia"/>
              </w:rPr>
              <w:t>网址：</w:t>
            </w:r>
            <w:r>
              <w:rPr>
                <w:rFonts w:hint="eastAsia"/>
              </w:rPr>
              <w:t>www.ewww.com.cn</w:t>
            </w:r>
          </w:p>
        </w:tc>
      </w:tr>
      <w:tr w:rsidR="00817F43" w:rsidTr="00817F43">
        <w:tc>
          <w:tcPr>
            <w:tcW w:w="2768" w:type="dxa"/>
          </w:tcPr>
          <w:p w:rsidR="00817F43" w:rsidRDefault="00817F43" w:rsidP="00817F43">
            <w:pPr>
              <w:jc w:val="right"/>
            </w:pPr>
            <w:r>
              <w:lastRenderedPageBreak/>
              <w:t>27</w:t>
            </w:r>
          </w:p>
        </w:tc>
        <w:tc>
          <w:tcPr>
            <w:tcW w:w="2769" w:type="dxa"/>
          </w:tcPr>
          <w:p w:rsidR="00817F43" w:rsidRDefault="00817F43" w:rsidP="00817F43">
            <w:pPr>
              <w:jc w:val="left"/>
            </w:pPr>
            <w:r>
              <w:rPr>
                <w:rFonts w:hint="eastAsia"/>
              </w:rPr>
              <w:t>平安证券股份有限公司</w:t>
            </w:r>
          </w:p>
        </w:tc>
        <w:tc>
          <w:tcPr>
            <w:tcW w:w="2769" w:type="dxa"/>
          </w:tcPr>
          <w:p w:rsidR="00817F43" w:rsidRDefault="00817F43" w:rsidP="00817F43">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817F43" w:rsidRDefault="00817F43" w:rsidP="00817F43">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817F43" w:rsidRDefault="00817F43" w:rsidP="00817F43">
            <w:pPr>
              <w:jc w:val="left"/>
            </w:pPr>
            <w:r>
              <w:rPr>
                <w:rFonts w:hint="eastAsia"/>
              </w:rPr>
              <w:t>法定代表人：何之江</w:t>
            </w:r>
          </w:p>
          <w:p w:rsidR="00817F43" w:rsidRDefault="00817F43" w:rsidP="00817F43">
            <w:pPr>
              <w:jc w:val="left"/>
            </w:pPr>
            <w:r>
              <w:rPr>
                <w:rFonts w:hint="eastAsia"/>
              </w:rPr>
              <w:t>联系人</w:t>
            </w:r>
            <w:r>
              <w:rPr>
                <w:rFonts w:hint="eastAsia"/>
              </w:rPr>
              <w:t>:</w:t>
            </w:r>
            <w:r>
              <w:rPr>
                <w:rFonts w:hint="eastAsia"/>
              </w:rPr>
              <w:t>王阳</w:t>
            </w:r>
          </w:p>
          <w:p w:rsidR="00817F43" w:rsidRDefault="00817F43" w:rsidP="00817F43">
            <w:pPr>
              <w:jc w:val="left"/>
            </w:pPr>
            <w:r>
              <w:rPr>
                <w:rFonts w:hint="eastAsia"/>
              </w:rPr>
              <w:t>联系电话</w:t>
            </w:r>
            <w:r>
              <w:rPr>
                <w:rFonts w:hint="eastAsia"/>
              </w:rPr>
              <w:t>:021-38637436</w:t>
            </w:r>
          </w:p>
          <w:p w:rsidR="00817F43" w:rsidRDefault="00817F43" w:rsidP="00817F43">
            <w:pPr>
              <w:jc w:val="left"/>
            </w:pPr>
            <w:r>
              <w:rPr>
                <w:rFonts w:hint="eastAsia"/>
              </w:rPr>
              <w:t>客服电话</w:t>
            </w:r>
            <w:r>
              <w:rPr>
                <w:rFonts w:hint="eastAsia"/>
              </w:rPr>
              <w:t>:95511-8</w:t>
            </w:r>
          </w:p>
          <w:p w:rsidR="00817F43" w:rsidRDefault="00817F43" w:rsidP="00817F43">
            <w:pPr>
              <w:jc w:val="left"/>
            </w:pPr>
            <w:r>
              <w:rPr>
                <w:rFonts w:hint="eastAsia"/>
              </w:rPr>
              <w:t>网址：</w:t>
            </w:r>
            <w:r>
              <w:rPr>
                <w:rFonts w:hint="eastAsia"/>
              </w:rPr>
              <w:t>stock.pingan.com</w:t>
            </w:r>
          </w:p>
        </w:tc>
      </w:tr>
      <w:tr w:rsidR="00817F43" w:rsidTr="00817F43">
        <w:tc>
          <w:tcPr>
            <w:tcW w:w="2768" w:type="dxa"/>
          </w:tcPr>
          <w:p w:rsidR="00817F43" w:rsidRDefault="00817F43" w:rsidP="00817F43">
            <w:pPr>
              <w:jc w:val="right"/>
            </w:pPr>
            <w:r>
              <w:t>28</w:t>
            </w:r>
          </w:p>
        </w:tc>
        <w:tc>
          <w:tcPr>
            <w:tcW w:w="2769" w:type="dxa"/>
          </w:tcPr>
          <w:p w:rsidR="00817F43" w:rsidRDefault="00817F43" w:rsidP="00817F43">
            <w:pPr>
              <w:jc w:val="left"/>
            </w:pPr>
            <w:r>
              <w:rPr>
                <w:rFonts w:hint="eastAsia"/>
              </w:rPr>
              <w:t>东吴证券股份有限公司</w:t>
            </w:r>
          </w:p>
        </w:tc>
        <w:tc>
          <w:tcPr>
            <w:tcW w:w="2769" w:type="dxa"/>
          </w:tcPr>
          <w:p w:rsidR="00817F43" w:rsidRDefault="00817F43" w:rsidP="00817F43">
            <w:pPr>
              <w:jc w:val="left"/>
            </w:pPr>
            <w:r>
              <w:rPr>
                <w:rFonts w:hint="eastAsia"/>
              </w:rPr>
              <w:t>注册地址：苏州工业园区星阳街</w:t>
            </w:r>
            <w:r>
              <w:rPr>
                <w:rFonts w:hint="eastAsia"/>
              </w:rPr>
              <w:t>5</w:t>
            </w:r>
            <w:r>
              <w:rPr>
                <w:rFonts w:hint="eastAsia"/>
              </w:rPr>
              <w:t>号</w:t>
            </w:r>
          </w:p>
          <w:p w:rsidR="00817F43" w:rsidRDefault="00817F43" w:rsidP="00817F43">
            <w:pPr>
              <w:jc w:val="left"/>
            </w:pPr>
            <w:r>
              <w:rPr>
                <w:rFonts w:hint="eastAsia"/>
              </w:rPr>
              <w:t>办公地址：苏州工业园区星阳街</w:t>
            </w:r>
            <w:r>
              <w:rPr>
                <w:rFonts w:hint="eastAsia"/>
              </w:rPr>
              <w:t>5</w:t>
            </w:r>
            <w:r>
              <w:rPr>
                <w:rFonts w:hint="eastAsia"/>
              </w:rPr>
              <w:t>号</w:t>
            </w:r>
          </w:p>
          <w:p w:rsidR="00817F43" w:rsidRDefault="00817F43" w:rsidP="00817F43">
            <w:pPr>
              <w:jc w:val="left"/>
            </w:pPr>
            <w:r>
              <w:rPr>
                <w:rFonts w:hint="eastAsia"/>
              </w:rPr>
              <w:t>法定代表人：范力</w:t>
            </w:r>
          </w:p>
          <w:p w:rsidR="00817F43" w:rsidRDefault="00817F43" w:rsidP="00817F43">
            <w:pPr>
              <w:jc w:val="left"/>
            </w:pPr>
            <w:r>
              <w:rPr>
                <w:rFonts w:hint="eastAsia"/>
              </w:rPr>
              <w:t>联系人：陆晓</w:t>
            </w:r>
          </w:p>
          <w:p w:rsidR="00817F43" w:rsidRDefault="00817F43" w:rsidP="00817F43">
            <w:pPr>
              <w:jc w:val="left"/>
            </w:pPr>
            <w:r>
              <w:rPr>
                <w:rFonts w:hint="eastAsia"/>
              </w:rPr>
              <w:t>电话：</w:t>
            </w:r>
            <w:r>
              <w:rPr>
                <w:rFonts w:hint="eastAsia"/>
              </w:rPr>
              <w:t>0512-62938521</w:t>
            </w:r>
          </w:p>
          <w:p w:rsidR="00817F43" w:rsidRDefault="00817F43" w:rsidP="00817F43">
            <w:pPr>
              <w:jc w:val="left"/>
            </w:pPr>
            <w:r>
              <w:rPr>
                <w:rFonts w:hint="eastAsia"/>
              </w:rPr>
              <w:t>传真：</w:t>
            </w:r>
            <w:r>
              <w:rPr>
                <w:rFonts w:hint="eastAsia"/>
              </w:rPr>
              <w:t>0512-65588021</w:t>
            </w:r>
          </w:p>
          <w:p w:rsidR="00817F43" w:rsidRDefault="00817F43" w:rsidP="00817F43">
            <w:pPr>
              <w:jc w:val="left"/>
            </w:pPr>
            <w:r>
              <w:rPr>
                <w:rFonts w:hint="eastAsia"/>
              </w:rPr>
              <w:t>客服电话：</w:t>
            </w:r>
            <w:r>
              <w:rPr>
                <w:rFonts w:hint="eastAsia"/>
              </w:rPr>
              <w:t>95330</w:t>
            </w:r>
          </w:p>
          <w:p w:rsidR="00817F43" w:rsidRDefault="00817F43" w:rsidP="00817F43">
            <w:pPr>
              <w:jc w:val="left"/>
            </w:pPr>
            <w:r>
              <w:rPr>
                <w:rFonts w:hint="eastAsia"/>
              </w:rPr>
              <w:t>网址：</w:t>
            </w:r>
            <w:r>
              <w:rPr>
                <w:rFonts w:hint="eastAsia"/>
              </w:rPr>
              <w:t>www.dwzq.com.cn</w:t>
            </w:r>
          </w:p>
        </w:tc>
      </w:tr>
      <w:tr w:rsidR="00817F43" w:rsidTr="00817F43">
        <w:tc>
          <w:tcPr>
            <w:tcW w:w="2768" w:type="dxa"/>
          </w:tcPr>
          <w:p w:rsidR="00817F43" w:rsidRDefault="00817F43" w:rsidP="00817F43">
            <w:pPr>
              <w:jc w:val="right"/>
            </w:pPr>
            <w:r>
              <w:t>29</w:t>
            </w:r>
          </w:p>
        </w:tc>
        <w:tc>
          <w:tcPr>
            <w:tcW w:w="2769" w:type="dxa"/>
          </w:tcPr>
          <w:p w:rsidR="00817F43" w:rsidRDefault="00817F43" w:rsidP="00817F43">
            <w:pPr>
              <w:jc w:val="left"/>
            </w:pPr>
            <w:r>
              <w:rPr>
                <w:rFonts w:hint="eastAsia"/>
              </w:rPr>
              <w:t>中信证券华南股份有限公司</w:t>
            </w:r>
          </w:p>
        </w:tc>
        <w:tc>
          <w:tcPr>
            <w:tcW w:w="2769" w:type="dxa"/>
          </w:tcPr>
          <w:p w:rsidR="00817F43" w:rsidRDefault="00817F43" w:rsidP="00817F43">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817F43" w:rsidRDefault="00817F43" w:rsidP="00817F43">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817F43" w:rsidRDefault="00817F43" w:rsidP="00817F43">
            <w:pPr>
              <w:jc w:val="left"/>
            </w:pPr>
            <w:r>
              <w:rPr>
                <w:rFonts w:hint="eastAsia"/>
              </w:rPr>
              <w:t>法定代表人：胡伏云</w:t>
            </w:r>
          </w:p>
          <w:p w:rsidR="00817F43" w:rsidRDefault="00817F43" w:rsidP="00817F43">
            <w:pPr>
              <w:jc w:val="left"/>
            </w:pPr>
            <w:r>
              <w:rPr>
                <w:rFonts w:hint="eastAsia"/>
              </w:rPr>
              <w:t>联系人：陈靖</w:t>
            </w:r>
          </w:p>
          <w:p w:rsidR="00817F43" w:rsidRDefault="00817F43" w:rsidP="00817F43">
            <w:pPr>
              <w:jc w:val="left"/>
            </w:pPr>
            <w:r>
              <w:rPr>
                <w:rFonts w:hint="eastAsia"/>
              </w:rPr>
              <w:t>联系电话：</w:t>
            </w:r>
            <w:r>
              <w:rPr>
                <w:rFonts w:hint="eastAsia"/>
              </w:rPr>
              <w:t>020-88836999</w:t>
            </w:r>
          </w:p>
          <w:p w:rsidR="00817F43" w:rsidRDefault="00817F43" w:rsidP="00817F43">
            <w:pPr>
              <w:jc w:val="left"/>
            </w:pPr>
            <w:r>
              <w:rPr>
                <w:rFonts w:hint="eastAsia"/>
              </w:rPr>
              <w:t>客服电话</w:t>
            </w:r>
            <w:r>
              <w:rPr>
                <w:rFonts w:hint="eastAsia"/>
              </w:rPr>
              <w:t>: 95396</w:t>
            </w:r>
          </w:p>
          <w:p w:rsidR="00817F43" w:rsidRDefault="00817F43" w:rsidP="00817F43">
            <w:pPr>
              <w:jc w:val="left"/>
            </w:pPr>
            <w:r>
              <w:rPr>
                <w:rFonts w:hint="eastAsia"/>
              </w:rPr>
              <w:t>网址：</w:t>
            </w:r>
            <w:r>
              <w:rPr>
                <w:rFonts w:hint="eastAsia"/>
              </w:rPr>
              <w:t>www.gzs.com.cn</w:t>
            </w:r>
          </w:p>
        </w:tc>
      </w:tr>
      <w:tr w:rsidR="00817F43" w:rsidTr="00817F43">
        <w:tc>
          <w:tcPr>
            <w:tcW w:w="2768" w:type="dxa"/>
          </w:tcPr>
          <w:p w:rsidR="00817F43" w:rsidRDefault="00817F43" w:rsidP="00817F43">
            <w:pPr>
              <w:jc w:val="right"/>
            </w:pPr>
            <w:r>
              <w:t>30</w:t>
            </w:r>
          </w:p>
        </w:tc>
        <w:tc>
          <w:tcPr>
            <w:tcW w:w="2769" w:type="dxa"/>
          </w:tcPr>
          <w:p w:rsidR="00817F43" w:rsidRDefault="00817F43" w:rsidP="00817F43">
            <w:pPr>
              <w:jc w:val="left"/>
            </w:pPr>
            <w:r>
              <w:rPr>
                <w:rFonts w:hint="eastAsia"/>
              </w:rPr>
              <w:t>南京证券股份有限公司</w:t>
            </w:r>
          </w:p>
        </w:tc>
        <w:tc>
          <w:tcPr>
            <w:tcW w:w="2769" w:type="dxa"/>
          </w:tcPr>
          <w:p w:rsidR="00817F43" w:rsidRDefault="00817F43" w:rsidP="00817F43">
            <w:pPr>
              <w:jc w:val="left"/>
            </w:pPr>
            <w:r>
              <w:rPr>
                <w:rFonts w:hint="eastAsia"/>
              </w:rPr>
              <w:t>注册地址：南京市江东中路</w:t>
            </w:r>
            <w:r>
              <w:rPr>
                <w:rFonts w:hint="eastAsia"/>
              </w:rPr>
              <w:t>389</w:t>
            </w:r>
            <w:r>
              <w:rPr>
                <w:rFonts w:hint="eastAsia"/>
              </w:rPr>
              <w:t>号</w:t>
            </w:r>
          </w:p>
          <w:p w:rsidR="00817F43" w:rsidRDefault="00817F43" w:rsidP="00817F43">
            <w:pPr>
              <w:jc w:val="left"/>
            </w:pPr>
            <w:r>
              <w:rPr>
                <w:rFonts w:hint="eastAsia"/>
              </w:rPr>
              <w:t>办公地址：南京市江东中路</w:t>
            </w:r>
            <w:r>
              <w:rPr>
                <w:rFonts w:hint="eastAsia"/>
              </w:rPr>
              <w:t>389</w:t>
            </w:r>
            <w:r>
              <w:rPr>
                <w:rFonts w:hint="eastAsia"/>
              </w:rPr>
              <w:t>号</w:t>
            </w:r>
          </w:p>
          <w:p w:rsidR="00817F43" w:rsidRDefault="00817F43" w:rsidP="00817F43">
            <w:pPr>
              <w:jc w:val="left"/>
            </w:pPr>
            <w:r>
              <w:rPr>
                <w:rFonts w:hint="eastAsia"/>
              </w:rPr>
              <w:t>法定代表人：李剑锋</w:t>
            </w:r>
          </w:p>
          <w:p w:rsidR="00817F43" w:rsidRDefault="00817F43" w:rsidP="00817F43">
            <w:pPr>
              <w:jc w:val="left"/>
            </w:pPr>
            <w:r>
              <w:rPr>
                <w:rFonts w:hint="eastAsia"/>
              </w:rPr>
              <w:t>联系人：王万君</w:t>
            </w:r>
          </w:p>
          <w:p w:rsidR="00817F43" w:rsidRDefault="00817F43" w:rsidP="00817F43">
            <w:pPr>
              <w:jc w:val="left"/>
            </w:pPr>
            <w:r>
              <w:rPr>
                <w:rFonts w:hint="eastAsia"/>
              </w:rPr>
              <w:t>联系电话：</w:t>
            </w:r>
            <w:r>
              <w:rPr>
                <w:rFonts w:hint="eastAsia"/>
              </w:rPr>
              <w:t>025-58519523</w:t>
            </w:r>
          </w:p>
          <w:p w:rsidR="00817F43" w:rsidRDefault="00817F43" w:rsidP="00817F43">
            <w:pPr>
              <w:jc w:val="left"/>
            </w:pPr>
            <w:r>
              <w:rPr>
                <w:rFonts w:hint="eastAsia"/>
              </w:rPr>
              <w:t>客服电话：</w:t>
            </w:r>
            <w:r>
              <w:rPr>
                <w:rFonts w:hint="eastAsia"/>
              </w:rPr>
              <w:t>95386</w:t>
            </w:r>
          </w:p>
          <w:p w:rsidR="00817F43" w:rsidRDefault="00817F43" w:rsidP="00817F43">
            <w:pPr>
              <w:jc w:val="left"/>
            </w:pPr>
            <w:r>
              <w:rPr>
                <w:rFonts w:hint="eastAsia"/>
              </w:rPr>
              <w:lastRenderedPageBreak/>
              <w:t>网址：</w:t>
            </w:r>
            <w:r>
              <w:rPr>
                <w:rFonts w:hint="eastAsia"/>
              </w:rPr>
              <w:t>www.njzq.com.cn</w:t>
            </w:r>
          </w:p>
        </w:tc>
      </w:tr>
      <w:tr w:rsidR="00817F43" w:rsidTr="00817F43">
        <w:tc>
          <w:tcPr>
            <w:tcW w:w="2768" w:type="dxa"/>
          </w:tcPr>
          <w:p w:rsidR="00817F43" w:rsidRDefault="00817F43" w:rsidP="00817F43">
            <w:pPr>
              <w:jc w:val="right"/>
            </w:pPr>
            <w:r>
              <w:lastRenderedPageBreak/>
              <w:t>31</w:t>
            </w:r>
          </w:p>
        </w:tc>
        <w:tc>
          <w:tcPr>
            <w:tcW w:w="2769" w:type="dxa"/>
          </w:tcPr>
          <w:p w:rsidR="00817F43" w:rsidRDefault="00817F43" w:rsidP="00817F43">
            <w:pPr>
              <w:jc w:val="left"/>
            </w:pPr>
            <w:r>
              <w:rPr>
                <w:rFonts w:hint="eastAsia"/>
              </w:rPr>
              <w:t>华安证券股份有限公司</w:t>
            </w:r>
          </w:p>
        </w:tc>
        <w:tc>
          <w:tcPr>
            <w:tcW w:w="2769" w:type="dxa"/>
          </w:tcPr>
          <w:p w:rsidR="00817F43" w:rsidRDefault="00817F43" w:rsidP="00817F43">
            <w:pPr>
              <w:jc w:val="left"/>
            </w:pPr>
            <w:r>
              <w:rPr>
                <w:rFonts w:hint="eastAsia"/>
              </w:rPr>
              <w:t>注册地址：安徽省合肥市政务文化新区天鹅湖路</w:t>
            </w:r>
            <w:r>
              <w:rPr>
                <w:rFonts w:hint="eastAsia"/>
              </w:rPr>
              <w:t>198</w:t>
            </w:r>
            <w:r>
              <w:rPr>
                <w:rFonts w:hint="eastAsia"/>
              </w:rPr>
              <w:t>号</w:t>
            </w:r>
          </w:p>
          <w:p w:rsidR="00817F43" w:rsidRDefault="00817F43" w:rsidP="00817F43">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817F43" w:rsidRDefault="00817F43" w:rsidP="00817F43">
            <w:pPr>
              <w:jc w:val="left"/>
            </w:pPr>
            <w:r>
              <w:rPr>
                <w:rFonts w:hint="eastAsia"/>
              </w:rPr>
              <w:t>法定代表人：章宏韬</w:t>
            </w:r>
          </w:p>
          <w:p w:rsidR="00817F43" w:rsidRDefault="00817F43" w:rsidP="00817F43">
            <w:pPr>
              <w:jc w:val="left"/>
            </w:pPr>
            <w:r>
              <w:rPr>
                <w:rFonts w:hint="eastAsia"/>
              </w:rPr>
              <w:t>联系人：范超</w:t>
            </w:r>
          </w:p>
          <w:p w:rsidR="00817F43" w:rsidRDefault="00817F43" w:rsidP="00817F43">
            <w:pPr>
              <w:jc w:val="left"/>
            </w:pPr>
            <w:r>
              <w:rPr>
                <w:rFonts w:hint="eastAsia"/>
              </w:rPr>
              <w:t>联系电话：</w:t>
            </w:r>
            <w:r>
              <w:rPr>
                <w:rFonts w:hint="eastAsia"/>
              </w:rPr>
              <w:t>0551-65161821</w:t>
            </w:r>
          </w:p>
          <w:p w:rsidR="00817F43" w:rsidRDefault="00817F43" w:rsidP="00817F43">
            <w:pPr>
              <w:jc w:val="left"/>
            </w:pPr>
            <w:r>
              <w:rPr>
                <w:rFonts w:hint="eastAsia"/>
              </w:rPr>
              <w:t>客服电话：</w:t>
            </w:r>
            <w:r>
              <w:rPr>
                <w:rFonts w:hint="eastAsia"/>
              </w:rPr>
              <w:t>95318</w:t>
            </w:r>
          </w:p>
          <w:p w:rsidR="00817F43" w:rsidRDefault="00817F43" w:rsidP="00817F43">
            <w:pPr>
              <w:jc w:val="left"/>
            </w:pPr>
            <w:r>
              <w:rPr>
                <w:rFonts w:hint="eastAsia"/>
              </w:rPr>
              <w:t>网址：</w:t>
            </w:r>
            <w:r>
              <w:rPr>
                <w:rFonts w:hint="eastAsia"/>
              </w:rPr>
              <w:t>www.hazq.com</w:t>
            </w:r>
          </w:p>
        </w:tc>
      </w:tr>
      <w:tr w:rsidR="00817F43" w:rsidTr="00817F43">
        <w:tc>
          <w:tcPr>
            <w:tcW w:w="2768" w:type="dxa"/>
          </w:tcPr>
          <w:p w:rsidR="00817F43" w:rsidRDefault="00817F43" w:rsidP="00817F43">
            <w:pPr>
              <w:jc w:val="right"/>
            </w:pPr>
            <w:r>
              <w:t>32</w:t>
            </w:r>
          </w:p>
        </w:tc>
        <w:tc>
          <w:tcPr>
            <w:tcW w:w="2769" w:type="dxa"/>
          </w:tcPr>
          <w:p w:rsidR="00817F43" w:rsidRDefault="00817F43" w:rsidP="00817F43">
            <w:pPr>
              <w:jc w:val="left"/>
            </w:pPr>
            <w:r>
              <w:rPr>
                <w:rFonts w:hint="eastAsia"/>
              </w:rPr>
              <w:t>国盛证券有限责任公司</w:t>
            </w:r>
          </w:p>
        </w:tc>
        <w:tc>
          <w:tcPr>
            <w:tcW w:w="2769" w:type="dxa"/>
          </w:tcPr>
          <w:p w:rsidR="00817F43" w:rsidRDefault="00817F43" w:rsidP="00817F43">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817F43" w:rsidRDefault="00817F43" w:rsidP="00817F43">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817F43" w:rsidRDefault="00817F43" w:rsidP="00817F43">
            <w:pPr>
              <w:jc w:val="left"/>
            </w:pPr>
            <w:r>
              <w:rPr>
                <w:rFonts w:hint="eastAsia"/>
              </w:rPr>
              <w:t>法定代表人</w:t>
            </w:r>
            <w:r>
              <w:rPr>
                <w:rFonts w:hint="eastAsia"/>
              </w:rPr>
              <w:t>:</w:t>
            </w:r>
            <w:r>
              <w:rPr>
                <w:rFonts w:hint="eastAsia"/>
              </w:rPr>
              <w:t>徐丽峰</w:t>
            </w:r>
          </w:p>
          <w:p w:rsidR="00817F43" w:rsidRDefault="00817F43" w:rsidP="00817F43">
            <w:pPr>
              <w:jc w:val="left"/>
            </w:pPr>
            <w:r>
              <w:rPr>
                <w:rFonts w:hint="eastAsia"/>
              </w:rPr>
              <w:t>联系人</w:t>
            </w:r>
            <w:r>
              <w:rPr>
                <w:rFonts w:hint="eastAsia"/>
              </w:rPr>
              <w:t>:</w:t>
            </w:r>
            <w:r>
              <w:rPr>
                <w:rFonts w:hint="eastAsia"/>
              </w:rPr>
              <w:t>占文驰</w:t>
            </w:r>
          </w:p>
          <w:p w:rsidR="00817F43" w:rsidRDefault="00817F43" w:rsidP="00817F43">
            <w:pPr>
              <w:jc w:val="left"/>
            </w:pPr>
            <w:r>
              <w:rPr>
                <w:rFonts w:hint="eastAsia"/>
              </w:rPr>
              <w:t>联系电话</w:t>
            </w:r>
            <w:r>
              <w:rPr>
                <w:rFonts w:hint="eastAsia"/>
              </w:rPr>
              <w:t>:0791-88250812</w:t>
            </w:r>
          </w:p>
          <w:p w:rsidR="00817F43" w:rsidRDefault="00817F43" w:rsidP="00817F43">
            <w:pPr>
              <w:jc w:val="left"/>
            </w:pPr>
            <w:r>
              <w:rPr>
                <w:rFonts w:hint="eastAsia"/>
              </w:rPr>
              <w:t>客服电话：</w:t>
            </w:r>
            <w:r>
              <w:rPr>
                <w:rFonts w:hint="eastAsia"/>
              </w:rPr>
              <w:t>956080</w:t>
            </w:r>
          </w:p>
          <w:p w:rsidR="00817F43" w:rsidRDefault="00817F43" w:rsidP="00817F43">
            <w:pPr>
              <w:jc w:val="left"/>
            </w:pPr>
            <w:r>
              <w:rPr>
                <w:rFonts w:hint="eastAsia"/>
              </w:rPr>
              <w:t>网址</w:t>
            </w:r>
            <w:r>
              <w:rPr>
                <w:rFonts w:hint="eastAsia"/>
              </w:rPr>
              <w:t>:www.gszq.com</w:t>
            </w:r>
          </w:p>
        </w:tc>
      </w:tr>
      <w:tr w:rsidR="00817F43" w:rsidTr="00817F43">
        <w:tc>
          <w:tcPr>
            <w:tcW w:w="2768" w:type="dxa"/>
          </w:tcPr>
          <w:p w:rsidR="00817F43" w:rsidRDefault="00817F43" w:rsidP="00817F43">
            <w:pPr>
              <w:jc w:val="right"/>
            </w:pPr>
            <w:r>
              <w:t>33</w:t>
            </w:r>
          </w:p>
        </w:tc>
        <w:tc>
          <w:tcPr>
            <w:tcW w:w="2769" w:type="dxa"/>
          </w:tcPr>
          <w:p w:rsidR="00817F43" w:rsidRDefault="00817F43" w:rsidP="00817F43">
            <w:pPr>
              <w:jc w:val="left"/>
            </w:pPr>
            <w:r>
              <w:rPr>
                <w:rFonts w:hint="eastAsia"/>
              </w:rPr>
              <w:t>大同证券有限责任公司</w:t>
            </w:r>
          </w:p>
        </w:tc>
        <w:tc>
          <w:tcPr>
            <w:tcW w:w="2769" w:type="dxa"/>
          </w:tcPr>
          <w:p w:rsidR="00817F43" w:rsidRDefault="00817F43" w:rsidP="00817F43">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817F43" w:rsidRDefault="00817F43" w:rsidP="00817F43">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817F43" w:rsidRDefault="00817F43" w:rsidP="00817F43">
            <w:pPr>
              <w:jc w:val="left"/>
            </w:pPr>
            <w:r>
              <w:rPr>
                <w:rFonts w:hint="eastAsia"/>
              </w:rPr>
              <w:t>法定代表人：董祥</w:t>
            </w:r>
          </w:p>
          <w:p w:rsidR="00817F43" w:rsidRDefault="00817F43" w:rsidP="00817F43">
            <w:pPr>
              <w:jc w:val="left"/>
            </w:pPr>
            <w:r>
              <w:rPr>
                <w:rFonts w:hint="eastAsia"/>
              </w:rPr>
              <w:t>联系人：薛津</w:t>
            </w:r>
          </w:p>
          <w:p w:rsidR="00817F43" w:rsidRDefault="00817F43" w:rsidP="00817F43">
            <w:pPr>
              <w:jc w:val="left"/>
            </w:pPr>
            <w:r>
              <w:rPr>
                <w:rFonts w:hint="eastAsia"/>
              </w:rPr>
              <w:t>电话：</w:t>
            </w:r>
            <w:r>
              <w:rPr>
                <w:rFonts w:hint="eastAsia"/>
              </w:rPr>
              <w:t>0351-4130322</w:t>
            </w:r>
          </w:p>
          <w:p w:rsidR="00817F43" w:rsidRDefault="00817F43" w:rsidP="00817F43">
            <w:pPr>
              <w:jc w:val="left"/>
            </w:pPr>
            <w:r>
              <w:rPr>
                <w:rFonts w:hint="eastAsia"/>
              </w:rPr>
              <w:t>传真：</w:t>
            </w:r>
            <w:r>
              <w:rPr>
                <w:rFonts w:hint="eastAsia"/>
              </w:rPr>
              <w:t>0351-4192803</w:t>
            </w:r>
          </w:p>
          <w:p w:rsidR="00817F43" w:rsidRDefault="00817F43" w:rsidP="00817F43">
            <w:pPr>
              <w:jc w:val="left"/>
            </w:pPr>
            <w:r>
              <w:rPr>
                <w:rFonts w:hint="eastAsia"/>
              </w:rPr>
              <w:t>客服电话：</w:t>
            </w:r>
            <w:r>
              <w:rPr>
                <w:rFonts w:hint="eastAsia"/>
              </w:rPr>
              <w:t>4007121212</w:t>
            </w:r>
          </w:p>
          <w:p w:rsidR="00817F43" w:rsidRDefault="00817F43" w:rsidP="00817F43">
            <w:pPr>
              <w:jc w:val="left"/>
            </w:pPr>
            <w:r>
              <w:rPr>
                <w:rFonts w:hint="eastAsia"/>
              </w:rPr>
              <w:t>网址：</w:t>
            </w:r>
            <w:r>
              <w:rPr>
                <w:rFonts w:hint="eastAsia"/>
              </w:rPr>
              <w:t>http://www.dtsbc.com.cn</w:t>
            </w:r>
          </w:p>
        </w:tc>
      </w:tr>
      <w:tr w:rsidR="00817F43" w:rsidTr="00817F43">
        <w:tc>
          <w:tcPr>
            <w:tcW w:w="2768" w:type="dxa"/>
          </w:tcPr>
          <w:p w:rsidR="00817F43" w:rsidRDefault="00817F43" w:rsidP="00817F43">
            <w:pPr>
              <w:jc w:val="right"/>
            </w:pPr>
            <w:r>
              <w:t>34</w:t>
            </w:r>
          </w:p>
        </w:tc>
        <w:tc>
          <w:tcPr>
            <w:tcW w:w="2769" w:type="dxa"/>
          </w:tcPr>
          <w:p w:rsidR="00817F43" w:rsidRDefault="00817F43" w:rsidP="00817F43">
            <w:pPr>
              <w:jc w:val="left"/>
            </w:pPr>
            <w:r>
              <w:rPr>
                <w:rFonts w:hint="eastAsia"/>
              </w:rPr>
              <w:t>新时代证券股份有限公司</w:t>
            </w:r>
          </w:p>
        </w:tc>
        <w:tc>
          <w:tcPr>
            <w:tcW w:w="2769" w:type="dxa"/>
          </w:tcPr>
          <w:p w:rsidR="00817F43" w:rsidRDefault="00817F43" w:rsidP="00817F43">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817F43" w:rsidRDefault="00817F43" w:rsidP="00817F43">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817F43" w:rsidRDefault="00817F43" w:rsidP="00817F43">
            <w:pPr>
              <w:jc w:val="left"/>
            </w:pPr>
            <w:r>
              <w:rPr>
                <w:rFonts w:hint="eastAsia"/>
              </w:rPr>
              <w:t>法定代表人：叶顺德</w:t>
            </w:r>
          </w:p>
          <w:p w:rsidR="00817F43" w:rsidRDefault="00817F43" w:rsidP="00817F43">
            <w:pPr>
              <w:jc w:val="left"/>
            </w:pPr>
            <w:r>
              <w:rPr>
                <w:rFonts w:hint="eastAsia"/>
              </w:rPr>
              <w:t>联系人：田芳芳</w:t>
            </w:r>
          </w:p>
          <w:p w:rsidR="00817F43" w:rsidRDefault="00817F43" w:rsidP="00817F43">
            <w:pPr>
              <w:jc w:val="left"/>
            </w:pPr>
            <w:r>
              <w:rPr>
                <w:rFonts w:hint="eastAsia"/>
              </w:rPr>
              <w:t>联系电话：</w:t>
            </w:r>
            <w:r>
              <w:rPr>
                <w:rFonts w:hint="eastAsia"/>
              </w:rPr>
              <w:t>010-83561146</w:t>
            </w:r>
            <w:r>
              <w:rPr>
                <w:rFonts w:hint="eastAsia"/>
              </w:rPr>
              <w:t xml:space="preserve">　</w:t>
            </w:r>
          </w:p>
          <w:p w:rsidR="00817F43" w:rsidRDefault="00817F43" w:rsidP="00817F43">
            <w:pPr>
              <w:jc w:val="left"/>
            </w:pPr>
            <w:r>
              <w:rPr>
                <w:rFonts w:hint="eastAsia"/>
              </w:rPr>
              <w:t>客服电话：</w:t>
            </w:r>
            <w:r>
              <w:rPr>
                <w:rFonts w:hint="eastAsia"/>
              </w:rPr>
              <w:t>95399</w:t>
            </w:r>
          </w:p>
          <w:p w:rsidR="00817F43" w:rsidRDefault="00817F43" w:rsidP="00817F43">
            <w:pPr>
              <w:jc w:val="left"/>
            </w:pPr>
            <w:r>
              <w:rPr>
                <w:rFonts w:hint="eastAsia"/>
              </w:rPr>
              <w:t>网址：</w:t>
            </w:r>
            <w:r>
              <w:rPr>
                <w:rFonts w:hint="eastAsia"/>
              </w:rPr>
              <w:t>www.xsdzq.cn</w:t>
            </w:r>
          </w:p>
        </w:tc>
      </w:tr>
      <w:tr w:rsidR="00817F43" w:rsidTr="00817F43">
        <w:tc>
          <w:tcPr>
            <w:tcW w:w="2768" w:type="dxa"/>
          </w:tcPr>
          <w:p w:rsidR="00817F43" w:rsidRDefault="00817F43" w:rsidP="00817F43">
            <w:pPr>
              <w:jc w:val="right"/>
            </w:pPr>
            <w:r>
              <w:lastRenderedPageBreak/>
              <w:t>35</w:t>
            </w:r>
          </w:p>
        </w:tc>
        <w:tc>
          <w:tcPr>
            <w:tcW w:w="2769" w:type="dxa"/>
          </w:tcPr>
          <w:p w:rsidR="00817F43" w:rsidRDefault="00817F43" w:rsidP="00817F43">
            <w:pPr>
              <w:jc w:val="left"/>
            </w:pPr>
            <w:r>
              <w:rPr>
                <w:rFonts w:hint="eastAsia"/>
              </w:rPr>
              <w:t>万联证券股份有限公司</w:t>
            </w:r>
          </w:p>
        </w:tc>
        <w:tc>
          <w:tcPr>
            <w:tcW w:w="2769" w:type="dxa"/>
          </w:tcPr>
          <w:p w:rsidR="00817F43" w:rsidRDefault="00817F43" w:rsidP="00817F43">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817F43" w:rsidRDefault="00817F43" w:rsidP="00817F43">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817F43" w:rsidRDefault="00817F43" w:rsidP="00817F43">
            <w:pPr>
              <w:jc w:val="left"/>
            </w:pPr>
            <w:r>
              <w:rPr>
                <w:rFonts w:hint="eastAsia"/>
              </w:rPr>
              <w:t>法定代表人：罗钦城</w:t>
            </w:r>
          </w:p>
          <w:p w:rsidR="00817F43" w:rsidRDefault="00817F43" w:rsidP="00817F43">
            <w:pPr>
              <w:jc w:val="left"/>
            </w:pPr>
            <w:r>
              <w:rPr>
                <w:rFonts w:hint="eastAsia"/>
              </w:rPr>
              <w:t>联系人</w:t>
            </w:r>
            <w:r>
              <w:rPr>
                <w:rFonts w:hint="eastAsia"/>
              </w:rPr>
              <w:t>:</w:t>
            </w:r>
            <w:r>
              <w:rPr>
                <w:rFonts w:hint="eastAsia"/>
              </w:rPr>
              <w:t>甘蕾</w:t>
            </w:r>
          </w:p>
          <w:p w:rsidR="00817F43" w:rsidRDefault="00817F43" w:rsidP="00817F43">
            <w:pPr>
              <w:jc w:val="left"/>
            </w:pPr>
            <w:r>
              <w:rPr>
                <w:rFonts w:hint="eastAsia"/>
              </w:rPr>
              <w:t>联系电话：</w:t>
            </w:r>
            <w:r>
              <w:rPr>
                <w:rFonts w:hint="eastAsia"/>
              </w:rPr>
              <w:t>020-38286026</w:t>
            </w:r>
          </w:p>
          <w:p w:rsidR="00817F43" w:rsidRDefault="00817F43" w:rsidP="00817F43">
            <w:pPr>
              <w:jc w:val="left"/>
            </w:pPr>
            <w:r>
              <w:rPr>
                <w:rFonts w:hint="eastAsia"/>
              </w:rPr>
              <w:t>客服电话</w:t>
            </w:r>
            <w:r>
              <w:rPr>
                <w:rFonts w:hint="eastAsia"/>
              </w:rPr>
              <w:t>:95322</w:t>
            </w:r>
          </w:p>
          <w:p w:rsidR="00817F43" w:rsidRDefault="00817F43" w:rsidP="00817F43">
            <w:pPr>
              <w:jc w:val="left"/>
            </w:pPr>
            <w:r>
              <w:rPr>
                <w:rFonts w:hint="eastAsia"/>
              </w:rPr>
              <w:t>网址：</w:t>
            </w:r>
            <w:r>
              <w:rPr>
                <w:rFonts w:hint="eastAsia"/>
              </w:rPr>
              <w:t>www.wlzq.cn</w:t>
            </w:r>
          </w:p>
        </w:tc>
      </w:tr>
      <w:tr w:rsidR="00817F43" w:rsidTr="00817F43">
        <w:tc>
          <w:tcPr>
            <w:tcW w:w="2768" w:type="dxa"/>
          </w:tcPr>
          <w:p w:rsidR="00817F43" w:rsidRDefault="00817F43" w:rsidP="00817F43">
            <w:pPr>
              <w:jc w:val="right"/>
            </w:pPr>
            <w:r>
              <w:t>36</w:t>
            </w:r>
          </w:p>
        </w:tc>
        <w:tc>
          <w:tcPr>
            <w:tcW w:w="2769" w:type="dxa"/>
          </w:tcPr>
          <w:p w:rsidR="00817F43" w:rsidRDefault="00817F43" w:rsidP="00817F43">
            <w:pPr>
              <w:jc w:val="left"/>
            </w:pPr>
            <w:r>
              <w:rPr>
                <w:rFonts w:hint="eastAsia"/>
              </w:rPr>
              <w:t>大通证券股份有限公司</w:t>
            </w:r>
          </w:p>
        </w:tc>
        <w:tc>
          <w:tcPr>
            <w:tcW w:w="2769" w:type="dxa"/>
          </w:tcPr>
          <w:p w:rsidR="00817F43" w:rsidRDefault="00817F43" w:rsidP="00817F43">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817F43" w:rsidRDefault="00817F43" w:rsidP="00817F43">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817F43" w:rsidRDefault="00817F43" w:rsidP="00817F43">
            <w:pPr>
              <w:jc w:val="left"/>
            </w:pPr>
            <w:r>
              <w:rPr>
                <w:rFonts w:hint="eastAsia"/>
              </w:rPr>
              <w:t>法定代表人：赵玺</w:t>
            </w:r>
          </w:p>
          <w:p w:rsidR="00817F43" w:rsidRDefault="00817F43" w:rsidP="00817F43">
            <w:pPr>
              <w:jc w:val="left"/>
            </w:pPr>
            <w:r>
              <w:rPr>
                <w:rFonts w:hint="eastAsia"/>
              </w:rPr>
              <w:t>联系人：谢立军</w:t>
            </w:r>
          </w:p>
          <w:p w:rsidR="00817F43" w:rsidRDefault="00817F43" w:rsidP="00817F43">
            <w:pPr>
              <w:jc w:val="left"/>
            </w:pPr>
            <w:r>
              <w:rPr>
                <w:rFonts w:hint="eastAsia"/>
              </w:rPr>
              <w:t>电话：</w:t>
            </w:r>
            <w:r>
              <w:rPr>
                <w:rFonts w:hint="eastAsia"/>
              </w:rPr>
              <w:t>0411-39991807</w:t>
            </w:r>
          </w:p>
          <w:p w:rsidR="00817F43" w:rsidRDefault="00817F43" w:rsidP="00817F43">
            <w:pPr>
              <w:jc w:val="left"/>
            </w:pPr>
            <w:r>
              <w:rPr>
                <w:rFonts w:hint="eastAsia"/>
              </w:rPr>
              <w:t>传真：</w:t>
            </w:r>
            <w:r>
              <w:rPr>
                <w:rFonts w:hint="eastAsia"/>
              </w:rPr>
              <w:t>0411-39991833</w:t>
            </w:r>
          </w:p>
          <w:p w:rsidR="00817F43" w:rsidRDefault="00817F43" w:rsidP="00817F43">
            <w:pPr>
              <w:jc w:val="left"/>
            </w:pPr>
            <w:r>
              <w:rPr>
                <w:rFonts w:hint="eastAsia"/>
              </w:rPr>
              <w:t>客服电话：</w:t>
            </w:r>
            <w:r>
              <w:rPr>
                <w:rFonts w:hint="eastAsia"/>
              </w:rPr>
              <w:t>4008-169-169</w:t>
            </w:r>
          </w:p>
          <w:p w:rsidR="00817F43" w:rsidRDefault="00817F43" w:rsidP="00817F43">
            <w:pPr>
              <w:jc w:val="left"/>
            </w:pPr>
            <w:r>
              <w:rPr>
                <w:rFonts w:hint="eastAsia"/>
              </w:rPr>
              <w:t>网址：</w:t>
            </w:r>
            <w:r>
              <w:rPr>
                <w:rFonts w:hint="eastAsia"/>
              </w:rPr>
              <w:t>www.daton.com.cn</w:t>
            </w:r>
          </w:p>
        </w:tc>
      </w:tr>
      <w:tr w:rsidR="00817F43" w:rsidTr="00817F43">
        <w:tc>
          <w:tcPr>
            <w:tcW w:w="2768" w:type="dxa"/>
          </w:tcPr>
          <w:p w:rsidR="00817F43" w:rsidRDefault="00817F43" w:rsidP="00817F43">
            <w:pPr>
              <w:jc w:val="right"/>
            </w:pPr>
            <w:r>
              <w:t>37</w:t>
            </w:r>
          </w:p>
        </w:tc>
        <w:tc>
          <w:tcPr>
            <w:tcW w:w="2769" w:type="dxa"/>
          </w:tcPr>
          <w:p w:rsidR="00817F43" w:rsidRDefault="00817F43" w:rsidP="00817F43">
            <w:pPr>
              <w:jc w:val="left"/>
            </w:pPr>
            <w:r>
              <w:rPr>
                <w:rFonts w:hint="eastAsia"/>
              </w:rPr>
              <w:t>联储证券有限责任公司</w:t>
            </w:r>
          </w:p>
        </w:tc>
        <w:tc>
          <w:tcPr>
            <w:tcW w:w="2769" w:type="dxa"/>
          </w:tcPr>
          <w:p w:rsidR="00817F43" w:rsidRDefault="00817F43" w:rsidP="00817F43">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817F43" w:rsidRDefault="00817F43" w:rsidP="00817F43">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817F43" w:rsidRDefault="00817F43" w:rsidP="00817F43">
            <w:pPr>
              <w:jc w:val="left"/>
            </w:pPr>
            <w:r>
              <w:rPr>
                <w:rFonts w:hint="eastAsia"/>
              </w:rPr>
              <w:t>法定代表人：</w:t>
            </w:r>
            <w:r>
              <w:rPr>
                <w:rFonts w:hint="eastAsia"/>
              </w:rPr>
              <w:t xml:space="preserve"> </w:t>
            </w:r>
            <w:r>
              <w:rPr>
                <w:rFonts w:hint="eastAsia"/>
              </w:rPr>
              <w:t>吕春卫</w:t>
            </w:r>
          </w:p>
          <w:p w:rsidR="00817F43" w:rsidRDefault="00817F43" w:rsidP="00817F43">
            <w:pPr>
              <w:jc w:val="left"/>
            </w:pPr>
            <w:r>
              <w:rPr>
                <w:rFonts w:hint="eastAsia"/>
              </w:rPr>
              <w:t>联系人：</w:t>
            </w:r>
            <w:r>
              <w:rPr>
                <w:rFonts w:hint="eastAsia"/>
              </w:rPr>
              <w:t xml:space="preserve"> </w:t>
            </w:r>
            <w:r>
              <w:rPr>
                <w:rFonts w:hint="eastAsia"/>
              </w:rPr>
              <w:t>张婉婷</w:t>
            </w:r>
          </w:p>
          <w:p w:rsidR="00817F43" w:rsidRDefault="00817F43" w:rsidP="00817F43">
            <w:pPr>
              <w:jc w:val="left"/>
            </w:pPr>
            <w:r>
              <w:rPr>
                <w:rFonts w:hint="eastAsia"/>
              </w:rPr>
              <w:t>电话：</w:t>
            </w:r>
            <w:r>
              <w:rPr>
                <w:rFonts w:hint="eastAsia"/>
              </w:rPr>
              <w:t>010-86499765</w:t>
            </w:r>
          </w:p>
          <w:p w:rsidR="00817F43" w:rsidRDefault="00817F43" w:rsidP="00817F43">
            <w:pPr>
              <w:jc w:val="left"/>
            </w:pPr>
            <w:r>
              <w:rPr>
                <w:rFonts w:hint="eastAsia"/>
              </w:rPr>
              <w:t>传真：</w:t>
            </w:r>
            <w:r>
              <w:rPr>
                <w:rFonts w:hint="eastAsia"/>
              </w:rPr>
              <w:t>010-86499401</w:t>
            </w:r>
          </w:p>
          <w:p w:rsidR="00817F43" w:rsidRDefault="00817F43" w:rsidP="00817F43">
            <w:pPr>
              <w:jc w:val="left"/>
            </w:pPr>
            <w:r>
              <w:rPr>
                <w:rFonts w:hint="eastAsia"/>
              </w:rPr>
              <w:t>客服电话：</w:t>
            </w:r>
            <w:r>
              <w:rPr>
                <w:rFonts w:hint="eastAsia"/>
              </w:rPr>
              <w:t>400-620-6868</w:t>
            </w:r>
          </w:p>
          <w:p w:rsidR="00817F43" w:rsidRDefault="00817F43" w:rsidP="00817F43">
            <w:pPr>
              <w:jc w:val="left"/>
            </w:pPr>
            <w:r>
              <w:rPr>
                <w:rFonts w:hint="eastAsia"/>
              </w:rPr>
              <w:t>网址：</w:t>
            </w:r>
            <w:r>
              <w:rPr>
                <w:rFonts w:hint="eastAsia"/>
              </w:rPr>
              <w:t>www.lczq.com</w:t>
            </w:r>
          </w:p>
        </w:tc>
      </w:tr>
      <w:tr w:rsidR="00817F43" w:rsidTr="00817F43">
        <w:tc>
          <w:tcPr>
            <w:tcW w:w="2768" w:type="dxa"/>
          </w:tcPr>
          <w:p w:rsidR="00817F43" w:rsidRDefault="00817F43" w:rsidP="00817F43">
            <w:pPr>
              <w:jc w:val="right"/>
            </w:pPr>
            <w:r>
              <w:t>38</w:t>
            </w:r>
          </w:p>
        </w:tc>
        <w:tc>
          <w:tcPr>
            <w:tcW w:w="2769" w:type="dxa"/>
          </w:tcPr>
          <w:p w:rsidR="00817F43" w:rsidRDefault="00817F43" w:rsidP="00817F43">
            <w:pPr>
              <w:jc w:val="left"/>
            </w:pPr>
            <w:r>
              <w:rPr>
                <w:rFonts w:hint="eastAsia"/>
              </w:rPr>
              <w:t>川财证券有限责任公司</w:t>
            </w:r>
          </w:p>
        </w:tc>
        <w:tc>
          <w:tcPr>
            <w:tcW w:w="2769" w:type="dxa"/>
          </w:tcPr>
          <w:p w:rsidR="00817F43" w:rsidRDefault="00817F43" w:rsidP="00817F43">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817F43" w:rsidRDefault="00817F43" w:rsidP="00817F43">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817F43" w:rsidRDefault="00817F43" w:rsidP="00817F43">
            <w:pPr>
              <w:jc w:val="left"/>
            </w:pPr>
            <w:r>
              <w:rPr>
                <w:rFonts w:hint="eastAsia"/>
              </w:rPr>
              <w:lastRenderedPageBreak/>
              <w:t>法定代表人：金树成</w:t>
            </w:r>
            <w:r>
              <w:rPr>
                <w:rFonts w:hint="eastAsia"/>
              </w:rPr>
              <w:t xml:space="preserve"> </w:t>
            </w:r>
          </w:p>
          <w:p w:rsidR="00817F43" w:rsidRDefault="00817F43" w:rsidP="00817F43">
            <w:pPr>
              <w:jc w:val="left"/>
            </w:pPr>
            <w:r>
              <w:rPr>
                <w:rFonts w:hint="eastAsia"/>
              </w:rPr>
              <w:t>联系人：匡婷</w:t>
            </w:r>
          </w:p>
          <w:p w:rsidR="00817F43" w:rsidRDefault="00817F43" w:rsidP="00817F43">
            <w:pPr>
              <w:jc w:val="left"/>
            </w:pPr>
            <w:r>
              <w:rPr>
                <w:rFonts w:hint="eastAsia"/>
              </w:rPr>
              <w:t>电话：</w:t>
            </w:r>
            <w:r>
              <w:rPr>
                <w:rFonts w:hint="eastAsia"/>
              </w:rPr>
              <w:t>028-86583053</w:t>
            </w:r>
          </w:p>
          <w:p w:rsidR="00817F43" w:rsidRDefault="00817F43" w:rsidP="00817F43">
            <w:pPr>
              <w:jc w:val="left"/>
            </w:pPr>
            <w:r>
              <w:rPr>
                <w:rFonts w:hint="eastAsia"/>
              </w:rPr>
              <w:t>传真：</w:t>
            </w:r>
            <w:r>
              <w:rPr>
                <w:rFonts w:hint="eastAsia"/>
              </w:rPr>
              <w:t>028-86583002</w:t>
            </w:r>
          </w:p>
          <w:p w:rsidR="00817F43" w:rsidRDefault="00817F43" w:rsidP="00817F43">
            <w:pPr>
              <w:jc w:val="left"/>
            </w:pPr>
            <w:r>
              <w:rPr>
                <w:rFonts w:hint="eastAsia"/>
              </w:rPr>
              <w:t>客服电话：</w:t>
            </w:r>
            <w:r>
              <w:rPr>
                <w:rFonts w:hint="eastAsia"/>
              </w:rPr>
              <w:t>95105118</w:t>
            </w:r>
          </w:p>
          <w:p w:rsidR="00817F43" w:rsidRDefault="00817F43" w:rsidP="00817F43">
            <w:pPr>
              <w:jc w:val="left"/>
            </w:pPr>
            <w:r>
              <w:rPr>
                <w:rFonts w:hint="eastAsia"/>
              </w:rPr>
              <w:t>网址：</w:t>
            </w:r>
            <w:r>
              <w:rPr>
                <w:rFonts w:hint="eastAsia"/>
              </w:rPr>
              <w:t>www.cczq.com</w:t>
            </w:r>
          </w:p>
        </w:tc>
      </w:tr>
      <w:tr w:rsidR="00817F43" w:rsidTr="00817F43">
        <w:tc>
          <w:tcPr>
            <w:tcW w:w="2768" w:type="dxa"/>
          </w:tcPr>
          <w:p w:rsidR="00817F43" w:rsidRDefault="00817F43" w:rsidP="00817F43">
            <w:pPr>
              <w:jc w:val="right"/>
            </w:pPr>
            <w:r>
              <w:lastRenderedPageBreak/>
              <w:t>39</w:t>
            </w:r>
          </w:p>
        </w:tc>
        <w:tc>
          <w:tcPr>
            <w:tcW w:w="2769" w:type="dxa"/>
          </w:tcPr>
          <w:p w:rsidR="00817F43" w:rsidRDefault="00817F43" w:rsidP="00817F43">
            <w:pPr>
              <w:jc w:val="left"/>
            </w:pPr>
            <w:r>
              <w:rPr>
                <w:rFonts w:hint="eastAsia"/>
              </w:rPr>
              <w:t>东方财富证券股份有限公司</w:t>
            </w:r>
          </w:p>
        </w:tc>
        <w:tc>
          <w:tcPr>
            <w:tcW w:w="2769" w:type="dxa"/>
          </w:tcPr>
          <w:p w:rsidR="00817F43" w:rsidRDefault="00817F43" w:rsidP="00817F43">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817F43" w:rsidRDefault="00817F43" w:rsidP="00817F43">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817F43" w:rsidRDefault="00817F43" w:rsidP="00817F43">
            <w:pPr>
              <w:jc w:val="left"/>
            </w:pPr>
            <w:r>
              <w:rPr>
                <w:rFonts w:hint="eastAsia"/>
              </w:rPr>
              <w:t>法定代表人：徐伟琴</w:t>
            </w:r>
            <w:r>
              <w:rPr>
                <w:rFonts w:hint="eastAsia"/>
              </w:rPr>
              <w:t xml:space="preserve"> </w:t>
            </w:r>
          </w:p>
          <w:p w:rsidR="00817F43" w:rsidRDefault="00817F43" w:rsidP="00817F43">
            <w:pPr>
              <w:jc w:val="left"/>
            </w:pPr>
            <w:r>
              <w:rPr>
                <w:rFonts w:hint="eastAsia"/>
              </w:rPr>
              <w:t>联系人：</w:t>
            </w:r>
            <w:r>
              <w:rPr>
                <w:rFonts w:hint="eastAsia"/>
              </w:rPr>
              <w:t xml:space="preserve"> </w:t>
            </w:r>
            <w:r>
              <w:rPr>
                <w:rFonts w:hint="eastAsia"/>
              </w:rPr>
              <w:t>付佳</w:t>
            </w:r>
          </w:p>
          <w:p w:rsidR="00817F43" w:rsidRDefault="00817F43" w:rsidP="00817F43">
            <w:pPr>
              <w:jc w:val="left"/>
            </w:pPr>
            <w:r>
              <w:rPr>
                <w:rFonts w:hint="eastAsia"/>
              </w:rPr>
              <w:t>电话：</w:t>
            </w:r>
            <w:r>
              <w:rPr>
                <w:rFonts w:hint="eastAsia"/>
              </w:rPr>
              <w:t>021-23586603</w:t>
            </w:r>
          </w:p>
          <w:p w:rsidR="00817F43" w:rsidRDefault="00817F43" w:rsidP="00817F43">
            <w:pPr>
              <w:jc w:val="left"/>
            </w:pPr>
            <w:r>
              <w:rPr>
                <w:rFonts w:hint="eastAsia"/>
              </w:rPr>
              <w:t>传真：</w:t>
            </w:r>
            <w:r>
              <w:rPr>
                <w:rFonts w:hint="eastAsia"/>
              </w:rPr>
              <w:t>021-23586860</w:t>
            </w:r>
          </w:p>
          <w:p w:rsidR="00817F43" w:rsidRDefault="00817F43" w:rsidP="00817F43">
            <w:pPr>
              <w:jc w:val="left"/>
            </w:pPr>
            <w:r>
              <w:rPr>
                <w:rFonts w:hint="eastAsia"/>
              </w:rPr>
              <w:t>客服电话：</w:t>
            </w:r>
            <w:r>
              <w:rPr>
                <w:rFonts w:hint="eastAsia"/>
              </w:rPr>
              <w:t>95357</w:t>
            </w:r>
          </w:p>
          <w:p w:rsidR="00817F43" w:rsidRDefault="00817F43" w:rsidP="00817F43">
            <w:pPr>
              <w:jc w:val="left"/>
            </w:pPr>
            <w:r>
              <w:rPr>
                <w:rFonts w:hint="eastAsia"/>
              </w:rPr>
              <w:t>网址：</w:t>
            </w:r>
            <w:r>
              <w:rPr>
                <w:rFonts w:hint="eastAsia"/>
              </w:rPr>
              <w:t>http://www.18.cn</w:t>
            </w:r>
          </w:p>
        </w:tc>
      </w:tr>
      <w:tr w:rsidR="00817F43" w:rsidTr="00817F43">
        <w:tc>
          <w:tcPr>
            <w:tcW w:w="2768" w:type="dxa"/>
          </w:tcPr>
          <w:p w:rsidR="00817F43" w:rsidRDefault="00817F43" w:rsidP="00817F43">
            <w:pPr>
              <w:jc w:val="right"/>
            </w:pPr>
            <w:r>
              <w:t>40</w:t>
            </w:r>
          </w:p>
        </w:tc>
        <w:tc>
          <w:tcPr>
            <w:tcW w:w="2769" w:type="dxa"/>
          </w:tcPr>
          <w:p w:rsidR="00817F43" w:rsidRDefault="00817F43" w:rsidP="00817F43">
            <w:pPr>
              <w:jc w:val="left"/>
            </w:pPr>
            <w:r>
              <w:rPr>
                <w:rFonts w:hint="eastAsia"/>
              </w:rPr>
              <w:t>中信期货有限公司</w:t>
            </w:r>
          </w:p>
        </w:tc>
        <w:tc>
          <w:tcPr>
            <w:tcW w:w="2769" w:type="dxa"/>
          </w:tcPr>
          <w:p w:rsidR="00817F43" w:rsidRDefault="00817F43" w:rsidP="00817F43">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817F43" w:rsidRDefault="00817F43" w:rsidP="00817F43">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817F43" w:rsidRDefault="00817F43" w:rsidP="00817F43">
            <w:pPr>
              <w:jc w:val="left"/>
            </w:pPr>
            <w:r>
              <w:rPr>
                <w:rFonts w:hint="eastAsia"/>
              </w:rPr>
              <w:t>法定代表人：张皓</w:t>
            </w:r>
          </w:p>
          <w:p w:rsidR="00817F43" w:rsidRDefault="00817F43" w:rsidP="00817F43">
            <w:pPr>
              <w:jc w:val="left"/>
            </w:pPr>
            <w:r>
              <w:rPr>
                <w:rFonts w:hint="eastAsia"/>
              </w:rPr>
              <w:t>联系人：刘宏莹</w:t>
            </w:r>
          </w:p>
          <w:p w:rsidR="00817F43" w:rsidRDefault="00817F43" w:rsidP="00817F43">
            <w:pPr>
              <w:jc w:val="left"/>
            </w:pPr>
            <w:r>
              <w:rPr>
                <w:rFonts w:hint="eastAsia"/>
              </w:rPr>
              <w:t>电话：</w:t>
            </w:r>
            <w:r>
              <w:rPr>
                <w:rFonts w:hint="eastAsia"/>
              </w:rPr>
              <w:t>010-60833754</w:t>
            </w:r>
          </w:p>
          <w:p w:rsidR="00817F43" w:rsidRDefault="00817F43" w:rsidP="00817F43">
            <w:pPr>
              <w:jc w:val="left"/>
            </w:pPr>
            <w:r>
              <w:rPr>
                <w:rFonts w:hint="eastAsia"/>
              </w:rPr>
              <w:t>传真：</w:t>
            </w:r>
            <w:r>
              <w:rPr>
                <w:rFonts w:hint="eastAsia"/>
              </w:rPr>
              <w:t>021-60819988</w:t>
            </w:r>
          </w:p>
          <w:p w:rsidR="00817F43" w:rsidRDefault="00817F43" w:rsidP="00817F43">
            <w:pPr>
              <w:jc w:val="left"/>
            </w:pPr>
            <w:r>
              <w:rPr>
                <w:rFonts w:hint="eastAsia"/>
              </w:rPr>
              <w:t>客服电话：</w:t>
            </w:r>
            <w:r>
              <w:rPr>
                <w:rFonts w:hint="eastAsia"/>
              </w:rPr>
              <w:t>400-990-8826</w:t>
            </w:r>
          </w:p>
          <w:p w:rsidR="00817F43" w:rsidRDefault="00817F43" w:rsidP="00817F43">
            <w:pPr>
              <w:jc w:val="left"/>
            </w:pPr>
            <w:r>
              <w:rPr>
                <w:rFonts w:hint="eastAsia"/>
              </w:rPr>
              <w:t>网址：</w:t>
            </w:r>
            <w:r>
              <w:rPr>
                <w:rFonts w:hint="eastAsia"/>
              </w:rPr>
              <w:t>http://www.citicsf.com</w:t>
            </w:r>
          </w:p>
        </w:tc>
      </w:tr>
      <w:tr w:rsidR="00817F43" w:rsidTr="00817F43">
        <w:tc>
          <w:tcPr>
            <w:tcW w:w="2768" w:type="dxa"/>
          </w:tcPr>
          <w:p w:rsidR="00817F43" w:rsidRDefault="00817F43" w:rsidP="00817F43">
            <w:pPr>
              <w:jc w:val="right"/>
            </w:pPr>
            <w:r>
              <w:t>41</w:t>
            </w:r>
          </w:p>
        </w:tc>
        <w:tc>
          <w:tcPr>
            <w:tcW w:w="2769" w:type="dxa"/>
          </w:tcPr>
          <w:p w:rsidR="00817F43" w:rsidRDefault="00817F43" w:rsidP="00817F43">
            <w:pPr>
              <w:jc w:val="left"/>
            </w:pPr>
            <w:r>
              <w:rPr>
                <w:rFonts w:hint="eastAsia"/>
              </w:rPr>
              <w:t>阳光人寿保险股份有限公司</w:t>
            </w:r>
          </w:p>
        </w:tc>
        <w:tc>
          <w:tcPr>
            <w:tcW w:w="2769" w:type="dxa"/>
          </w:tcPr>
          <w:p w:rsidR="00817F43" w:rsidRDefault="00817F43" w:rsidP="00817F43">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817F43" w:rsidRDefault="00817F43" w:rsidP="00817F43">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817F43" w:rsidRDefault="00817F43" w:rsidP="00817F43">
            <w:pPr>
              <w:jc w:val="left"/>
            </w:pPr>
            <w:r>
              <w:rPr>
                <w:rFonts w:hint="eastAsia"/>
              </w:rPr>
              <w:t>法定代表人：</w:t>
            </w:r>
            <w:r>
              <w:rPr>
                <w:rFonts w:hint="eastAsia"/>
              </w:rPr>
              <w:t xml:space="preserve"> </w:t>
            </w:r>
            <w:r>
              <w:rPr>
                <w:rFonts w:hint="eastAsia"/>
              </w:rPr>
              <w:t>李科</w:t>
            </w:r>
          </w:p>
          <w:p w:rsidR="00817F43" w:rsidRDefault="00817F43" w:rsidP="00817F43">
            <w:pPr>
              <w:jc w:val="left"/>
            </w:pPr>
            <w:r>
              <w:rPr>
                <w:rFonts w:hint="eastAsia"/>
              </w:rPr>
              <w:t>联系人：</w:t>
            </w:r>
            <w:r>
              <w:rPr>
                <w:rFonts w:hint="eastAsia"/>
              </w:rPr>
              <w:t xml:space="preserve"> </w:t>
            </w:r>
            <w:r>
              <w:rPr>
                <w:rFonts w:hint="eastAsia"/>
              </w:rPr>
              <w:t>王磊</w:t>
            </w:r>
          </w:p>
          <w:p w:rsidR="00817F43" w:rsidRDefault="00817F43" w:rsidP="00817F43">
            <w:pPr>
              <w:jc w:val="left"/>
            </w:pPr>
            <w:r>
              <w:rPr>
                <w:rFonts w:hint="eastAsia"/>
              </w:rPr>
              <w:t>电话：</w:t>
            </w:r>
            <w:r>
              <w:rPr>
                <w:rFonts w:hint="eastAsia"/>
              </w:rPr>
              <w:t>010-85632771</w:t>
            </w:r>
          </w:p>
          <w:p w:rsidR="00817F43" w:rsidRDefault="00817F43" w:rsidP="00817F43">
            <w:pPr>
              <w:jc w:val="left"/>
            </w:pPr>
            <w:r>
              <w:rPr>
                <w:rFonts w:hint="eastAsia"/>
              </w:rPr>
              <w:t>传真：</w:t>
            </w:r>
            <w:r>
              <w:rPr>
                <w:rFonts w:hint="eastAsia"/>
              </w:rPr>
              <w:t>010-85632773</w:t>
            </w:r>
          </w:p>
          <w:p w:rsidR="00817F43" w:rsidRDefault="00817F43" w:rsidP="00817F43">
            <w:pPr>
              <w:jc w:val="left"/>
            </w:pPr>
            <w:r>
              <w:rPr>
                <w:rFonts w:hint="eastAsia"/>
              </w:rPr>
              <w:t>客服电话：</w:t>
            </w:r>
            <w:r>
              <w:rPr>
                <w:rFonts w:hint="eastAsia"/>
              </w:rPr>
              <w:t>95510</w:t>
            </w:r>
          </w:p>
          <w:p w:rsidR="00817F43" w:rsidRDefault="00817F43" w:rsidP="00817F43">
            <w:pPr>
              <w:jc w:val="left"/>
            </w:pPr>
            <w:r>
              <w:rPr>
                <w:rFonts w:hint="eastAsia"/>
              </w:rPr>
              <w:t>网址：</w:t>
            </w:r>
            <w:r>
              <w:rPr>
                <w:rFonts w:hint="eastAsia"/>
              </w:rPr>
              <w:t>www.sinosig.com</w:t>
            </w:r>
          </w:p>
        </w:tc>
      </w:tr>
      <w:tr w:rsidR="00817F43" w:rsidTr="00817F43">
        <w:tc>
          <w:tcPr>
            <w:tcW w:w="2768" w:type="dxa"/>
          </w:tcPr>
          <w:p w:rsidR="00817F43" w:rsidRDefault="00817F43" w:rsidP="00817F43">
            <w:pPr>
              <w:jc w:val="right"/>
            </w:pPr>
            <w:r>
              <w:lastRenderedPageBreak/>
              <w:t>42</w:t>
            </w:r>
          </w:p>
        </w:tc>
        <w:tc>
          <w:tcPr>
            <w:tcW w:w="2769" w:type="dxa"/>
          </w:tcPr>
          <w:p w:rsidR="00817F43" w:rsidRDefault="00817F43" w:rsidP="00817F43">
            <w:pPr>
              <w:jc w:val="left"/>
            </w:pPr>
            <w:r>
              <w:rPr>
                <w:rFonts w:hint="eastAsia"/>
              </w:rPr>
              <w:t>华泰期货有限公司</w:t>
            </w:r>
          </w:p>
        </w:tc>
        <w:tc>
          <w:tcPr>
            <w:tcW w:w="2769" w:type="dxa"/>
          </w:tcPr>
          <w:p w:rsidR="00817F43" w:rsidRDefault="00817F43" w:rsidP="00817F43">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817F43" w:rsidRDefault="00817F43" w:rsidP="00817F43">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817F43" w:rsidRDefault="00817F43" w:rsidP="00817F43">
            <w:pPr>
              <w:jc w:val="left"/>
            </w:pPr>
            <w:r>
              <w:rPr>
                <w:rFonts w:hint="eastAsia"/>
              </w:rPr>
              <w:t>法定代表人：吴祖芳</w:t>
            </w:r>
            <w:r>
              <w:rPr>
                <w:rFonts w:hint="eastAsia"/>
              </w:rPr>
              <w:t xml:space="preserve"> </w:t>
            </w:r>
          </w:p>
          <w:p w:rsidR="00817F43" w:rsidRDefault="00817F43" w:rsidP="00817F43">
            <w:pPr>
              <w:jc w:val="left"/>
            </w:pPr>
            <w:r>
              <w:rPr>
                <w:rFonts w:hint="eastAsia"/>
              </w:rPr>
              <w:t>联系人：</w:t>
            </w:r>
            <w:r>
              <w:rPr>
                <w:rFonts w:hint="eastAsia"/>
              </w:rPr>
              <w:t xml:space="preserve"> </w:t>
            </w:r>
            <w:r>
              <w:rPr>
                <w:rFonts w:hint="eastAsia"/>
              </w:rPr>
              <w:t>张慧敏</w:t>
            </w:r>
          </w:p>
          <w:p w:rsidR="00817F43" w:rsidRDefault="00817F43" w:rsidP="00817F43">
            <w:pPr>
              <w:jc w:val="left"/>
            </w:pPr>
            <w:r>
              <w:rPr>
                <w:rFonts w:hint="eastAsia"/>
              </w:rPr>
              <w:t>电话：</w:t>
            </w:r>
            <w:r>
              <w:rPr>
                <w:rFonts w:hint="eastAsia"/>
              </w:rPr>
              <w:t>0755-23887931</w:t>
            </w:r>
          </w:p>
          <w:p w:rsidR="00817F43" w:rsidRDefault="00817F43" w:rsidP="00817F43">
            <w:pPr>
              <w:jc w:val="left"/>
            </w:pPr>
            <w:r>
              <w:rPr>
                <w:rFonts w:hint="eastAsia"/>
              </w:rPr>
              <w:t>传真：</w:t>
            </w:r>
            <w:r>
              <w:rPr>
                <w:rFonts w:hint="eastAsia"/>
              </w:rPr>
              <w:t>0755-82777490</w:t>
            </w:r>
          </w:p>
          <w:p w:rsidR="00817F43" w:rsidRDefault="00817F43" w:rsidP="00817F43">
            <w:pPr>
              <w:jc w:val="left"/>
            </w:pPr>
            <w:r>
              <w:rPr>
                <w:rFonts w:hint="eastAsia"/>
              </w:rPr>
              <w:t>客服电话：</w:t>
            </w:r>
            <w:r>
              <w:rPr>
                <w:rFonts w:hint="eastAsia"/>
              </w:rPr>
              <w:t>4006280888</w:t>
            </w:r>
            <w:r>
              <w:rPr>
                <w:rFonts w:hint="eastAsia"/>
              </w:rPr>
              <w:tab/>
            </w:r>
          </w:p>
          <w:p w:rsidR="00817F43" w:rsidRDefault="00817F43" w:rsidP="00817F43">
            <w:pPr>
              <w:jc w:val="left"/>
            </w:pPr>
            <w:r>
              <w:rPr>
                <w:rFonts w:hint="eastAsia"/>
              </w:rPr>
              <w:t>网址：</w:t>
            </w:r>
            <w:r>
              <w:rPr>
                <w:rFonts w:hint="eastAsia"/>
              </w:rPr>
              <w:t>http://www.htfc.com/</w:t>
            </w:r>
          </w:p>
        </w:tc>
      </w:tr>
      <w:tr w:rsidR="00817F43" w:rsidTr="00817F43">
        <w:tc>
          <w:tcPr>
            <w:tcW w:w="2768" w:type="dxa"/>
          </w:tcPr>
          <w:p w:rsidR="00817F43" w:rsidRDefault="00817F43" w:rsidP="00817F43">
            <w:pPr>
              <w:jc w:val="right"/>
            </w:pPr>
            <w:r>
              <w:t>43</w:t>
            </w:r>
          </w:p>
        </w:tc>
        <w:tc>
          <w:tcPr>
            <w:tcW w:w="2769" w:type="dxa"/>
          </w:tcPr>
          <w:p w:rsidR="00817F43" w:rsidRDefault="00817F43" w:rsidP="00817F43">
            <w:pPr>
              <w:jc w:val="left"/>
            </w:pPr>
            <w:r>
              <w:rPr>
                <w:rFonts w:hint="eastAsia"/>
              </w:rPr>
              <w:t>诺亚正行基金销售有限公司</w:t>
            </w:r>
          </w:p>
        </w:tc>
        <w:tc>
          <w:tcPr>
            <w:tcW w:w="2769" w:type="dxa"/>
          </w:tcPr>
          <w:p w:rsidR="00817F43" w:rsidRDefault="00817F43" w:rsidP="00817F43">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817F43" w:rsidRDefault="00817F43" w:rsidP="00817F43">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817F43" w:rsidRDefault="00817F43" w:rsidP="00817F43">
            <w:pPr>
              <w:jc w:val="left"/>
            </w:pPr>
            <w:r>
              <w:rPr>
                <w:rFonts w:hint="eastAsia"/>
              </w:rPr>
              <w:t>法定代表人：汪静波</w:t>
            </w:r>
          </w:p>
          <w:p w:rsidR="00817F43" w:rsidRDefault="00817F43" w:rsidP="00817F43">
            <w:pPr>
              <w:jc w:val="left"/>
            </w:pPr>
            <w:r>
              <w:rPr>
                <w:rFonts w:hint="eastAsia"/>
              </w:rPr>
              <w:t>联系人：李娟</w:t>
            </w:r>
            <w:r>
              <w:rPr>
                <w:rFonts w:hint="eastAsia"/>
              </w:rPr>
              <w:t xml:space="preserve">    </w:t>
            </w:r>
          </w:p>
          <w:p w:rsidR="00817F43" w:rsidRDefault="00817F43" w:rsidP="00817F43">
            <w:pPr>
              <w:jc w:val="left"/>
            </w:pPr>
            <w:r>
              <w:rPr>
                <w:rFonts w:hint="eastAsia"/>
              </w:rPr>
              <w:t>电话：</w:t>
            </w:r>
            <w:r>
              <w:rPr>
                <w:rFonts w:hint="eastAsia"/>
              </w:rPr>
              <w:t>021-80359127</w:t>
            </w:r>
          </w:p>
          <w:p w:rsidR="00817F43" w:rsidRDefault="00817F43" w:rsidP="00817F43">
            <w:pPr>
              <w:jc w:val="left"/>
            </w:pPr>
            <w:r>
              <w:rPr>
                <w:rFonts w:hint="eastAsia"/>
              </w:rPr>
              <w:t>传真：</w:t>
            </w:r>
            <w:r>
              <w:rPr>
                <w:rFonts w:hint="eastAsia"/>
              </w:rPr>
              <w:t>021-38509777</w:t>
            </w:r>
          </w:p>
          <w:p w:rsidR="00817F43" w:rsidRDefault="00817F43" w:rsidP="00817F43">
            <w:pPr>
              <w:jc w:val="left"/>
            </w:pPr>
            <w:r>
              <w:rPr>
                <w:rFonts w:hint="eastAsia"/>
              </w:rPr>
              <w:t>客服电话：</w:t>
            </w:r>
            <w:r>
              <w:rPr>
                <w:rFonts w:hint="eastAsia"/>
              </w:rPr>
              <w:t>400-821-5399</w:t>
            </w:r>
          </w:p>
          <w:p w:rsidR="00817F43" w:rsidRDefault="00817F43" w:rsidP="00817F43">
            <w:pPr>
              <w:jc w:val="left"/>
            </w:pPr>
            <w:r>
              <w:rPr>
                <w:rFonts w:hint="eastAsia"/>
              </w:rPr>
              <w:t>网址：</w:t>
            </w:r>
            <w:r>
              <w:rPr>
                <w:rFonts w:hint="eastAsia"/>
              </w:rPr>
              <w:t>www.noah-fund.com</w:t>
            </w:r>
          </w:p>
        </w:tc>
      </w:tr>
      <w:tr w:rsidR="00817F43" w:rsidTr="00817F43">
        <w:tc>
          <w:tcPr>
            <w:tcW w:w="2768" w:type="dxa"/>
          </w:tcPr>
          <w:p w:rsidR="00817F43" w:rsidRDefault="00817F43" w:rsidP="00817F43">
            <w:pPr>
              <w:jc w:val="right"/>
            </w:pPr>
            <w:r>
              <w:t>44</w:t>
            </w:r>
          </w:p>
        </w:tc>
        <w:tc>
          <w:tcPr>
            <w:tcW w:w="2769" w:type="dxa"/>
          </w:tcPr>
          <w:p w:rsidR="00817F43" w:rsidRDefault="00817F43" w:rsidP="00817F43">
            <w:pPr>
              <w:jc w:val="left"/>
            </w:pPr>
            <w:r>
              <w:rPr>
                <w:rFonts w:hint="eastAsia"/>
              </w:rPr>
              <w:t>深圳众禄基金销售股份有限公司</w:t>
            </w:r>
          </w:p>
        </w:tc>
        <w:tc>
          <w:tcPr>
            <w:tcW w:w="2769" w:type="dxa"/>
          </w:tcPr>
          <w:p w:rsidR="00817F43" w:rsidRDefault="00817F43" w:rsidP="00817F43">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817F43" w:rsidRDefault="00817F43" w:rsidP="00817F43">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817F43" w:rsidRDefault="00817F43" w:rsidP="00817F43">
            <w:pPr>
              <w:jc w:val="left"/>
            </w:pPr>
            <w:r>
              <w:rPr>
                <w:rFonts w:hint="eastAsia"/>
              </w:rPr>
              <w:t>法定代表人：薛峰</w:t>
            </w:r>
          </w:p>
          <w:p w:rsidR="00817F43" w:rsidRDefault="00817F43" w:rsidP="00817F43">
            <w:pPr>
              <w:jc w:val="left"/>
            </w:pPr>
            <w:r>
              <w:rPr>
                <w:rFonts w:hint="eastAsia"/>
              </w:rPr>
              <w:t>联系人：龚江江</w:t>
            </w:r>
          </w:p>
          <w:p w:rsidR="00817F43" w:rsidRDefault="00817F43" w:rsidP="00817F43">
            <w:pPr>
              <w:jc w:val="left"/>
            </w:pPr>
            <w:r>
              <w:rPr>
                <w:rFonts w:hint="eastAsia"/>
              </w:rPr>
              <w:t>电话：</w:t>
            </w:r>
            <w:r>
              <w:rPr>
                <w:rFonts w:hint="eastAsia"/>
              </w:rPr>
              <w:t>0755-33227950</w:t>
            </w:r>
          </w:p>
          <w:p w:rsidR="00817F43" w:rsidRDefault="00817F43" w:rsidP="00817F43">
            <w:pPr>
              <w:jc w:val="left"/>
            </w:pPr>
            <w:r>
              <w:rPr>
                <w:rFonts w:hint="eastAsia"/>
              </w:rPr>
              <w:t>传真：</w:t>
            </w:r>
            <w:r>
              <w:rPr>
                <w:rFonts w:hint="eastAsia"/>
              </w:rPr>
              <w:t>0755-33227951</w:t>
            </w:r>
          </w:p>
          <w:p w:rsidR="00817F43" w:rsidRDefault="00817F43" w:rsidP="00817F43">
            <w:pPr>
              <w:jc w:val="left"/>
            </w:pPr>
            <w:r>
              <w:rPr>
                <w:rFonts w:hint="eastAsia"/>
              </w:rPr>
              <w:t>客服电话：</w:t>
            </w:r>
            <w:r>
              <w:rPr>
                <w:rFonts w:hint="eastAsia"/>
              </w:rPr>
              <w:t>4006-788-887</w:t>
            </w:r>
          </w:p>
          <w:p w:rsidR="00817F43" w:rsidRDefault="00817F43" w:rsidP="00817F43">
            <w:pPr>
              <w:jc w:val="left"/>
            </w:pPr>
            <w:r>
              <w:rPr>
                <w:rFonts w:hint="eastAsia"/>
              </w:rPr>
              <w:t>网址：</w:t>
            </w:r>
            <w:r>
              <w:rPr>
                <w:rFonts w:hint="eastAsia"/>
              </w:rPr>
              <w:t>www.zlfund.cn</w:t>
            </w:r>
            <w:r>
              <w:rPr>
                <w:rFonts w:hint="eastAsia"/>
              </w:rPr>
              <w:t>、</w:t>
            </w:r>
            <w:r>
              <w:rPr>
                <w:rFonts w:hint="eastAsia"/>
              </w:rPr>
              <w:t>www.jjmmw.com</w:t>
            </w:r>
          </w:p>
        </w:tc>
      </w:tr>
      <w:tr w:rsidR="00817F43" w:rsidTr="00817F43">
        <w:tc>
          <w:tcPr>
            <w:tcW w:w="2768" w:type="dxa"/>
          </w:tcPr>
          <w:p w:rsidR="00817F43" w:rsidRDefault="00817F43" w:rsidP="00817F43">
            <w:pPr>
              <w:jc w:val="right"/>
            </w:pPr>
            <w:r>
              <w:t>45</w:t>
            </w:r>
          </w:p>
        </w:tc>
        <w:tc>
          <w:tcPr>
            <w:tcW w:w="2769" w:type="dxa"/>
          </w:tcPr>
          <w:p w:rsidR="00817F43" w:rsidRDefault="00817F43" w:rsidP="00817F43">
            <w:pPr>
              <w:jc w:val="left"/>
            </w:pPr>
            <w:r>
              <w:rPr>
                <w:rFonts w:hint="eastAsia"/>
              </w:rPr>
              <w:t>上海好买基金销售有限公司</w:t>
            </w:r>
          </w:p>
        </w:tc>
        <w:tc>
          <w:tcPr>
            <w:tcW w:w="2769" w:type="dxa"/>
          </w:tcPr>
          <w:p w:rsidR="00817F43" w:rsidRDefault="00817F43" w:rsidP="00817F43">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817F43" w:rsidRDefault="00817F43" w:rsidP="00817F43">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w:t>
            </w:r>
            <w:r>
              <w:rPr>
                <w:rFonts w:hint="eastAsia"/>
              </w:rPr>
              <w:lastRenderedPageBreak/>
              <w:t>（法兰桥创意园）</w:t>
            </w:r>
            <w:r>
              <w:rPr>
                <w:rFonts w:hint="eastAsia"/>
              </w:rPr>
              <w:t>26</w:t>
            </w:r>
            <w:r>
              <w:rPr>
                <w:rFonts w:hint="eastAsia"/>
              </w:rPr>
              <w:t>号楼</w:t>
            </w:r>
            <w:r>
              <w:rPr>
                <w:rFonts w:hint="eastAsia"/>
              </w:rPr>
              <w:t>2</w:t>
            </w:r>
            <w:r>
              <w:rPr>
                <w:rFonts w:hint="eastAsia"/>
              </w:rPr>
              <w:t>楼</w:t>
            </w:r>
          </w:p>
          <w:p w:rsidR="00817F43" w:rsidRDefault="00817F43" w:rsidP="00817F43">
            <w:pPr>
              <w:jc w:val="left"/>
            </w:pPr>
            <w:r>
              <w:rPr>
                <w:rFonts w:hint="eastAsia"/>
              </w:rPr>
              <w:t>法定代表人：杨文斌</w:t>
            </w:r>
          </w:p>
          <w:p w:rsidR="00817F43" w:rsidRDefault="00817F43" w:rsidP="00817F43">
            <w:pPr>
              <w:jc w:val="left"/>
            </w:pPr>
            <w:r>
              <w:rPr>
                <w:rFonts w:hint="eastAsia"/>
              </w:rPr>
              <w:t>联系人：张茹</w:t>
            </w:r>
          </w:p>
          <w:p w:rsidR="00817F43" w:rsidRDefault="00817F43" w:rsidP="00817F43">
            <w:pPr>
              <w:jc w:val="left"/>
            </w:pPr>
            <w:r>
              <w:rPr>
                <w:rFonts w:hint="eastAsia"/>
              </w:rPr>
              <w:t>电话：</w:t>
            </w:r>
            <w:r>
              <w:rPr>
                <w:rFonts w:hint="eastAsia"/>
              </w:rPr>
              <w:t>021-20613999</w:t>
            </w:r>
          </w:p>
          <w:p w:rsidR="00817F43" w:rsidRDefault="00817F43" w:rsidP="00817F43">
            <w:pPr>
              <w:jc w:val="left"/>
            </w:pPr>
            <w:r>
              <w:rPr>
                <w:rFonts w:hint="eastAsia"/>
              </w:rPr>
              <w:t>传真：</w:t>
            </w:r>
            <w:r>
              <w:rPr>
                <w:rFonts w:hint="eastAsia"/>
              </w:rPr>
              <w:t>021-68596916</w:t>
            </w:r>
          </w:p>
          <w:p w:rsidR="00817F43" w:rsidRDefault="00817F43" w:rsidP="00817F43">
            <w:pPr>
              <w:jc w:val="left"/>
            </w:pPr>
            <w:r>
              <w:rPr>
                <w:rFonts w:hint="eastAsia"/>
              </w:rPr>
              <w:t>客服电话：</w:t>
            </w:r>
            <w:r>
              <w:rPr>
                <w:rFonts w:hint="eastAsia"/>
              </w:rPr>
              <w:t>400-700-9665</w:t>
            </w:r>
          </w:p>
          <w:p w:rsidR="00817F43" w:rsidRDefault="00817F43" w:rsidP="00817F43">
            <w:pPr>
              <w:jc w:val="left"/>
            </w:pPr>
            <w:r>
              <w:rPr>
                <w:rFonts w:hint="eastAsia"/>
              </w:rPr>
              <w:t>网址：</w:t>
            </w:r>
            <w:r>
              <w:rPr>
                <w:rFonts w:hint="eastAsia"/>
              </w:rPr>
              <w:t>www.ehowbuy.com</w:t>
            </w:r>
          </w:p>
        </w:tc>
      </w:tr>
      <w:tr w:rsidR="00817F43" w:rsidTr="00817F43">
        <w:tc>
          <w:tcPr>
            <w:tcW w:w="2768" w:type="dxa"/>
          </w:tcPr>
          <w:p w:rsidR="00817F43" w:rsidRDefault="00817F43" w:rsidP="00817F43">
            <w:pPr>
              <w:jc w:val="right"/>
            </w:pPr>
            <w:r>
              <w:lastRenderedPageBreak/>
              <w:t>46</w:t>
            </w:r>
          </w:p>
        </w:tc>
        <w:tc>
          <w:tcPr>
            <w:tcW w:w="2769" w:type="dxa"/>
          </w:tcPr>
          <w:p w:rsidR="00817F43" w:rsidRDefault="00817F43" w:rsidP="00817F43">
            <w:pPr>
              <w:jc w:val="left"/>
            </w:pPr>
            <w:r>
              <w:rPr>
                <w:rFonts w:hint="eastAsia"/>
              </w:rPr>
              <w:t>蚂蚁（杭州）基金销售有限公司</w:t>
            </w:r>
          </w:p>
        </w:tc>
        <w:tc>
          <w:tcPr>
            <w:tcW w:w="2769" w:type="dxa"/>
          </w:tcPr>
          <w:p w:rsidR="00817F43" w:rsidRDefault="00817F43" w:rsidP="00817F43">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817F43" w:rsidRDefault="00817F43" w:rsidP="00817F43">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817F43" w:rsidRDefault="00817F43" w:rsidP="00817F43">
            <w:pPr>
              <w:jc w:val="left"/>
            </w:pPr>
            <w:r>
              <w:rPr>
                <w:rFonts w:hint="eastAsia"/>
              </w:rPr>
              <w:t>法定代表人：祖国明</w:t>
            </w:r>
          </w:p>
          <w:p w:rsidR="00817F43" w:rsidRDefault="00817F43" w:rsidP="00817F43">
            <w:pPr>
              <w:jc w:val="left"/>
            </w:pPr>
            <w:r>
              <w:rPr>
                <w:rFonts w:hint="eastAsia"/>
              </w:rPr>
              <w:t>联系人：韩爱彬</w:t>
            </w:r>
          </w:p>
          <w:p w:rsidR="00817F43" w:rsidRDefault="00817F43" w:rsidP="00817F43">
            <w:pPr>
              <w:jc w:val="left"/>
            </w:pPr>
            <w:r>
              <w:rPr>
                <w:rFonts w:hint="eastAsia"/>
              </w:rPr>
              <w:t>客服电话：</w:t>
            </w:r>
            <w:r>
              <w:rPr>
                <w:rFonts w:hint="eastAsia"/>
              </w:rPr>
              <w:t>4000-766-123</w:t>
            </w:r>
          </w:p>
          <w:p w:rsidR="00817F43" w:rsidRDefault="00817F43" w:rsidP="00817F43">
            <w:pPr>
              <w:jc w:val="left"/>
            </w:pPr>
            <w:r>
              <w:rPr>
                <w:rFonts w:hint="eastAsia"/>
              </w:rPr>
              <w:t>公司网址：</w:t>
            </w:r>
            <w:r>
              <w:rPr>
                <w:rFonts w:hint="eastAsia"/>
              </w:rPr>
              <w:t>www.fund123.cn</w:t>
            </w:r>
          </w:p>
        </w:tc>
      </w:tr>
      <w:tr w:rsidR="00817F43" w:rsidTr="00817F43">
        <w:tc>
          <w:tcPr>
            <w:tcW w:w="2768" w:type="dxa"/>
          </w:tcPr>
          <w:p w:rsidR="00817F43" w:rsidRDefault="00817F43" w:rsidP="00817F43">
            <w:pPr>
              <w:jc w:val="right"/>
            </w:pPr>
            <w:r>
              <w:t>47</w:t>
            </w:r>
          </w:p>
        </w:tc>
        <w:tc>
          <w:tcPr>
            <w:tcW w:w="2769" w:type="dxa"/>
          </w:tcPr>
          <w:p w:rsidR="00817F43" w:rsidRDefault="00817F43" w:rsidP="00817F43">
            <w:pPr>
              <w:jc w:val="left"/>
            </w:pPr>
            <w:r>
              <w:rPr>
                <w:rFonts w:hint="eastAsia"/>
              </w:rPr>
              <w:t>上海天天基金销售有限公司</w:t>
            </w:r>
          </w:p>
        </w:tc>
        <w:tc>
          <w:tcPr>
            <w:tcW w:w="2769" w:type="dxa"/>
          </w:tcPr>
          <w:p w:rsidR="00817F43" w:rsidRDefault="00817F43" w:rsidP="00817F43">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817F43" w:rsidRDefault="00817F43" w:rsidP="00817F43">
            <w:pPr>
              <w:jc w:val="left"/>
            </w:pPr>
            <w:r>
              <w:rPr>
                <w:rFonts w:hint="eastAsia"/>
              </w:rPr>
              <w:t>办公地址：上海市徐汇区宛平南路</w:t>
            </w:r>
            <w:r>
              <w:rPr>
                <w:rFonts w:hint="eastAsia"/>
              </w:rPr>
              <w:t>88</w:t>
            </w:r>
            <w:r>
              <w:rPr>
                <w:rFonts w:hint="eastAsia"/>
              </w:rPr>
              <w:t>号金座大楼（东方财富大厦）</w:t>
            </w:r>
          </w:p>
          <w:p w:rsidR="00817F43" w:rsidRDefault="00817F43" w:rsidP="00817F43">
            <w:pPr>
              <w:jc w:val="left"/>
            </w:pPr>
            <w:r>
              <w:rPr>
                <w:rFonts w:hint="eastAsia"/>
              </w:rPr>
              <w:t>法定代表人：其实</w:t>
            </w:r>
          </w:p>
          <w:p w:rsidR="00817F43" w:rsidRDefault="00817F43" w:rsidP="00817F43">
            <w:pPr>
              <w:jc w:val="left"/>
            </w:pPr>
            <w:r>
              <w:rPr>
                <w:rFonts w:hint="eastAsia"/>
              </w:rPr>
              <w:t>联系人：潘世友</w:t>
            </w:r>
          </w:p>
          <w:p w:rsidR="00817F43" w:rsidRDefault="00817F43" w:rsidP="00817F43">
            <w:pPr>
              <w:jc w:val="left"/>
            </w:pPr>
            <w:r>
              <w:rPr>
                <w:rFonts w:hint="eastAsia"/>
              </w:rPr>
              <w:t>电话：</w:t>
            </w:r>
            <w:r>
              <w:rPr>
                <w:rFonts w:hint="eastAsia"/>
              </w:rPr>
              <w:t xml:space="preserve">021-54509977 </w:t>
            </w:r>
          </w:p>
          <w:p w:rsidR="00817F43" w:rsidRDefault="00817F43" w:rsidP="00817F43">
            <w:pPr>
              <w:jc w:val="left"/>
            </w:pPr>
            <w:r>
              <w:rPr>
                <w:rFonts w:hint="eastAsia"/>
              </w:rPr>
              <w:t>传真：</w:t>
            </w:r>
            <w:r>
              <w:rPr>
                <w:rFonts w:hint="eastAsia"/>
              </w:rPr>
              <w:t>021-64385308</w:t>
            </w:r>
          </w:p>
          <w:p w:rsidR="00817F43" w:rsidRDefault="00817F43" w:rsidP="00817F43">
            <w:pPr>
              <w:jc w:val="left"/>
            </w:pPr>
            <w:r>
              <w:rPr>
                <w:rFonts w:hint="eastAsia"/>
              </w:rPr>
              <w:t>客服电话：</w:t>
            </w:r>
            <w:r>
              <w:rPr>
                <w:rFonts w:hint="eastAsia"/>
              </w:rPr>
              <w:t>95021 / 4001818188</w:t>
            </w:r>
          </w:p>
          <w:p w:rsidR="00817F43" w:rsidRDefault="00817F43" w:rsidP="00817F43">
            <w:pPr>
              <w:jc w:val="left"/>
            </w:pPr>
            <w:r>
              <w:rPr>
                <w:rFonts w:hint="eastAsia"/>
              </w:rPr>
              <w:t>网址：</w:t>
            </w:r>
            <w:r>
              <w:rPr>
                <w:rFonts w:hint="eastAsia"/>
              </w:rPr>
              <w:t>www.1234567.com.cn</w:t>
            </w:r>
          </w:p>
        </w:tc>
      </w:tr>
      <w:tr w:rsidR="00817F43" w:rsidTr="00817F43">
        <w:tc>
          <w:tcPr>
            <w:tcW w:w="2768" w:type="dxa"/>
          </w:tcPr>
          <w:p w:rsidR="00817F43" w:rsidRDefault="00817F43" w:rsidP="00817F43">
            <w:pPr>
              <w:jc w:val="right"/>
            </w:pPr>
            <w:r>
              <w:t>48</w:t>
            </w:r>
          </w:p>
        </w:tc>
        <w:tc>
          <w:tcPr>
            <w:tcW w:w="2769" w:type="dxa"/>
          </w:tcPr>
          <w:p w:rsidR="00817F43" w:rsidRDefault="00817F43" w:rsidP="00817F43">
            <w:pPr>
              <w:jc w:val="left"/>
            </w:pPr>
            <w:r>
              <w:rPr>
                <w:rFonts w:hint="eastAsia"/>
              </w:rPr>
              <w:t>浙江同花顺基金销售有限公司</w:t>
            </w:r>
          </w:p>
        </w:tc>
        <w:tc>
          <w:tcPr>
            <w:tcW w:w="2769" w:type="dxa"/>
          </w:tcPr>
          <w:p w:rsidR="00817F43" w:rsidRDefault="00817F43" w:rsidP="00817F43">
            <w:pPr>
              <w:jc w:val="left"/>
            </w:pPr>
            <w:r>
              <w:rPr>
                <w:rFonts w:hint="eastAsia"/>
              </w:rPr>
              <w:t>注册地址：浙江省杭州市文二西路一号元茂大厦</w:t>
            </w:r>
            <w:r>
              <w:rPr>
                <w:rFonts w:hint="eastAsia"/>
              </w:rPr>
              <w:t>903</w:t>
            </w:r>
            <w:r>
              <w:rPr>
                <w:rFonts w:hint="eastAsia"/>
              </w:rPr>
              <w:t>室</w:t>
            </w:r>
          </w:p>
          <w:p w:rsidR="00817F43" w:rsidRDefault="00817F43" w:rsidP="00817F43">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817F43" w:rsidRDefault="00817F43" w:rsidP="00817F43">
            <w:pPr>
              <w:jc w:val="left"/>
            </w:pPr>
            <w:r>
              <w:rPr>
                <w:rFonts w:hint="eastAsia"/>
              </w:rPr>
              <w:t>法定代表人：吴强</w:t>
            </w:r>
          </w:p>
          <w:p w:rsidR="00817F43" w:rsidRDefault="00817F43" w:rsidP="00817F43">
            <w:pPr>
              <w:jc w:val="left"/>
            </w:pPr>
            <w:r>
              <w:rPr>
                <w:rFonts w:hint="eastAsia"/>
              </w:rPr>
              <w:t>联系人：吴强</w:t>
            </w:r>
          </w:p>
          <w:p w:rsidR="00817F43" w:rsidRDefault="00817F43" w:rsidP="00817F43">
            <w:pPr>
              <w:jc w:val="left"/>
            </w:pPr>
            <w:r>
              <w:rPr>
                <w:rFonts w:hint="eastAsia"/>
              </w:rPr>
              <w:t>电话：</w:t>
            </w:r>
            <w:r>
              <w:rPr>
                <w:rFonts w:hint="eastAsia"/>
              </w:rPr>
              <w:t>0571-88911818</w:t>
            </w:r>
          </w:p>
          <w:p w:rsidR="00817F43" w:rsidRDefault="00817F43" w:rsidP="00817F43">
            <w:pPr>
              <w:jc w:val="left"/>
            </w:pPr>
            <w:r>
              <w:rPr>
                <w:rFonts w:hint="eastAsia"/>
              </w:rPr>
              <w:t>传真：</w:t>
            </w:r>
            <w:r>
              <w:rPr>
                <w:rFonts w:hint="eastAsia"/>
              </w:rPr>
              <w:t>0571-86800423</w:t>
            </w:r>
          </w:p>
          <w:p w:rsidR="00817F43" w:rsidRDefault="00817F43" w:rsidP="00817F43">
            <w:pPr>
              <w:jc w:val="left"/>
            </w:pPr>
            <w:r>
              <w:rPr>
                <w:rFonts w:hint="eastAsia"/>
              </w:rPr>
              <w:t>客服电话：</w:t>
            </w:r>
            <w:r>
              <w:rPr>
                <w:rFonts w:hint="eastAsia"/>
              </w:rPr>
              <w:t>4008-773-772</w:t>
            </w:r>
          </w:p>
          <w:p w:rsidR="00817F43" w:rsidRDefault="00817F43" w:rsidP="00817F43">
            <w:pPr>
              <w:jc w:val="left"/>
            </w:pPr>
            <w:r>
              <w:rPr>
                <w:rFonts w:hint="eastAsia"/>
              </w:rPr>
              <w:t>网址：</w:t>
            </w:r>
            <w:r>
              <w:rPr>
                <w:rFonts w:hint="eastAsia"/>
              </w:rPr>
              <w:t>www.5ifund.com</w:t>
            </w:r>
          </w:p>
        </w:tc>
      </w:tr>
      <w:tr w:rsidR="00817F43" w:rsidTr="00817F43">
        <w:tc>
          <w:tcPr>
            <w:tcW w:w="2768" w:type="dxa"/>
          </w:tcPr>
          <w:p w:rsidR="00817F43" w:rsidRDefault="00817F43" w:rsidP="00817F43">
            <w:pPr>
              <w:jc w:val="right"/>
            </w:pPr>
            <w:r>
              <w:t>49</w:t>
            </w:r>
          </w:p>
        </w:tc>
        <w:tc>
          <w:tcPr>
            <w:tcW w:w="2769" w:type="dxa"/>
          </w:tcPr>
          <w:p w:rsidR="00817F43" w:rsidRDefault="00817F43" w:rsidP="00817F43">
            <w:pPr>
              <w:jc w:val="left"/>
            </w:pPr>
            <w:r>
              <w:rPr>
                <w:rFonts w:hint="eastAsia"/>
              </w:rPr>
              <w:t>深圳市新兰德证券投资咨询有限公司</w:t>
            </w:r>
          </w:p>
        </w:tc>
        <w:tc>
          <w:tcPr>
            <w:tcW w:w="2769" w:type="dxa"/>
          </w:tcPr>
          <w:p w:rsidR="00817F43" w:rsidRDefault="00817F43" w:rsidP="00817F43">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817F43" w:rsidRDefault="00817F43" w:rsidP="00817F43">
            <w:pPr>
              <w:jc w:val="left"/>
            </w:pPr>
            <w:r>
              <w:rPr>
                <w:rFonts w:hint="eastAsia"/>
              </w:rPr>
              <w:lastRenderedPageBreak/>
              <w:t>办公地址：北京市西城区宣武门外大街</w:t>
            </w:r>
            <w:r>
              <w:rPr>
                <w:rFonts w:hint="eastAsia"/>
              </w:rPr>
              <w:t>28</w:t>
            </w:r>
            <w:r>
              <w:rPr>
                <w:rFonts w:hint="eastAsia"/>
              </w:rPr>
              <w:t>号富卓大厦</w:t>
            </w:r>
            <w:r>
              <w:rPr>
                <w:rFonts w:hint="eastAsia"/>
              </w:rPr>
              <w:t>7</w:t>
            </w:r>
            <w:r>
              <w:rPr>
                <w:rFonts w:hint="eastAsia"/>
              </w:rPr>
              <w:t>层</w:t>
            </w:r>
          </w:p>
          <w:p w:rsidR="00817F43" w:rsidRDefault="00817F43" w:rsidP="00817F43">
            <w:pPr>
              <w:jc w:val="left"/>
            </w:pPr>
            <w:r>
              <w:rPr>
                <w:rFonts w:hint="eastAsia"/>
              </w:rPr>
              <w:t>法定代表人：洪弘</w:t>
            </w:r>
          </w:p>
          <w:p w:rsidR="00817F43" w:rsidRDefault="00817F43" w:rsidP="00817F43">
            <w:pPr>
              <w:jc w:val="left"/>
            </w:pPr>
            <w:r>
              <w:rPr>
                <w:rFonts w:hint="eastAsia"/>
              </w:rPr>
              <w:t>联系人：文雯</w:t>
            </w:r>
          </w:p>
          <w:p w:rsidR="00817F43" w:rsidRDefault="00817F43" w:rsidP="00817F43">
            <w:pPr>
              <w:jc w:val="left"/>
            </w:pPr>
            <w:r>
              <w:rPr>
                <w:rFonts w:hint="eastAsia"/>
              </w:rPr>
              <w:t>电话：</w:t>
            </w:r>
            <w:r>
              <w:rPr>
                <w:rFonts w:hint="eastAsia"/>
              </w:rPr>
              <w:t>010-83363101</w:t>
            </w:r>
          </w:p>
          <w:p w:rsidR="00817F43" w:rsidRDefault="00817F43" w:rsidP="00817F43">
            <w:pPr>
              <w:jc w:val="left"/>
            </w:pPr>
            <w:r>
              <w:rPr>
                <w:rFonts w:hint="eastAsia"/>
              </w:rPr>
              <w:t>传真：</w:t>
            </w:r>
            <w:r>
              <w:rPr>
                <w:rFonts w:hint="eastAsia"/>
              </w:rPr>
              <w:t>010-83363072</w:t>
            </w:r>
          </w:p>
          <w:p w:rsidR="00817F43" w:rsidRDefault="00817F43" w:rsidP="00817F43">
            <w:pPr>
              <w:jc w:val="left"/>
            </w:pPr>
            <w:r>
              <w:rPr>
                <w:rFonts w:hint="eastAsia"/>
              </w:rPr>
              <w:t>客服电话：</w:t>
            </w:r>
            <w:r>
              <w:rPr>
                <w:rFonts w:hint="eastAsia"/>
              </w:rPr>
              <w:t>400-166-1188</w:t>
            </w:r>
          </w:p>
          <w:p w:rsidR="00817F43" w:rsidRDefault="00817F43" w:rsidP="00817F43">
            <w:pPr>
              <w:jc w:val="left"/>
            </w:pPr>
            <w:r>
              <w:rPr>
                <w:rFonts w:hint="eastAsia"/>
              </w:rPr>
              <w:t>网址：</w:t>
            </w:r>
            <w:r>
              <w:rPr>
                <w:rFonts w:hint="eastAsia"/>
              </w:rPr>
              <w:t>https://8.jrj.com.cn</w:t>
            </w:r>
          </w:p>
        </w:tc>
      </w:tr>
      <w:tr w:rsidR="00817F43" w:rsidTr="00817F43">
        <w:tc>
          <w:tcPr>
            <w:tcW w:w="2768" w:type="dxa"/>
          </w:tcPr>
          <w:p w:rsidR="00817F43" w:rsidRDefault="00817F43" w:rsidP="00817F43">
            <w:pPr>
              <w:jc w:val="right"/>
            </w:pPr>
            <w:r>
              <w:lastRenderedPageBreak/>
              <w:t>50</w:t>
            </w:r>
          </w:p>
        </w:tc>
        <w:tc>
          <w:tcPr>
            <w:tcW w:w="2769" w:type="dxa"/>
          </w:tcPr>
          <w:p w:rsidR="00817F43" w:rsidRDefault="00817F43" w:rsidP="00817F43">
            <w:pPr>
              <w:jc w:val="left"/>
            </w:pPr>
            <w:r>
              <w:rPr>
                <w:rFonts w:hint="eastAsia"/>
              </w:rPr>
              <w:t>北京钱景基金销售有限公司</w:t>
            </w:r>
          </w:p>
        </w:tc>
        <w:tc>
          <w:tcPr>
            <w:tcW w:w="2769" w:type="dxa"/>
          </w:tcPr>
          <w:p w:rsidR="00817F43" w:rsidRDefault="00817F43" w:rsidP="00817F43">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817F43" w:rsidRDefault="00817F43" w:rsidP="00817F43">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817F43" w:rsidRDefault="00817F43" w:rsidP="00817F43">
            <w:pPr>
              <w:jc w:val="left"/>
            </w:pPr>
            <w:r>
              <w:rPr>
                <w:rFonts w:hint="eastAsia"/>
              </w:rPr>
              <w:t>法定代表人：赵荣春</w:t>
            </w:r>
          </w:p>
          <w:p w:rsidR="00817F43" w:rsidRDefault="00817F43" w:rsidP="00817F43">
            <w:pPr>
              <w:jc w:val="left"/>
            </w:pPr>
            <w:r>
              <w:rPr>
                <w:rFonts w:hint="eastAsia"/>
              </w:rPr>
              <w:t>联系人：李超</w:t>
            </w:r>
          </w:p>
          <w:p w:rsidR="00817F43" w:rsidRDefault="00817F43" w:rsidP="00817F43">
            <w:pPr>
              <w:jc w:val="left"/>
            </w:pPr>
            <w:r>
              <w:rPr>
                <w:rFonts w:hint="eastAsia"/>
              </w:rPr>
              <w:t>电话：</w:t>
            </w:r>
            <w:r>
              <w:rPr>
                <w:rFonts w:hint="eastAsia"/>
              </w:rPr>
              <w:t>010-56200948</w:t>
            </w:r>
          </w:p>
          <w:p w:rsidR="00817F43" w:rsidRDefault="00817F43" w:rsidP="00817F43">
            <w:pPr>
              <w:jc w:val="left"/>
            </w:pPr>
            <w:r>
              <w:rPr>
                <w:rFonts w:hint="eastAsia"/>
              </w:rPr>
              <w:t>传真：</w:t>
            </w:r>
            <w:r>
              <w:rPr>
                <w:rFonts w:hint="eastAsia"/>
              </w:rPr>
              <w:t>010-57569671</w:t>
            </w:r>
          </w:p>
          <w:p w:rsidR="00817F43" w:rsidRDefault="00817F43" w:rsidP="00817F43">
            <w:pPr>
              <w:jc w:val="left"/>
            </w:pPr>
            <w:r>
              <w:rPr>
                <w:rFonts w:hint="eastAsia"/>
              </w:rPr>
              <w:t>客服电话：</w:t>
            </w:r>
            <w:r>
              <w:rPr>
                <w:rFonts w:hint="eastAsia"/>
              </w:rPr>
              <w:t>400-893-6885</w:t>
            </w:r>
          </w:p>
          <w:p w:rsidR="00817F43" w:rsidRDefault="00817F43" w:rsidP="00817F43">
            <w:pPr>
              <w:jc w:val="left"/>
            </w:pPr>
            <w:r>
              <w:rPr>
                <w:rFonts w:hint="eastAsia"/>
              </w:rPr>
              <w:t>网址：</w:t>
            </w:r>
            <w:r>
              <w:rPr>
                <w:rFonts w:hint="eastAsia"/>
              </w:rPr>
              <w:t>www.qianjing.com</w:t>
            </w:r>
          </w:p>
        </w:tc>
      </w:tr>
      <w:tr w:rsidR="00817F43" w:rsidTr="00817F43">
        <w:tc>
          <w:tcPr>
            <w:tcW w:w="2768" w:type="dxa"/>
          </w:tcPr>
          <w:p w:rsidR="00817F43" w:rsidRDefault="00817F43" w:rsidP="00817F43">
            <w:pPr>
              <w:jc w:val="right"/>
            </w:pPr>
            <w:r>
              <w:t>51</w:t>
            </w:r>
          </w:p>
        </w:tc>
        <w:tc>
          <w:tcPr>
            <w:tcW w:w="2769" w:type="dxa"/>
          </w:tcPr>
          <w:p w:rsidR="00817F43" w:rsidRDefault="00817F43" w:rsidP="00817F43">
            <w:pPr>
              <w:jc w:val="left"/>
            </w:pPr>
            <w:r>
              <w:rPr>
                <w:rFonts w:hint="eastAsia"/>
              </w:rPr>
              <w:t>上海陆金所基金销售有限公司</w:t>
            </w:r>
          </w:p>
        </w:tc>
        <w:tc>
          <w:tcPr>
            <w:tcW w:w="2769" w:type="dxa"/>
          </w:tcPr>
          <w:p w:rsidR="00817F43" w:rsidRDefault="00817F43" w:rsidP="00817F43">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817F43" w:rsidRDefault="00817F43" w:rsidP="00817F43">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817F43" w:rsidRDefault="00817F43" w:rsidP="00817F43">
            <w:pPr>
              <w:jc w:val="left"/>
            </w:pPr>
            <w:r>
              <w:rPr>
                <w:rFonts w:hint="eastAsia"/>
              </w:rPr>
              <w:t>法定代表人：王之光</w:t>
            </w:r>
          </w:p>
          <w:p w:rsidR="00817F43" w:rsidRDefault="00817F43" w:rsidP="00817F43">
            <w:pPr>
              <w:jc w:val="left"/>
            </w:pPr>
            <w:r>
              <w:rPr>
                <w:rFonts w:hint="eastAsia"/>
              </w:rPr>
              <w:t>联系人：宁博宇</w:t>
            </w:r>
          </w:p>
          <w:p w:rsidR="00817F43" w:rsidRDefault="00817F43" w:rsidP="00817F43">
            <w:pPr>
              <w:jc w:val="left"/>
            </w:pPr>
            <w:r>
              <w:rPr>
                <w:rFonts w:hint="eastAsia"/>
              </w:rPr>
              <w:t>电话：</w:t>
            </w:r>
            <w:r>
              <w:rPr>
                <w:rFonts w:hint="eastAsia"/>
              </w:rPr>
              <w:t>021-20665952</w:t>
            </w:r>
          </w:p>
          <w:p w:rsidR="00817F43" w:rsidRDefault="00817F43" w:rsidP="00817F43">
            <w:pPr>
              <w:jc w:val="left"/>
            </w:pPr>
            <w:r>
              <w:rPr>
                <w:rFonts w:hint="eastAsia"/>
              </w:rPr>
              <w:t>传真：</w:t>
            </w:r>
            <w:r>
              <w:rPr>
                <w:rFonts w:hint="eastAsia"/>
              </w:rPr>
              <w:t>021-22066653</w:t>
            </w:r>
          </w:p>
          <w:p w:rsidR="00817F43" w:rsidRDefault="00817F43" w:rsidP="00817F43">
            <w:pPr>
              <w:jc w:val="left"/>
            </w:pPr>
            <w:r>
              <w:rPr>
                <w:rFonts w:hint="eastAsia"/>
              </w:rPr>
              <w:t>客服电话：</w:t>
            </w:r>
            <w:r>
              <w:rPr>
                <w:rFonts w:hint="eastAsia"/>
              </w:rPr>
              <w:t>4008219031</w:t>
            </w:r>
          </w:p>
          <w:p w:rsidR="00817F43" w:rsidRDefault="00817F43" w:rsidP="00817F43">
            <w:pPr>
              <w:jc w:val="left"/>
            </w:pPr>
            <w:r>
              <w:rPr>
                <w:rFonts w:hint="eastAsia"/>
              </w:rPr>
              <w:t>网址：</w:t>
            </w:r>
            <w:r>
              <w:rPr>
                <w:rFonts w:hint="eastAsia"/>
              </w:rPr>
              <w:t>www.lufunds.com</w:t>
            </w:r>
          </w:p>
        </w:tc>
      </w:tr>
      <w:tr w:rsidR="00817F43" w:rsidTr="00817F43">
        <w:tc>
          <w:tcPr>
            <w:tcW w:w="2768" w:type="dxa"/>
          </w:tcPr>
          <w:p w:rsidR="00817F43" w:rsidRDefault="00817F43" w:rsidP="00817F43">
            <w:pPr>
              <w:jc w:val="right"/>
            </w:pPr>
            <w:r>
              <w:t>52</w:t>
            </w:r>
          </w:p>
        </w:tc>
        <w:tc>
          <w:tcPr>
            <w:tcW w:w="2769" w:type="dxa"/>
          </w:tcPr>
          <w:p w:rsidR="00817F43" w:rsidRDefault="00817F43" w:rsidP="00817F43">
            <w:pPr>
              <w:jc w:val="left"/>
            </w:pPr>
            <w:r>
              <w:rPr>
                <w:rFonts w:hint="eastAsia"/>
              </w:rPr>
              <w:t>北京虹点基金销售有限公司</w:t>
            </w:r>
          </w:p>
        </w:tc>
        <w:tc>
          <w:tcPr>
            <w:tcW w:w="2769" w:type="dxa"/>
          </w:tcPr>
          <w:p w:rsidR="00817F43" w:rsidRDefault="00817F43" w:rsidP="00817F43">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817F43" w:rsidRDefault="00817F43" w:rsidP="00817F43">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817F43" w:rsidRDefault="00817F43" w:rsidP="00817F43">
            <w:pPr>
              <w:jc w:val="left"/>
            </w:pPr>
            <w:r>
              <w:rPr>
                <w:rFonts w:hint="eastAsia"/>
              </w:rPr>
              <w:t>法定代表人：何静</w:t>
            </w:r>
          </w:p>
          <w:p w:rsidR="00817F43" w:rsidRDefault="00817F43" w:rsidP="00817F43">
            <w:pPr>
              <w:jc w:val="left"/>
            </w:pPr>
            <w:r>
              <w:rPr>
                <w:rFonts w:hint="eastAsia"/>
              </w:rPr>
              <w:t>联系人：王重阳</w:t>
            </w:r>
          </w:p>
          <w:p w:rsidR="00817F43" w:rsidRDefault="00817F43" w:rsidP="00817F43">
            <w:pPr>
              <w:jc w:val="left"/>
            </w:pPr>
            <w:r>
              <w:rPr>
                <w:rFonts w:hint="eastAsia"/>
              </w:rPr>
              <w:t>电话：</w:t>
            </w:r>
            <w:r>
              <w:rPr>
                <w:rFonts w:hint="eastAsia"/>
              </w:rPr>
              <w:t xml:space="preserve"> 010-65951887</w:t>
            </w:r>
          </w:p>
          <w:p w:rsidR="00817F43" w:rsidRDefault="00817F43" w:rsidP="00817F43">
            <w:pPr>
              <w:jc w:val="left"/>
            </w:pPr>
            <w:r>
              <w:rPr>
                <w:rFonts w:hint="eastAsia"/>
              </w:rPr>
              <w:t>客服电话：</w:t>
            </w:r>
            <w:r>
              <w:rPr>
                <w:rFonts w:hint="eastAsia"/>
              </w:rPr>
              <w:t>400-618-0707</w:t>
            </w:r>
          </w:p>
          <w:p w:rsidR="00817F43" w:rsidRDefault="00817F43" w:rsidP="00817F43">
            <w:pPr>
              <w:jc w:val="left"/>
            </w:pPr>
            <w:r>
              <w:rPr>
                <w:rFonts w:hint="eastAsia"/>
              </w:rPr>
              <w:t>网址：</w:t>
            </w:r>
            <w:r>
              <w:rPr>
                <w:rFonts w:hint="eastAsia"/>
              </w:rPr>
              <w:t>www.hongdianfund.com</w:t>
            </w:r>
          </w:p>
        </w:tc>
      </w:tr>
      <w:tr w:rsidR="00817F43" w:rsidTr="00817F43">
        <w:tc>
          <w:tcPr>
            <w:tcW w:w="2768" w:type="dxa"/>
          </w:tcPr>
          <w:p w:rsidR="00817F43" w:rsidRDefault="00817F43" w:rsidP="00817F43">
            <w:pPr>
              <w:jc w:val="right"/>
            </w:pPr>
            <w:r>
              <w:lastRenderedPageBreak/>
              <w:t>53</w:t>
            </w:r>
          </w:p>
        </w:tc>
        <w:tc>
          <w:tcPr>
            <w:tcW w:w="2769" w:type="dxa"/>
          </w:tcPr>
          <w:p w:rsidR="00817F43" w:rsidRDefault="00817F43" w:rsidP="00817F43">
            <w:pPr>
              <w:jc w:val="left"/>
            </w:pPr>
            <w:r>
              <w:rPr>
                <w:rFonts w:hint="eastAsia"/>
              </w:rPr>
              <w:t>珠海盈米基金销售有限公司</w:t>
            </w:r>
          </w:p>
        </w:tc>
        <w:tc>
          <w:tcPr>
            <w:tcW w:w="2769" w:type="dxa"/>
          </w:tcPr>
          <w:p w:rsidR="00817F43" w:rsidRDefault="00817F43" w:rsidP="00817F43">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817F43" w:rsidRDefault="00817F43" w:rsidP="00817F43">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817F43" w:rsidRDefault="00817F43" w:rsidP="00817F43">
            <w:pPr>
              <w:jc w:val="left"/>
            </w:pPr>
            <w:r>
              <w:rPr>
                <w:rFonts w:hint="eastAsia"/>
              </w:rPr>
              <w:t>法定代表人：肖雯</w:t>
            </w:r>
          </w:p>
          <w:p w:rsidR="00817F43" w:rsidRDefault="00817F43" w:rsidP="00817F43">
            <w:pPr>
              <w:jc w:val="left"/>
            </w:pPr>
            <w:r>
              <w:rPr>
                <w:rFonts w:hint="eastAsia"/>
              </w:rPr>
              <w:t>联系人：邱湘湘</w:t>
            </w:r>
          </w:p>
          <w:p w:rsidR="00817F43" w:rsidRDefault="00817F43" w:rsidP="00817F43">
            <w:pPr>
              <w:jc w:val="left"/>
            </w:pPr>
            <w:r>
              <w:rPr>
                <w:rFonts w:hint="eastAsia"/>
              </w:rPr>
              <w:t>电话：</w:t>
            </w:r>
            <w:r>
              <w:rPr>
                <w:rFonts w:hint="eastAsia"/>
              </w:rPr>
              <w:t>020-89629099</w:t>
            </w:r>
          </w:p>
          <w:p w:rsidR="00817F43" w:rsidRDefault="00817F43" w:rsidP="00817F43">
            <w:pPr>
              <w:jc w:val="left"/>
            </w:pPr>
            <w:r>
              <w:rPr>
                <w:rFonts w:hint="eastAsia"/>
              </w:rPr>
              <w:t>传真：</w:t>
            </w:r>
            <w:r>
              <w:rPr>
                <w:rFonts w:hint="eastAsia"/>
              </w:rPr>
              <w:t>020-89629011</w:t>
            </w:r>
          </w:p>
          <w:p w:rsidR="00817F43" w:rsidRDefault="00817F43" w:rsidP="00817F43">
            <w:pPr>
              <w:jc w:val="left"/>
            </w:pPr>
            <w:r>
              <w:rPr>
                <w:rFonts w:hint="eastAsia"/>
              </w:rPr>
              <w:t>客服电话：</w:t>
            </w:r>
            <w:r>
              <w:rPr>
                <w:rFonts w:hint="eastAsia"/>
              </w:rPr>
              <w:t>020-89629066</w:t>
            </w:r>
          </w:p>
          <w:p w:rsidR="00817F43" w:rsidRDefault="00817F43" w:rsidP="00817F43">
            <w:pPr>
              <w:jc w:val="left"/>
            </w:pPr>
            <w:r>
              <w:rPr>
                <w:rFonts w:hint="eastAsia"/>
              </w:rPr>
              <w:t>网址：</w:t>
            </w:r>
            <w:r>
              <w:rPr>
                <w:rFonts w:hint="eastAsia"/>
              </w:rPr>
              <w:t>www.yingmi.cn</w:t>
            </w:r>
          </w:p>
        </w:tc>
      </w:tr>
      <w:tr w:rsidR="00817F43" w:rsidTr="00817F43">
        <w:tc>
          <w:tcPr>
            <w:tcW w:w="2768" w:type="dxa"/>
          </w:tcPr>
          <w:p w:rsidR="00817F43" w:rsidRDefault="00817F43" w:rsidP="00817F43">
            <w:pPr>
              <w:jc w:val="right"/>
            </w:pPr>
            <w:r>
              <w:t>54</w:t>
            </w:r>
          </w:p>
        </w:tc>
        <w:tc>
          <w:tcPr>
            <w:tcW w:w="2769" w:type="dxa"/>
          </w:tcPr>
          <w:p w:rsidR="00817F43" w:rsidRDefault="00817F43" w:rsidP="00817F43">
            <w:pPr>
              <w:jc w:val="left"/>
            </w:pPr>
            <w:r>
              <w:rPr>
                <w:rFonts w:hint="eastAsia"/>
              </w:rPr>
              <w:t>北京唐鼎耀华基金销售有限公司</w:t>
            </w:r>
          </w:p>
        </w:tc>
        <w:tc>
          <w:tcPr>
            <w:tcW w:w="2769" w:type="dxa"/>
          </w:tcPr>
          <w:p w:rsidR="00817F43" w:rsidRDefault="00817F43" w:rsidP="00817F43">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817F43" w:rsidRDefault="00817F43" w:rsidP="00817F43">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817F43" w:rsidRDefault="00817F43" w:rsidP="00817F43">
            <w:pPr>
              <w:jc w:val="left"/>
            </w:pPr>
            <w:r>
              <w:rPr>
                <w:rFonts w:hint="eastAsia"/>
              </w:rPr>
              <w:t>法定代表人：张冠宇</w:t>
            </w:r>
          </w:p>
          <w:p w:rsidR="00817F43" w:rsidRDefault="00817F43" w:rsidP="00817F43">
            <w:pPr>
              <w:jc w:val="left"/>
            </w:pPr>
            <w:r>
              <w:rPr>
                <w:rFonts w:hint="eastAsia"/>
              </w:rPr>
              <w:t>联系人：</w:t>
            </w:r>
            <w:r>
              <w:rPr>
                <w:rFonts w:hint="eastAsia"/>
              </w:rPr>
              <w:t xml:space="preserve"> </w:t>
            </w:r>
            <w:r>
              <w:rPr>
                <w:rFonts w:hint="eastAsia"/>
              </w:rPr>
              <w:t>孙书慧</w:t>
            </w:r>
          </w:p>
          <w:p w:rsidR="00817F43" w:rsidRDefault="00817F43" w:rsidP="00817F43">
            <w:pPr>
              <w:jc w:val="left"/>
            </w:pPr>
            <w:r>
              <w:rPr>
                <w:rFonts w:hint="eastAsia"/>
              </w:rPr>
              <w:t>电话：</w:t>
            </w:r>
            <w:r>
              <w:rPr>
                <w:rFonts w:hint="eastAsia"/>
              </w:rPr>
              <w:t>010-85932884</w:t>
            </w:r>
          </w:p>
          <w:p w:rsidR="00817F43" w:rsidRDefault="00817F43" w:rsidP="00817F43">
            <w:pPr>
              <w:jc w:val="left"/>
            </w:pPr>
            <w:r>
              <w:rPr>
                <w:rFonts w:hint="eastAsia"/>
              </w:rPr>
              <w:t>客服电话：</w:t>
            </w:r>
            <w:r>
              <w:rPr>
                <w:rFonts w:hint="eastAsia"/>
              </w:rPr>
              <w:t>400-819-9868</w:t>
            </w:r>
          </w:p>
          <w:p w:rsidR="00817F43" w:rsidRDefault="00817F43" w:rsidP="00817F43">
            <w:pPr>
              <w:jc w:val="left"/>
            </w:pPr>
            <w:r>
              <w:rPr>
                <w:rFonts w:hint="eastAsia"/>
              </w:rPr>
              <w:t>网址：</w:t>
            </w:r>
            <w:r>
              <w:rPr>
                <w:rFonts w:hint="eastAsia"/>
              </w:rPr>
              <w:t>https://www.tdyhfund.com</w:t>
            </w:r>
          </w:p>
        </w:tc>
      </w:tr>
      <w:tr w:rsidR="00817F43" w:rsidTr="00817F43">
        <w:tc>
          <w:tcPr>
            <w:tcW w:w="2768" w:type="dxa"/>
          </w:tcPr>
          <w:p w:rsidR="00817F43" w:rsidRDefault="00817F43" w:rsidP="00817F43">
            <w:pPr>
              <w:jc w:val="right"/>
            </w:pPr>
            <w:r>
              <w:t>55</w:t>
            </w:r>
          </w:p>
        </w:tc>
        <w:tc>
          <w:tcPr>
            <w:tcW w:w="2769" w:type="dxa"/>
          </w:tcPr>
          <w:p w:rsidR="00817F43" w:rsidRDefault="00817F43" w:rsidP="00817F43">
            <w:pPr>
              <w:jc w:val="left"/>
            </w:pPr>
            <w:r>
              <w:rPr>
                <w:rFonts w:hint="eastAsia"/>
              </w:rPr>
              <w:t>上海凯石财富基金销售有限公司</w:t>
            </w:r>
          </w:p>
        </w:tc>
        <w:tc>
          <w:tcPr>
            <w:tcW w:w="2769" w:type="dxa"/>
          </w:tcPr>
          <w:p w:rsidR="00817F43" w:rsidRDefault="00817F43" w:rsidP="00817F43">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817F43" w:rsidRDefault="00817F43" w:rsidP="00817F43">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817F43" w:rsidRDefault="00817F43" w:rsidP="00817F43">
            <w:pPr>
              <w:jc w:val="left"/>
            </w:pPr>
            <w:r>
              <w:rPr>
                <w:rFonts w:hint="eastAsia"/>
              </w:rPr>
              <w:t>法定代表人：</w:t>
            </w:r>
            <w:r>
              <w:rPr>
                <w:rFonts w:hint="eastAsia"/>
              </w:rPr>
              <w:t xml:space="preserve"> </w:t>
            </w:r>
            <w:r>
              <w:rPr>
                <w:rFonts w:hint="eastAsia"/>
              </w:rPr>
              <w:t>陈继武</w:t>
            </w:r>
          </w:p>
          <w:p w:rsidR="00817F43" w:rsidRDefault="00817F43" w:rsidP="00817F43">
            <w:pPr>
              <w:jc w:val="left"/>
            </w:pPr>
            <w:r>
              <w:rPr>
                <w:rFonts w:hint="eastAsia"/>
              </w:rPr>
              <w:t>联系人：高皓辉</w:t>
            </w:r>
          </w:p>
          <w:p w:rsidR="00817F43" w:rsidRDefault="00817F43" w:rsidP="00817F43">
            <w:pPr>
              <w:jc w:val="left"/>
            </w:pPr>
            <w:r>
              <w:rPr>
                <w:rFonts w:hint="eastAsia"/>
              </w:rPr>
              <w:t>电话：</w:t>
            </w:r>
            <w:r>
              <w:rPr>
                <w:rFonts w:hint="eastAsia"/>
              </w:rPr>
              <w:t>021-63333389-230</w:t>
            </w:r>
          </w:p>
          <w:p w:rsidR="00817F43" w:rsidRDefault="00817F43" w:rsidP="00817F43">
            <w:pPr>
              <w:jc w:val="left"/>
            </w:pPr>
            <w:r>
              <w:rPr>
                <w:rFonts w:hint="eastAsia"/>
              </w:rPr>
              <w:t>传真：</w:t>
            </w:r>
            <w:r>
              <w:rPr>
                <w:rFonts w:hint="eastAsia"/>
              </w:rPr>
              <w:t>021-63333390</w:t>
            </w:r>
          </w:p>
          <w:p w:rsidR="00817F43" w:rsidRDefault="00817F43" w:rsidP="00817F43">
            <w:pPr>
              <w:jc w:val="left"/>
            </w:pPr>
            <w:r>
              <w:rPr>
                <w:rFonts w:hint="eastAsia"/>
              </w:rPr>
              <w:t>客服电话：</w:t>
            </w:r>
            <w:r>
              <w:rPr>
                <w:rFonts w:hint="eastAsia"/>
              </w:rPr>
              <w:t>4006-433-389</w:t>
            </w:r>
          </w:p>
          <w:p w:rsidR="00817F43" w:rsidRDefault="00817F43" w:rsidP="00817F43">
            <w:pPr>
              <w:jc w:val="left"/>
            </w:pPr>
            <w:r>
              <w:rPr>
                <w:rFonts w:hint="eastAsia"/>
              </w:rPr>
              <w:t>网址：</w:t>
            </w:r>
            <w:r>
              <w:rPr>
                <w:rFonts w:hint="eastAsia"/>
              </w:rPr>
              <w:t xml:space="preserve"> www.vstonewealth.com</w:t>
            </w:r>
          </w:p>
        </w:tc>
      </w:tr>
      <w:tr w:rsidR="00817F43" w:rsidTr="00817F43">
        <w:tc>
          <w:tcPr>
            <w:tcW w:w="2768" w:type="dxa"/>
          </w:tcPr>
          <w:p w:rsidR="00817F43" w:rsidRDefault="00817F43" w:rsidP="00817F43">
            <w:pPr>
              <w:jc w:val="right"/>
            </w:pPr>
            <w:r>
              <w:t>56</w:t>
            </w:r>
          </w:p>
        </w:tc>
        <w:tc>
          <w:tcPr>
            <w:tcW w:w="2769" w:type="dxa"/>
          </w:tcPr>
          <w:p w:rsidR="00817F43" w:rsidRDefault="00817F43" w:rsidP="00817F43">
            <w:pPr>
              <w:jc w:val="left"/>
            </w:pPr>
            <w:r>
              <w:rPr>
                <w:rFonts w:hint="eastAsia"/>
              </w:rPr>
              <w:t>大泰金石基金销售有限公司</w:t>
            </w:r>
          </w:p>
        </w:tc>
        <w:tc>
          <w:tcPr>
            <w:tcW w:w="2769" w:type="dxa"/>
          </w:tcPr>
          <w:p w:rsidR="00817F43" w:rsidRDefault="00817F43" w:rsidP="00817F43">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817F43" w:rsidRDefault="00817F43" w:rsidP="00817F43">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817F43" w:rsidRDefault="00817F43" w:rsidP="00817F43">
            <w:pPr>
              <w:jc w:val="left"/>
            </w:pPr>
            <w:r>
              <w:rPr>
                <w:rFonts w:hint="eastAsia"/>
              </w:rPr>
              <w:t>法定代表人：袁顾明</w:t>
            </w:r>
          </w:p>
          <w:p w:rsidR="00817F43" w:rsidRDefault="00817F43" w:rsidP="00817F43">
            <w:pPr>
              <w:jc w:val="left"/>
            </w:pPr>
            <w:r>
              <w:rPr>
                <w:rFonts w:hint="eastAsia"/>
              </w:rPr>
              <w:t>联系人：孟召社</w:t>
            </w:r>
          </w:p>
          <w:p w:rsidR="00817F43" w:rsidRDefault="00817F43" w:rsidP="00817F43">
            <w:pPr>
              <w:jc w:val="left"/>
            </w:pPr>
            <w:r>
              <w:rPr>
                <w:rFonts w:hint="eastAsia"/>
              </w:rPr>
              <w:t>电话：</w:t>
            </w:r>
            <w:r>
              <w:rPr>
                <w:rFonts w:hint="eastAsia"/>
              </w:rPr>
              <w:t>15621569619</w:t>
            </w:r>
          </w:p>
          <w:p w:rsidR="00817F43" w:rsidRDefault="00817F43" w:rsidP="00817F43">
            <w:pPr>
              <w:jc w:val="left"/>
            </w:pPr>
            <w:r>
              <w:rPr>
                <w:rFonts w:hint="eastAsia"/>
              </w:rPr>
              <w:t>传真：</w:t>
            </w:r>
            <w:r>
              <w:rPr>
                <w:rFonts w:hint="eastAsia"/>
              </w:rPr>
              <w:t>021-20324199</w:t>
            </w:r>
          </w:p>
          <w:p w:rsidR="00817F43" w:rsidRDefault="00817F43" w:rsidP="00817F43">
            <w:pPr>
              <w:jc w:val="left"/>
            </w:pPr>
            <w:r>
              <w:rPr>
                <w:rFonts w:hint="eastAsia"/>
              </w:rPr>
              <w:lastRenderedPageBreak/>
              <w:t>客服电话：</w:t>
            </w:r>
            <w:r>
              <w:rPr>
                <w:rFonts w:hint="eastAsia"/>
              </w:rPr>
              <w:t>400-928-2266/021-22267995</w:t>
            </w:r>
          </w:p>
          <w:p w:rsidR="00817F43" w:rsidRDefault="00817F43" w:rsidP="00817F43">
            <w:pPr>
              <w:jc w:val="left"/>
            </w:pPr>
            <w:r>
              <w:rPr>
                <w:rFonts w:hint="eastAsia"/>
              </w:rPr>
              <w:t>网址：</w:t>
            </w:r>
            <w:r>
              <w:rPr>
                <w:rFonts w:hint="eastAsia"/>
              </w:rPr>
              <w:t>www.dtfunds.com</w:t>
            </w:r>
          </w:p>
        </w:tc>
      </w:tr>
      <w:tr w:rsidR="00817F43" w:rsidTr="00817F43">
        <w:tc>
          <w:tcPr>
            <w:tcW w:w="2768" w:type="dxa"/>
          </w:tcPr>
          <w:p w:rsidR="00817F43" w:rsidRDefault="00817F43" w:rsidP="00817F43">
            <w:pPr>
              <w:jc w:val="right"/>
            </w:pPr>
            <w:r>
              <w:lastRenderedPageBreak/>
              <w:t>57</w:t>
            </w:r>
          </w:p>
        </w:tc>
        <w:tc>
          <w:tcPr>
            <w:tcW w:w="2769" w:type="dxa"/>
          </w:tcPr>
          <w:p w:rsidR="00817F43" w:rsidRDefault="00817F43" w:rsidP="00817F43">
            <w:pPr>
              <w:jc w:val="left"/>
            </w:pPr>
            <w:r>
              <w:rPr>
                <w:rFonts w:hint="eastAsia"/>
              </w:rPr>
              <w:t>南京苏宁基金销售有限公司</w:t>
            </w:r>
          </w:p>
        </w:tc>
        <w:tc>
          <w:tcPr>
            <w:tcW w:w="2769" w:type="dxa"/>
          </w:tcPr>
          <w:p w:rsidR="00817F43" w:rsidRDefault="00817F43" w:rsidP="00817F43">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817F43" w:rsidRDefault="00817F43" w:rsidP="00817F43">
            <w:pPr>
              <w:jc w:val="left"/>
            </w:pPr>
            <w:r>
              <w:rPr>
                <w:rFonts w:hint="eastAsia"/>
              </w:rPr>
              <w:t>办公地址：南京市玄武区苏宁大道</w:t>
            </w:r>
            <w:r>
              <w:rPr>
                <w:rFonts w:hint="eastAsia"/>
              </w:rPr>
              <w:t>1-5</w:t>
            </w:r>
            <w:r>
              <w:rPr>
                <w:rFonts w:hint="eastAsia"/>
              </w:rPr>
              <w:t>号</w:t>
            </w:r>
          </w:p>
          <w:p w:rsidR="00817F43" w:rsidRDefault="00817F43" w:rsidP="00817F43">
            <w:pPr>
              <w:jc w:val="left"/>
            </w:pPr>
            <w:r>
              <w:rPr>
                <w:rFonts w:hint="eastAsia"/>
              </w:rPr>
              <w:t>法定代表人：</w:t>
            </w:r>
            <w:r>
              <w:rPr>
                <w:rFonts w:hint="eastAsia"/>
              </w:rPr>
              <w:t xml:space="preserve"> </w:t>
            </w:r>
            <w:r>
              <w:rPr>
                <w:rFonts w:hint="eastAsia"/>
              </w:rPr>
              <w:t>王锋</w:t>
            </w:r>
          </w:p>
          <w:p w:rsidR="00817F43" w:rsidRDefault="00817F43" w:rsidP="00817F43">
            <w:pPr>
              <w:jc w:val="left"/>
            </w:pPr>
            <w:r>
              <w:rPr>
                <w:rFonts w:hint="eastAsia"/>
              </w:rPr>
              <w:t>联系人：</w:t>
            </w:r>
            <w:r>
              <w:rPr>
                <w:rFonts w:hint="eastAsia"/>
              </w:rPr>
              <w:t xml:space="preserve"> </w:t>
            </w:r>
            <w:r>
              <w:rPr>
                <w:rFonts w:hint="eastAsia"/>
              </w:rPr>
              <w:t>张云飞</w:t>
            </w:r>
          </w:p>
          <w:p w:rsidR="00817F43" w:rsidRDefault="00817F43" w:rsidP="00817F43">
            <w:pPr>
              <w:jc w:val="left"/>
            </w:pPr>
            <w:r>
              <w:rPr>
                <w:rFonts w:hint="eastAsia"/>
              </w:rPr>
              <w:t>电话：</w:t>
            </w:r>
            <w:r>
              <w:rPr>
                <w:rFonts w:hint="eastAsia"/>
              </w:rPr>
              <w:t>025-66996699-887226</w:t>
            </w:r>
          </w:p>
          <w:p w:rsidR="00817F43" w:rsidRDefault="00817F43" w:rsidP="00817F43">
            <w:pPr>
              <w:jc w:val="left"/>
            </w:pPr>
            <w:r>
              <w:rPr>
                <w:rFonts w:hint="eastAsia"/>
              </w:rPr>
              <w:t>传真：</w:t>
            </w:r>
            <w:r>
              <w:rPr>
                <w:rFonts w:hint="eastAsia"/>
              </w:rPr>
              <w:t>025-66996699</w:t>
            </w:r>
          </w:p>
          <w:p w:rsidR="00817F43" w:rsidRDefault="00817F43" w:rsidP="00817F43">
            <w:pPr>
              <w:jc w:val="left"/>
            </w:pPr>
            <w:r>
              <w:rPr>
                <w:rFonts w:hint="eastAsia"/>
              </w:rPr>
              <w:t>客服电话：</w:t>
            </w:r>
            <w:r>
              <w:rPr>
                <w:rFonts w:hint="eastAsia"/>
              </w:rPr>
              <w:t>95177</w:t>
            </w:r>
          </w:p>
          <w:p w:rsidR="00817F43" w:rsidRDefault="00817F43" w:rsidP="00817F43">
            <w:pPr>
              <w:jc w:val="left"/>
            </w:pPr>
            <w:r>
              <w:rPr>
                <w:rFonts w:hint="eastAsia"/>
              </w:rPr>
              <w:t>网址：</w:t>
            </w:r>
            <w:r>
              <w:rPr>
                <w:rFonts w:hint="eastAsia"/>
              </w:rPr>
              <w:t>www.snjijin.com</w:t>
            </w:r>
          </w:p>
        </w:tc>
      </w:tr>
      <w:tr w:rsidR="00817F43" w:rsidTr="00817F43">
        <w:tc>
          <w:tcPr>
            <w:tcW w:w="2768" w:type="dxa"/>
          </w:tcPr>
          <w:p w:rsidR="00817F43" w:rsidRDefault="00817F43" w:rsidP="00817F43">
            <w:pPr>
              <w:jc w:val="right"/>
            </w:pPr>
            <w:r>
              <w:t>58</w:t>
            </w:r>
          </w:p>
        </w:tc>
        <w:tc>
          <w:tcPr>
            <w:tcW w:w="2769" w:type="dxa"/>
          </w:tcPr>
          <w:p w:rsidR="00817F43" w:rsidRDefault="00817F43" w:rsidP="00817F43">
            <w:pPr>
              <w:jc w:val="left"/>
            </w:pPr>
            <w:r>
              <w:rPr>
                <w:rFonts w:hint="eastAsia"/>
              </w:rPr>
              <w:t>北京蛋卷基金销售有限公司</w:t>
            </w:r>
          </w:p>
        </w:tc>
        <w:tc>
          <w:tcPr>
            <w:tcW w:w="2769" w:type="dxa"/>
          </w:tcPr>
          <w:p w:rsidR="00817F43" w:rsidRDefault="00817F43" w:rsidP="00817F43">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817F43" w:rsidRDefault="00817F43" w:rsidP="00817F43">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817F43" w:rsidRDefault="00817F43" w:rsidP="00817F43">
            <w:pPr>
              <w:jc w:val="left"/>
            </w:pPr>
            <w:r>
              <w:rPr>
                <w:rFonts w:hint="eastAsia"/>
              </w:rPr>
              <w:t>法定代表人：钟斐斐</w:t>
            </w:r>
          </w:p>
          <w:p w:rsidR="00817F43" w:rsidRDefault="00817F43" w:rsidP="00817F43">
            <w:pPr>
              <w:jc w:val="left"/>
            </w:pPr>
            <w:r>
              <w:rPr>
                <w:rFonts w:hint="eastAsia"/>
              </w:rPr>
              <w:t>联系人：侯芳芳</w:t>
            </w:r>
          </w:p>
          <w:p w:rsidR="00817F43" w:rsidRDefault="00817F43" w:rsidP="00817F43">
            <w:pPr>
              <w:jc w:val="left"/>
            </w:pPr>
            <w:r>
              <w:rPr>
                <w:rFonts w:hint="eastAsia"/>
              </w:rPr>
              <w:t>电话：</w:t>
            </w:r>
            <w:r>
              <w:rPr>
                <w:rFonts w:hint="eastAsia"/>
              </w:rPr>
              <w:t>010-61840688</w:t>
            </w:r>
          </w:p>
          <w:p w:rsidR="00817F43" w:rsidRDefault="00817F43" w:rsidP="00817F43">
            <w:pPr>
              <w:jc w:val="left"/>
            </w:pPr>
            <w:r>
              <w:rPr>
                <w:rFonts w:hint="eastAsia"/>
              </w:rPr>
              <w:t>传真：</w:t>
            </w:r>
            <w:r>
              <w:rPr>
                <w:rFonts w:hint="eastAsia"/>
              </w:rPr>
              <w:t>010-84997571</w:t>
            </w:r>
          </w:p>
          <w:p w:rsidR="00817F43" w:rsidRDefault="00817F43" w:rsidP="00817F43">
            <w:pPr>
              <w:jc w:val="left"/>
            </w:pPr>
            <w:r>
              <w:rPr>
                <w:rFonts w:hint="eastAsia"/>
              </w:rPr>
              <w:t>客服电话：</w:t>
            </w:r>
            <w:r>
              <w:rPr>
                <w:rFonts w:hint="eastAsia"/>
              </w:rPr>
              <w:t>4001599288</w:t>
            </w:r>
          </w:p>
          <w:p w:rsidR="00817F43" w:rsidRDefault="00817F43" w:rsidP="00817F43">
            <w:pPr>
              <w:jc w:val="left"/>
            </w:pPr>
            <w:r>
              <w:rPr>
                <w:rFonts w:hint="eastAsia"/>
              </w:rPr>
              <w:t>网址：</w:t>
            </w:r>
            <w:r>
              <w:rPr>
                <w:rFonts w:hint="eastAsia"/>
              </w:rPr>
              <w:t>https://www.danjuanapp.com</w:t>
            </w:r>
          </w:p>
        </w:tc>
      </w:tr>
      <w:tr w:rsidR="00817F43" w:rsidTr="00817F43">
        <w:tc>
          <w:tcPr>
            <w:tcW w:w="2768" w:type="dxa"/>
          </w:tcPr>
          <w:p w:rsidR="00817F43" w:rsidRDefault="00817F43" w:rsidP="00817F43">
            <w:pPr>
              <w:jc w:val="right"/>
            </w:pPr>
            <w:r>
              <w:t>59</w:t>
            </w:r>
          </w:p>
        </w:tc>
        <w:tc>
          <w:tcPr>
            <w:tcW w:w="2769" w:type="dxa"/>
          </w:tcPr>
          <w:p w:rsidR="00817F43" w:rsidRDefault="00817F43" w:rsidP="00817F43">
            <w:pPr>
              <w:jc w:val="left"/>
            </w:pPr>
            <w:r>
              <w:rPr>
                <w:rFonts w:hint="eastAsia"/>
              </w:rPr>
              <w:t>上海基煜基金销售有限公司</w:t>
            </w:r>
          </w:p>
        </w:tc>
        <w:tc>
          <w:tcPr>
            <w:tcW w:w="2769" w:type="dxa"/>
          </w:tcPr>
          <w:p w:rsidR="00817F43" w:rsidRDefault="00817F43" w:rsidP="00817F43">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817F43" w:rsidRDefault="00817F43" w:rsidP="00817F43">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817F43" w:rsidRDefault="00817F43" w:rsidP="00817F43">
            <w:pPr>
              <w:jc w:val="left"/>
            </w:pPr>
            <w:r>
              <w:rPr>
                <w:rFonts w:hint="eastAsia"/>
              </w:rPr>
              <w:t>法定代表人：</w:t>
            </w:r>
            <w:r>
              <w:rPr>
                <w:rFonts w:hint="eastAsia"/>
              </w:rPr>
              <w:t xml:space="preserve"> </w:t>
            </w:r>
            <w:r>
              <w:rPr>
                <w:rFonts w:hint="eastAsia"/>
              </w:rPr>
              <w:t>王翔</w:t>
            </w:r>
          </w:p>
          <w:p w:rsidR="00817F43" w:rsidRDefault="00817F43" w:rsidP="00817F43">
            <w:pPr>
              <w:jc w:val="left"/>
            </w:pPr>
            <w:r>
              <w:rPr>
                <w:rFonts w:hint="eastAsia"/>
              </w:rPr>
              <w:t>联系人：</w:t>
            </w:r>
            <w:r>
              <w:rPr>
                <w:rFonts w:hint="eastAsia"/>
              </w:rPr>
              <w:t xml:space="preserve"> </w:t>
            </w:r>
            <w:r>
              <w:rPr>
                <w:rFonts w:hint="eastAsia"/>
              </w:rPr>
              <w:t>蓝杰</w:t>
            </w:r>
          </w:p>
          <w:p w:rsidR="00817F43" w:rsidRDefault="00817F43" w:rsidP="00817F43">
            <w:pPr>
              <w:jc w:val="left"/>
            </w:pPr>
            <w:r>
              <w:rPr>
                <w:rFonts w:hint="eastAsia"/>
              </w:rPr>
              <w:t>电话：</w:t>
            </w:r>
            <w:r>
              <w:rPr>
                <w:rFonts w:hint="eastAsia"/>
              </w:rPr>
              <w:t xml:space="preserve"> 021-35385521</w:t>
            </w:r>
          </w:p>
          <w:p w:rsidR="00817F43" w:rsidRDefault="00817F43" w:rsidP="00817F43">
            <w:pPr>
              <w:jc w:val="left"/>
            </w:pPr>
            <w:r>
              <w:rPr>
                <w:rFonts w:hint="eastAsia"/>
              </w:rPr>
              <w:t>传真：</w:t>
            </w:r>
            <w:r>
              <w:rPr>
                <w:rFonts w:hint="eastAsia"/>
              </w:rPr>
              <w:t>021-55085991</w:t>
            </w:r>
          </w:p>
          <w:p w:rsidR="00817F43" w:rsidRDefault="00817F43" w:rsidP="00817F43">
            <w:pPr>
              <w:jc w:val="left"/>
            </w:pPr>
            <w:r>
              <w:rPr>
                <w:rFonts w:hint="eastAsia"/>
              </w:rPr>
              <w:t>客服电话：</w:t>
            </w:r>
            <w:r>
              <w:rPr>
                <w:rFonts w:hint="eastAsia"/>
              </w:rPr>
              <w:t>400-820-5369</w:t>
            </w:r>
          </w:p>
          <w:p w:rsidR="00817F43" w:rsidRDefault="00817F43" w:rsidP="00817F43">
            <w:pPr>
              <w:jc w:val="left"/>
            </w:pPr>
            <w:r>
              <w:rPr>
                <w:rFonts w:hint="eastAsia"/>
              </w:rPr>
              <w:t>网址：</w:t>
            </w:r>
            <w:r>
              <w:rPr>
                <w:rFonts w:hint="eastAsia"/>
              </w:rPr>
              <w:t>www.jiyufund.com.cn</w:t>
            </w:r>
          </w:p>
        </w:tc>
      </w:tr>
      <w:tr w:rsidR="00817F43" w:rsidTr="00817F43">
        <w:tc>
          <w:tcPr>
            <w:tcW w:w="2768" w:type="dxa"/>
          </w:tcPr>
          <w:p w:rsidR="00817F43" w:rsidRDefault="00817F43" w:rsidP="00817F43">
            <w:pPr>
              <w:jc w:val="right"/>
            </w:pPr>
            <w:r>
              <w:t>60</w:t>
            </w:r>
          </w:p>
        </w:tc>
        <w:tc>
          <w:tcPr>
            <w:tcW w:w="2769" w:type="dxa"/>
          </w:tcPr>
          <w:p w:rsidR="00817F43" w:rsidRDefault="00817F43" w:rsidP="00817F43">
            <w:pPr>
              <w:jc w:val="left"/>
            </w:pPr>
            <w:r>
              <w:rPr>
                <w:rFonts w:hint="eastAsia"/>
              </w:rPr>
              <w:t>北京肯特瑞基金销售有限公司</w:t>
            </w:r>
          </w:p>
        </w:tc>
        <w:tc>
          <w:tcPr>
            <w:tcW w:w="2769" w:type="dxa"/>
          </w:tcPr>
          <w:p w:rsidR="00817F43" w:rsidRDefault="00817F43" w:rsidP="00817F43">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817F43" w:rsidRDefault="00817F43" w:rsidP="00817F43">
            <w:pPr>
              <w:jc w:val="left"/>
            </w:pPr>
            <w:r>
              <w:rPr>
                <w:rFonts w:hint="eastAsia"/>
              </w:rPr>
              <w:t>办公地址：</w:t>
            </w:r>
            <w:r>
              <w:rPr>
                <w:rFonts w:hint="eastAsia"/>
              </w:rPr>
              <w:t xml:space="preserve"> </w:t>
            </w:r>
            <w:r>
              <w:rPr>
                <w:rFonts w:hint="eastAsia"/>
              </w:rPr>
              <w:t>北京市通州区</w:t>
            </w:r>
            <w:r>
              <w:rPr>
                <w:rFonts w:hint="eastAsia"/>
              </w:rPr>
              <w:lastRenderedPageBreak/>
              <w:t>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817F43" w:rsidRDefault="00817F43" w:rsidP="00817F43">
            <w:pPr>
              <w:jc w:val="left"/>
            </w:pPr>
            <w:r>
              <w:rPr>
                <w:rFonts w:hint="eastAsia"/>
              </w:rPr>
              <w:t>法定代表人：</w:t>
            </w:r>
            <w:r>
              <w:rPr>
                <w:rFonts w:hint="eastAsia"/>
              </w:rPr>
              <w:t xml:space="preserve"> </w:t>
            </w:r>
            <w:r>
              <w:rPr>
                <w:rFonts w:hint="eastAsia"/>
              </w:rPr>
              <w:t>王苏宁</w:t>
            </w:r>
          </w:p>
          <w:p w:rsidR="00817F43" w:rsidRDefault="00817F43" w:rsidP="00817F43">
            <w:pPr>
              <w:jc w:val="left"/>
            </w:pPr>
            <w:r>
              <w:rPr>
                <w:rFonts w:hint="eastAsia"/>
              </w:rPr>
              <w:t>电话：</w:t>
            </w:r>
            <w:r>
              <w:rPr>
                <w:rFonts w:hint="eastAsia"/>
              </w:rPr>
              <w:t xml:space="preserve">  95118</w:t>
            </w:r>
          </w:p>
          <w:p w:rsidR="00817F43" w:rsidRDefault="00817F43" w:rsidP="00817F43">
            <w:pPr>
              <w:jc w:val="left"/>
            </w:pPr>
            <w:r>
              <w:rPr>
                <w:rFonts w:hint="eastAsia"/>
              </w:rPr>
              <w:t>传真：</w:t>
            </w:r>
            <w:r>
              <w:rPr>
                <w:rFonts w:hint="eastAsia"/>
              </w:rPr>
              <w:t xml:space="preserve">010-89189566  </w:t>
            </w:r>
          </w:p>
          <w:p w:rsidR="00817F43" w:rsidRDefault="00817F43" w:rsidP="00817F43">
            <w:pPr>
              <w:jc w:val="left"/>
            </w:pPr>
            <w:r>
              <w:rPr>
                <w:rFonts w:hint="eastAsia"/>
              </w:rPr>
              <w:t>客服热线：</w:t>
            </w:r>
            <w:r>
              <w:rPr>
                <w:rFonts w:hint="eastAsia"/>
              </w:rPr>
              <w:t xml:space="preserve"> 95118</w:t>
            </w:r>
          </w:p>
          <w:p w:rsidR="00817F43" w:rsidRDefault="00817F43" w:rsidP="00817F43">
            <w:pPr>
              <w:jc w:val="left"/>
            </w:pPr>
            <w:r>
              <w:rPr>
                <w:rFonts w:hint="eastAsia"/>
              </w:rPr>
              <w:t>公司网站：</w:t>
            </w:r>
            <w:r>
              <w:rPr>
                <w:rFonts w:hint="eastAsia"/>
              </w:rPr>
              <w:t xml:space="preserve"> kenterui.jd.com</w:t>
            </w:r>
          </w:p>
        </w:tc>
      </w:tr>
      <w:tr w:rsidR="00817F43" w:rsidTr="00817F43">
        <w:tc>
          <w:tcPr>
            <w:tcW w:w="2768" w:type="dxa"/>
          </w:tcPr>
          <w:p w:rsidR="00817F43" w:rsidRDefault="00817F43" w:rsidP="00817F43">
            <w:pPr>
              <w:jc w:val="right"/>
            </w:pPr>
            <w:r>
              <w:lastRenderedPageBreak/>
              <w:t>61</w:t>
            </w:r>
          </w:p>
        </w:tc>
        <w:tc>
          <w:tcPr>
            <w:tcW w:w="2769" w:type="dxa"/>
          </w:tcPr>
          <w:p w:rsidR="00817F43" w:rsidRDefault="00817F43" w:rsidP="00817F43">
            <w:pPr>
              <w:jc w:val="left"/>
            </w:pPr>
            <w:r>
              <w:rPr>
                <w:rFonts w:hint="eastAsia"/>
              </w:rPr>
              <w:t>和耕传承基金销售有限公司</w:t>
            </w:r>
          </w:p>
        </w:tc>
        <w:tc>
          <w:tcPr>
            <w:tcW w:w="2769" w:type="dxa"/>
          </w:tcPr>
          <w:p w:rsidR="00817F43" w:rsidRDefault="00817F43" w:rsidP="00817F43">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817F43" w:rsidRDefault="00817F43" w:rsidP="00817F43">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817F43" w:rsidRDefault="00817F43" w:rsidP="00817F43">
            <w:pPr>
              <w:jc w:val="left"/>
            </w:pPr>
            <w:r>
              <w:rPr>
                <w:rFonts w:hint="eastAsia"/>
              </w:rPr>
              <w:t>法定代表人：王旋</w:t>
            </w:r>
          </w:p>
          <w:p w:rsidR="00817F43" w:rsidRDefault="00817F43" w:rsidP="00817F43">
            <w:pPr>
              <w:jc w:val="left"/>
            </w:pPr>
            <w:r>
              <w:rPr>
                <w:rFonts w:hint="eastAsia"/>
              </w:rPr>
              <w:t>联系人：胡静华</w:t>
            </w:r>
          </w:p>
          <w:p w:rsidR="00817F43" w:rsidRDefault="00817F43" w:rsidP="00817F43">
            <w:pPr>
              <w:jc w:val="left"/>
            </w:pPr>
            <w:r>
              <w:rPr>
                <w:rFonts w:hint="eastAsia"/>
              </w:rPr>
              <w:t>电话：</w:t>
            </w:r>
            <w:r>
              <w:rPr>
                <w:rFonts w:hint="eastAsia"/>
              </w:rPr>
              <w:t>0371-85518396</w:t>
            </w:r>
          </w:p>
          <w:p w:rsidR="00817F43" w:rsidRDefault="00817F43" w:rsidP="00817F43">
            <w:pPr>
              <w:jc w:val="left"/>
            </w:pPr>
            <w:r>
              <w:rPr>
                <w:rFonts w:hint="eastAsia"/>
              </w:rPr>
              <w:t>传真：</w:t>
            </w:r>
            <w:r>
              <w:rPr>
                <w:rFonts w:hint="eastAsia"/>
              </w:rPr>
              <w:t>0371-85518397</w:t>
            </w:r>
          </w:p>
          <w:p w:rsidR="00817F43" w:rsidRDefault="00817F43" w:rsidP="00817F43">
            <w:pPr>
              <w:jc w:val="left"/>
            </w:pPr>
            <w:r>
              <w:rPr>
                <w:rFonts w:hint="eastAsia"/>
              </w:rPr>
              <w:t>客服电话：</w:t>
            </w:r>
            <w:r>
              <w:rPr>
                <w:rFonts w:hint="eastAsia"/>
              </w:rPr>
              <w:t>4000-555-671</w:t>
            </w:r>
          </w:p>
          <w:p w:rsidR="00817F43" w:rsidRDefault="00817F43" w:rsidP="00817F43">
            <w:pPr>
              <w:jc w:val="left"/>
            </w:pPr>
            <w:r>
              <w:rPr>
                <w:rFonts w:hint="eastAsia"/>
              </w:rPr>
              <w:t>网址：</w:t>
            </w:r>
            <w:r>
              <w:rPr>
                <w:rFonts w:hint="eastAsia"/>
              </w:rPr>
              <w:t xml:space="preserve"> http://www.hgccpb.com/</w:t>
            </w:r>
          </w:p>
        </w:tc>
      </w:tr>
      <w:tr w:rsidR="00817F43" w:rsidTr="00817F43">
        <w:tc>
          <w:tcPr>
            <w:tcW w:w="2768" w:type="dxa"/>
          </w:tcPr>
          <w:p w:rsidR="00817F43" w:rsidRDefault="00817F43" w:rsidP="00817F43">
            <w:pPr>
              <w:jc w:val="right"/>
            </w:pPr>
            <w:r>
              <w:t>62</w:t>
            </w:r>
          </w:p>
        </w:tc>
        <w:tc>
          <w:tcPr>
            <w:tcW w:w="2769" w:type="dxa"/>
          </w:tcPr>
          <w:p w:rsidR="00817F43" w:rsidRDefault="00817F43" w:rsidP="00817F43">
            <w:pPr>
              <w:jc w:val="left"/>
            </w:pPr>
            <w:r>
              <w:rPr>
                <w:rFonts w:hint="eastAsia"/>
              </w:rPr>
              <w:t>中民财富基金销售（上海）有限公司</w:t>
            </w:r>
          </w:p>
        </w:tc>
        <w:tc>
          <w:tcPr>
            <w:tcW w:w="2769" w:type="dxa"/>
          </w:tcPr>
          <w:p w:rsidR="00817F43" w:rsidRDefault="00817F43" w:rsidP="00817F43">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817F43" w:rsidRDefault="00817F43" w:rsidP="00817F43">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817F43" w:rsidRDefault="00817F43" w:rsidP="00817F43">
            <w:pPr>
              <w:jc w:val="left"/>
            </w:pPr>
            <w:r>
              <w:rPr>
                <w:rFonts w:hint="eastAsia"/>
              </w:rPr>
              <w:t>法定代表人：弭洪军</w:t>
            </w:r>
          </w:p>
          <w:p w:rsidR="00817F43" w:rsidRDefault="00817F43" w:rsidP="00817F43">
            <w:pPr>
              <w:jc w:val="left"/>
            </w:pPr>
            <w:r>
              <w:rPr>
                <w:rFonts w:hint="eastAsia"/>
              </w:rPr>
              <w:t>联系人：李娜</w:t>
            </w:r>
          </w:p>
          <w:p w:rsidR="00817F43" w:rsidRDefault="00817F43" w:rsidP="00817F43">
            <w:pPr>
              <w:jc w:val="left"/>
            </w:pPr>
            <w:r>
              <w:rPr>
                <w:rFonts w:hint="eastAsia"/>
              </w:rPr>
              <w:t>电话：</w:t>
            </w:r>
            <w:r>
              <w:rPr>
                <w:rFonts w:hint="eastAsia"/>
              </w:rPr>
              <w:t>021-33357030</w:t>
            </w:r>
          </w:p>
          <w:p w:rsidR="00817F43" w:rsidRDefault="00817F43" w:rsidP="00817F43">
            <w:pPr>
              <w:jc w:val="left"/>
            </w:pPr>
            <w:r>
              <w:rPr>
                <w:rFonts w:hint="eastAsia"/>
              </w:rPr>
              <w:t>传真：</w:t>
            </w:r>
            <w:r>
              <w:rPr>
                <w:rFonts w:hint="eastAsia"/>
              </w:rPr>
              <w:t>021-63353736</w:t>
            </w:r>
          </w:p>
          <w:p w:rsidR="00817F43" w:rsidRDefault="00817F43" w:rsidP="00817F43">
            <w:pPr>
              <w:jc w:val="left"/>
            </w:pPr>
            <w:r>
              <w:rPr>
                <w:rFonts w:hint="eastAsia"/>
              </w:rPr>
              <w:t>客服电话：</w:t>
            </w:r>
            <w:r>
              <w:rPr>
                <w:rFonts w:hint="eastAsia"/>
              </w:rPr>
              <w:t>400-876-5716</w:t>
            </w:r>
          </w:p>
          <w:p w:rsidR="00817F43" w:rsidRDefault="00817F43" w:rsidP="00817F43">
            <w:pPr>
              <w:jc w:val="left"/>
            </w:pPr>
            <w:r>
              <w:rPr>
                <w:rFonts w:hint="eastAsia"/>
              </w:rPr>
              <w:t>网址：</w:t>
            </w:r>
            <w:r>
              <w:rPr>
                <w:rFonts w:hint="eastAsia"/>
              </w:rPr>
              <w:t>www.cmiwm.com</w:t>
            </w:r>
          </w:p>
          <w:p w:rsidR="00817F43" w:rsidRDefault="00817F43" w:rsidP="00817F43">
            <w:pPr>
              <w:jc w:val="left"/>
            </w:pPr>
          </w:p>
        </w:tc>
      </w:tr>
      <w:tr w:rsidR="00817F43" w:rsidTr="00817F43">
        <w:tc>
          <w:tcPr>
            <w:tcW w:w="2768" w:type="dxa"/>
          </w:tcPr>
          <w:p w:rsidR="00817F43" w:rsidRDefault="00817F43" w:rsidP="00817F43">
            <w:pPr>
              <w:jc w:val="right"/>
            </w:pPr>
            <w:r>
              <w:t>63</w:t>
            </w:r>
          </w:p>
        </w:tc>
        <w:tc>
          <w:tcPr>
            <w:tcW w:w="2769" w:type="dxa"/>
          </w:tcPr>
          <w:p w:rsidR="00817F43" w:rsidRDefault="00817F43" w:rsidP="00817F43">
            <w:pPr>
              <w:jc w:val="left"/>
            </w:pPr>
            <w:r>
              <w:rPr>
                <w:rFonts w:hint="eastAsia"/>
              </w:rPr>
              <w:t>大连网金基金销售有限公司</w:t>
            </w:r>
          </w:p>
        </w:tc>
        <w:tc>
          <w:tcPr>
            <w:tcW w:w="2769" w:type="dxa"/>
          </w:tcPr>
          <w:p w:rsidR="00817F43" w:rsidRDefault="00817F43" w:rsidP="00817F43">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817F43" w:rsidRDefault="00817F43" w:rsidP="00817F43">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817F43" w:rsidRDefault="00817F43" w:rsidP="00817F43">
            <w:pPr>
              <w:jc w:val="left"/>
            </w:pPr>
            <w:r>
              <w:rPr>
                <w:rFonts w:hint="eastAsia"/>
              </w:rPr>
              <w:t>法定代表人：樊怀东</w:t>
            </w:r>
          </w:p>
          <w:p w:rsidR="00817F43" w:rsidRDefault="00817F43" w:rsidP="00817F43">
            <w:pPr>
              <w:jc w:val="left"/>
            </w:pPr>
            <w:r>
              <w:rPr>
                <w:rFonts w:hint="eastAsia"/>
              </w:rPr>
              <w:t>客服电话：</w:t>
            </w:r>
            <w:r>
              <w:rPr>
                <w:rFonts w:hint="eastAsia"/>
              </w:rPr>
              <w:t>4000-899-100</w:t>
            </w:r>
          </w:p>
          <w:p w:rsidR="00817F43" w:rsidRDefault="00817F43" w:rsidP="00817F43">
            <w:pPr>
              <w:jc w:val="left"/>
            </w:pPr>
            <w:r>
              <w:rPr>
                <w:rFonts w:hint="eastAsia"/>
              </w:rPr>
              <w:t>网址：</w:t>
            </w:r>
            <w:r>
              <w:rPr>
                <w:rFonts w:hint="eastAsia"/>
              </w:rPr>
              <w:t>http://www.yibaijin.com/</w:t>
            </w:r>
          </w:p>
        </w:tc>
      </w:tr>
      <w:tr w:rsidR="00817F43" w:rsidTr="00817F43">
        <w:tc>
          <w:tcPr>
            <w:tcW w:w="2768" w:type="dxa"/>
          </w:tcPr>
          <w:p w:rsidR="00817F43" w:rsidRDefault="00817F43" w:rsidP="00817F43">
            <w:pPr>
              <w:jc w:val="right"/>
            </w:pPr>
            <w:r>
              <w:t>64</w:t>
            </w:r>
          </w:p>
        </w:tc>
        <w:tc>
          <w:tcPr>
            <w:tcW w:w="2769" w:type="dxa"/>
          </w:tcPr>
          <w:p w:rsidR="00817F43" w:rsidRDefault="00817F43" w:rsidP="00817F43">
            <w:pPr>
              <w:jc w:val="left"/>
            </w:pPr>
            <w:r>
              <w:rPr>
                <w:rFonts w:hint="eastAsia"/>
              </w:rPr>
              <w:t>腾安基金销售（深圳）有限</w:t>
            </w:r>
            <w:r>
              <w:rPr>
                <w:rFonts w:hint="eastAsia"/>
              </w:rPr>
              <w:lastRenderedPageBreak/>
              <w:t>公司</w:t>
            </w:r>
          </w:p>
        </w:tc>
        <w:tc>
          <w:tcPr>
            <w:tcW w:w="2769" w:type="dxa"/>
          </w:tcPr>
          <w:p w:rsidR="00817F43" w:rsidRDefault="00817F43" w:rsidP="00817F43">
            <w:pPr>
              <w:jc w:val="left"/>
            </w:pPr>
            <w:r>
              <w:rPr>
                <w:rFonts w:hint="eastAsia"/>
              </w:rPr>
              <w:lastRenderedPageBreak/>
              <w:t>注册地址：深圳市前海深港</w:t>
            </w:r>
            <w:r>
              <w:rPr>
                <w:rFonts w:hint="eastAsia"/>
              </w:rPr>
              <w:lastRenderedPageBreak/>
              <w:t>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817F43" w:rsidRDefault="00817F43" w:rsidP="00817F43">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817F43" w:rsidRDefault="00817F43" w:rsidP="00817F43">
            <w:pPr>
              <w:jc w:val="left"/>
            </w:pPr>
            <w:r>
              <w:rPr>
                <w:rFonts w:hint="eastAsia"/>
              </w:rPr>
              <w:t>法定代表人：刘明军</w:t>
            </w:r>
          </w:p>
          <w:p w:rsidR="00817F43" w:rsidRDefault="00817F43" w:rsidP="00817F43">
            <w:pPr>
              <w:jc w:val="left"/>
            </w:pPr>
            <w:r>
              <w:rPr>
                <w:rFonts w:hint="eastAsia"/>
              </w:rPr>
              <w:t>联系人：谭广锋</w:t>
            </w:r>
          </w:p>
          <w:p w:rsidR="00817F43" w:rsidRDefault="00817F43" w:rsidP="00817F43">
            <w:pPr>
              <w:jc w:val="left"/>
            </w:pPr>
            <w:r>
              <w:rPr>
                <w:rFonts w:hint="eastAsia"/>
              </w:rPr>
              <w:t>电话：</w:t>
            </w:r>
            <w:r>
              <w:rPr>
                <w:rFonts w:hint="eastAsia"/>
              </w:rPr>
              <w:t>0755-86013388</w:t>
            </w:r>
            <w:r>
              <w:rPr>
                <w:rFonts w:hint="eastAsia"/>
              </w:rPr>
              <w:t>转</w:t>
            </w:r>
            <w:r>
              <w:rPr>
                <w:rFonts w:hint="eastAsia"/>
              </w:rPr>
              <w:t>80618</w:t>
            </w:r>
          </w:p>
          <w:p w:rsidR="00817F43" w:rsidRDefault="00817F43" w:rsidP="00817F43">
            <w:pPr>
              <w:jc w:val="left"/>
            </w:pPr>
            <w:r>
              <w:rPr>
                <w:rFonts w:hint="eastAsia"/>
              </w:rPr>
              <w:t>传真：</w:t>
            </w:r>
            <w:r>
              <w:rPr>
                <w:rFonts w:hint="eastAsia"/>
              </w:rPr>
              <w:t>/</w:t>
            </w:r>
          </w:p>
          <w:p w:rsidR="00817F43" w:rsidRDefault="00817F43" w:rsidP="00817F43">
            <w:pPr>
              <w:jc w:val="left"/>
            </w:pPr>
            <w:r>
              <w:rPr>
                <w:rFonts w:hint="eastAsia"/>
              </w:rPr>
              <w:t>客服电话：</w:t>
            </w:r>
            <w:r>
              <w:rPr>
                <w:rFonts w:hint="eastAsia"/>
              </w:rPr>
              <w:t>95017</w:t>
            </w:r>
          </w:p>
          <w:p w:rsidR="00817F43" w:rsidRDefault="00817F43" w:rsidP="00817F43">
            <w:pPr>
              <w:jc w:val="left"/>
            </w:pPr>
            <w:r>
              <w:rPr>
                <w:rFonts w:hint="eastAsia"/>
              </w:rPr>
              <w:t>网址：</w:t>
            </w:r>
            <w:r>
              <w:rPr>
                <w:rFonts w:hint="eastAsia"/>
              </w:rPr>
              <w:t>www.tenganxinxi.com</w:t>
            </w:r>
          </w:p>
        </w:tc>
      </w:tr>
      <w:tr w:rsidR="00817F43" w:rsidTr="00817F43">
        <w:tc>
          <w:tcPr>
            <w:tcW w:w="2768" w:type="dxa"/>
          </w:tcPr>
          <w:p w:rsidR="00817F43" w:rsidRDefault="00817F43" w:rsidP="00817F43">
            <w:pPr>
              <w:jc w:val="right"/>
            </w:pPr>
            <w:r>
              <w:lastRenderedPageBreak/>
              <w:t>65</w:t>
            </w:r>
          </w:p>
        </w:tc>
        <w:tc>
          <w:tcPr>
            <w:tcW w:w="2769" w:type="dxa"/>
          </w:tcPr>
          <w:p w:rsidR="00817F43" w:rsidRDefault="00817F43" w:rsidP="00817F43">
            <w:pPr>
              <w:jc w:val="left"/>
            </w:pPr>
            <w:r>
              <w:rPr>
                <w:rFonts w:hint="eastAsia"/>
              </w:rPr>
              <w:t>北京度小满基金销售有限公司</w:t>
            </w:r>
          </w:p>
        </w:tc>
        <w:tc>
          <w:tcPr>
            <w:tcW w:w="2769" w:type="dxa"/>
          </w:tcPr>
          <w:p w:rsidR="00817F43" w:rsidRDefault="00817F43" w:rsidP="00817F43">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817F43" w:rsidRDefault="00817F43" w:rsidP="00817F43">
            <w:pPr>
              <w:jc w:val="left"/>
            </w:pPr>
            <w:r>
              <w:rPr>
                <w:rFonts w:hint="eastAsia"/>
              </w:rPr>
              <w:t>法定代表人：葛新</w:t>
            </w:r>
          </w:p>
          <w:p w:rsidR="00817F43" w:rsidRDefault="00817F43" w:rsidP="00817F43">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817F43" w:rsidRDefault="00817F43" w:rsidP="00817F43">
            <w:pPr>
              <w:jc w:val="left"/>
            </w:pPr>
            <w:r>
              <w:rPr>
                <w:rFonts w:hint="eastAsia"/>
              </w:rPr>
              <w:t>机构联系人：孙博超</w:t>
            </w:r>
          </w:p>
          <w:p w:rsidR="00817F43" w:rsidRDefault="00817F43" w:rsidP="00817F43">
            <w:pPr>
              <w:jc w:val="left"/>
            </w:pPr>
            <w:r>
              <w:rPr>
                <w:rFonts w:hint="eastAsia"/>
              </w:rPr>
              <w:t>联系人电话：</w:t>
            </w:r>
            <w:r>
              <w:rPr>
                <w:rFonts w:hint="eastAsia"/>
              </w:rPr>
              <w:t>010-59403028</w:t>
            </w:r>
          </w:p>
          <w:p w:rsidR="00817F43" w:rsidRDefault="00817F43" w:rsidP="00817F43">
            <w:pPr>
              <w:jc w:val="left"/>
            </w:pPr>
            <w:r>
              <w:rPr>
                <w:rFonts w:hint="eastAsia"/>
              </w:rPr>
              <w:t>联系人传真：</w:t>
            </w:r>
            <w:r>
              <w:rPr>
                <w:rFonts w:hint="eastAsia"/>
              </w:rPr>
              <w:t>010-59403027</w:t>
            </w:r>
          </w:p>
          <w:p w:rsidR="00817F43" w:rsidRDefault="00817F43" w:rsidP="00817F43">
            <w:pPr>
              <w:jc w:val="left"/>
            </w:pPr>
            <w:r>
              <w:rPr>
                <w:rFonts w:hint="eastAsia"/>
              </w:rPr>
              <w:t>客户服务电话：</w:t>
            </w:r>
            <w:r>
              <w:rPr>
                <w:rFonts w:hint="eastAsia"/>
              </w:rPr>
              <w:t>95055-4</w:t>
            </w:r>
          </w:p>
          <w:p w:rsidR="00817F43" w:rsidRDefault="00817F43" w:rsidP="00817F43">
            <w:pPr>
              <w:jc w:val="left"/>
            </w:pPr>
            <w:r>
              <w:rPr>
                <w:rFonts w:hint="eastAsia"/>
              </w:rPr>
              <w:t>公司网址：</w:t>
            </w:r>
            <w:r>
              <w:rPr>
                <w:rFonts w:hint="eastAsia"/>
              </w:rPr>
              <w:t>www.baiyingfund.com</w:t>
            </w:r>
          </w:p>
        </w:tc>
      </w:tr>
      <w:tr w:rsidR="00817F43" w:rsidTr="00817F43">
        <w:tc>
          <w:tcPr>
            <w:tcW w:w="2768" w:type="dxa"/>
          </w:tcPr>
          <w:p w:rsidR="00817F43" w:rsidRDefault="00817F43" w:rsidP="00817F43">
            <w:pPr>
              <w:jc w:val="right"/>
            </w:pPr>
            <w:r>
              <w:t>66</w:t>
            </w:r>
          </w:p>
        </w:tc>
        <w:tc>
          <w:tcPr>
            <w:tcW w:w="2769" w:type="dxa"/>
          </w:tcPr>
          <w:p w:rsidR="00817F43" w:rsidRDefault="00817F43" w:rsidP="00817F43">
            <w:pPr>
              <w:jc w:val="left"/>
            </w:pPr>
            <w:r>
              <w:rPr>
                <w:rFonts w:hint="eastAsia"/>
              </w:rPr>
              <w:t>江苏汇林保大基金销售有限公司</w:t>
            </w:r>
          </w:p>
        </w:tc>
        <w:tc>
          <w:tcPr>
            <w:tcW w:w="2769" w:type="dxa"/>
          </w:tcPr>
          <w:p w:rsidR="00817F43" w:rsidRDefault="00817F43" w:rsidP="00817F43">
            <w:pPr>
              <w:jc w:val="left"/>
            </w:pPr>
            <w:r>
              <w:rPr>
                <w:rFonts w:hint="eastAsia"/>
              </w:rPr>
              <w:t>注册地址：南京市高淳区经济开发区古檀大道</w:t>
            </w:r>
            <w:r>
              <w:rPr>
                <w:rFonts w:hint="eastAsia"/>
              </w:rPr>
              <w:t>47</w:t>
            </w:r>
            <w:r>
              <w:rPr>
                <w:rFonts w:hint="eastAsia"/>
              </w:rPr>
              <w:t>号</w:t>
            </w:r>
          </w:p>
          <w:p w:rsidR="00817F43" w:rsidRDefault="00817F43" w:rsidP="00817F43">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817F43" w:rsidRDefault="00817F43" w:rsidP="00817F43">
            <w:pPr>
              <w:jc w:val="left"/>
            </w:pPr>
            <w:r>
              <w:rPr>
                <w:rFonts w:hint="eastAsia"/>
              </w:rPr>
              <w:t>法定代表人：吴言林</w:t>
            </w:r>
          </w:p>
          <w:p w:rsidR="00817F43" w:rsidRDefault="00817F43" w:rsidP="00817F43">
            <w:pPr>
              <w:jc w:val="left"/>
            </w:pPr>
            <w:r>
              <w:rPr>
                <w:rFonts w:hint="eastAsia"/>
              </w:rPr>
              <w:t>联系人：林伊灵</w:t>
            </w:r>
          </w:p>
          <w:p w:rsidR="00817F43" w:rsidRDefault="00817F43" w:rsidP="00817F43">
            <w:pPr>
              <w:jc w:val="left"/>
            </w:pPr>
            <w:r>
              <w:rPr>
                <w:rFonts w:hint="eastAsia"/>
              </w:rPr>
              <w:t>电话：</w:t>
            </w:r>
            <w:r>
              <w:rPr>
                <w:rFonts w:hint="eastAsia"/>
              </w:rPr>
              <w:t>025-66046166-810</w:t>
            </w:r>
          </w:p>
          <w:p w:rsidR="00817F43" w:rsidRDefault="00817F43" w:rsidP="00817F43">
            <w:pPr>
              <w:jc w:val="left"/>
            </w:pPr>
            <w:r>
              <w:rPr>
                <w:rFonts w:hint="eastAsia"/>
              </w:rPr>
              <w:t>传真</w:t>
            </w:r>
            <w:r>
              <w:rPr>
                <w:rFonts w:hint="eastAsia"/>
              </w:rPr>
              <w:t>: 025-56878016</w:t>
            </w:r>
          </w:p>
          <w:p w:rsidR="00817F43" w:rsidRDefault="00817F43" w:rsidP="00817F43">
            <w:pPr>
              <w:jc w:val="left"/>
            </w:pPr>
            <w:r>
              <w:rPr>
                <w:rFonts w:hint="eastAsia"/>
              </w:rPr>
              <w:t>客户服务电话：</w:t>
            </w:r>
            <w:r>
              <w:rPr>
                <w:rFonts w:hint="eastAsia"/>
              </w:rPr>
              <w:t>025-66046166</w:t>
            </w:r>
          </w:p>
          <w:p w:rsidR="00817F43" w:rsidRDefault="00817F43" w:rsidP="00817F43">
            <w:pPr>
              <w:jc w:val="left"/>
            </w:pPr>
            <w:r>
              <w:rPr>
                <w:rFonts w:hint="eastAsia"/>
              </w:rPr>
              <w:t>网址：</w:t>
            </w:r>
            <w:r>
              <w:rPr>
                <w:rFonts w:hint="eastAsia"/>
              </w:rPr>
              <w:t>www.huilinbd.com</w:t>
            </w:r>
          </w:p>
        </w:tc>
      </w:tr>
      <w:tr w:rsidR="00817F43" w:rsidTr="00817F43">
        <w:tc>
          <w:tcPr>
            <w:tcW w:w="2768" w:type="dxa"/>
          </w:tcPr>
          <w:p w:rsidR="00817F43" w:rsidRDefault="00817F43" w:rsidP="00817F43">
            <w:pPr>
              <w:jc w:val="right"/>
            </w:pPr>
            <w:r>
              <w:t>67</w:t>
            </w:r>
          </w:p>
        </w:tc>
        <w:tc>
          <w:tcPr>
            <w:tcW w:w="2769" w:type="dxa"/>
          </w:tcPr>
          <w:p w:rsidR="00817F43" w:rsidRDefault="00817F43" w:rsidP="00817F43">
            <w:pPr>
              <w:jc w:val="left"/>
            </w:pPr>
            <w:r>
              <w:rPr>
                <w:rFonts w:hint="eastAsia"/>
              </w:rPr>
              <w:t>中国人寿保险股份有限公司</w:t>
            </w:r>
          </w:p>
        </w:tc>
        <w:tc>
          <w:tcPr>
            <w:tcW w:w="2769" w:type="dxa"/>
          </w:tcPr>
          <w:p w:rsidR="00817F43" w:rsidRDefault="00817F43" w:rsidP="00817F43">
            <w:pPr>
              <w:jc w:val="left"/>
            </w:pPr>
            <w:r>
              <w:rPr>
                <w:rFonts w:hint="eastAsia"/>
              </w:rPr>
              <w:t>注册地址：中国北京市西城区金融大街</w:t>
            </w:r>
            <w:r>
              <w:rPr>
                <w:rFonts w:hint="eastAsia"/>
              </w:rPr>
              <w:t>16</w:t>
            </w:r>
            <w:r>
              <w:rPr>
                <w:rFonts w:hint="eastAsia"/>
              </w:rPr>
              <w:t>号</w:t>
            </w:r>
          </w:p>
          <w:p w:rsidR="00817F43" w:rsidRDefault="00817F43" w:rsidP="00817F43">
            <w:pPr>
              <w:jc w:val="left"/>
            </w:pPr>
            <w:r>
              <w:rPr>
                <w:rFonts w:hint="eastAsia"/>
              </w:rPr>
              <w:t>办公地址：中国北京市西城区金融大街</w:t>
            </w:r>
            <w:r>
              <w:rPr>
                <w:rFonts w:hint="eastAsia"/>
              </w:rPr>
              <w:t>16</w:t>
            </w:r>
            <w:r>
              <w:rPr>
                <w:rFonts w:hint="eastAsia"/>
              </w:rPr>
              <w:t>号</w:t>
            </w:r>
          </w:p>
          <w:p w:rsidR="00817F43" w:rsidRDefault="00817F43" w:rsidP="00817F43">
            <w:pPr>
              <w:jc w:val="left"/>
            </w:pPr>
            <w:r>
              <w:rPr>
                <w:rFonts w:hint="eastAsia"/>
              </w:rPr>
              <w:t>法定代表人：王滨</w:t>
            </w:r>
          </w:p>
          <w:p w:rsidR="00817F43" w:rsidRDefault="00817F43" w:rsidP="00817F43">
            <w:pPr>
              <w:jc w:val="left"/>
            </w:pPr>
            <w:r>
              <w:rPr>
                <w:rFonts w:hint="eastAsia"/>
              </w:rPr>
              <w:t>联系人：秦泽伟</w:t>
            </w:r>
          </w:p>
          <w:p w:rsidR="00817F43" w:rsidRDefault="00817F43" w:rsidP="00817F43">
            <w:pPr>
              <w:jc w:val="left"/>
            </w:pPr>
            <w:r>
              <w:rPr>
                <w:rFonts w:hint="eastAsia"/>
              </w:rPr>
              <w:lastRenderedPageBreak/>
              <w:t>电话：</w:t>
            </w:r>
            <w:r>
              <w:rPr>
                <w:rFonts w:hint="eastAsia"/>
              </w:rPr>
              <w:t>010-63631539</w:t>
            </w:r>
          </w:p>
          <w:p w:rsidR="00817F43" w:rsidRDefault="00817F43" w:rsidP="00817F43">
            <w:pPr>
              <w:jc w:val="left"/>
            </w:pPr>
            <w:r>
              <w:rPr>
                <w:rFonts w:hint="eastAsia"/>
              </w:rPr>
              <w:t>客服电话：</w:t>
            </w:r>
            <w:r>
              <w:rPr>
                <w:rFonts w:hint="eastAsia"/>
              </w:rPr>
              <w:t>95519</w:t>
            </w:r>
          </w:p>
          <w:p w:rsidR="00817F43" w:rsidRDefault="00817F43" w:rsidP="00817F43">
            <w:pPr>
              <w:jc w:val="left"/>
            </w:pPr>
            <w:r>
              <w:rPr>
                <w:rFonts w:hint="eastAsia"/>
              </w:rPr>
              <w:t>网址：</w:t>
            </w:r>
            <w:r>
              <w:rPr>
                <w:rFonts w:hint="eastAsia"/>
              </w:rPr>
              <w:t>www.e-chinalife.com</w:t>
            </w:r>
          </w:p>
        </w:tc>
      </w:tr>
      <w:tr w:rsidR="00817F43" w:rsidTr="00817F43">
        <w:tc>
          <w:tcPr>
            <w:tcW w:w="2768" w:type="dxa"/>
          </w:tcPr>
          <w:p w:rsidR="00817F43" w:rsidRDefault="00817F43" w:rsidP="00817F43">
            <w:pPr>
              <w:jc w:val="right"/>
            </w:pPr>
            <w:r>
              <w:lastRenderedPageBreak/>
              <w:t>68</w:t>
            </w:r>
          </w:p>
        </w:tc>
        <w:tc>
          <w:tcPr>
            <w:tcW w:w="5538" w:type="dxa"/>
            <w:gridSpan w:val="2"/>
          </w:tcPr>
          <w:p w:rsidR="00817F43" w:rsidRDefault="00817F43" w:rsidP="00817F43">
            <w:pPr>
              <w:jc w:val="left"/>
            </w:pPr>
            <w:r>
              <w:rPr>
                <w:rFonts w:hint="eastAsia"/>
              </w:rPr>
              <w:t>本基金其他代销机构情况详见基金管理人网站列示</w:t>
            </w:r>
          </w:p>
        </w:tc>
      </w:tr>
    </w:tbl>
    <w:p w:rsidR="00817F43" w:rsidRDefault="00817F43" w:rsidP="00817F43">
      <w:pPr>
        <w:pStyle w:val="-2"/>
      </w:pPr>
      <w:r>
        <w:rPr>
          <w:rFonts w:hint="eastAsia"/>
        </w:rPr>
        <w:t>5.2 登记机构</w:t>
      </w:r>
    </w:p>
    <w:p w:rsidR="00817F43" w:rsidRDefault="00817F43" w:rsidP="00817F43">
      <w:pPr>
        <w:pStyle w:val="-"/>
        <w:ind w:firstLine="420"/>
      </w:pPr>
      <w:r>
        <w:rPr>
          <w:rFonts w:hint="eastAsia"/>
        </w:rPr>
        <w:t>南方基金管理股份有限公司</w:t>
      </w:r>
    </w:p>
    <w:p w:rsidR="00817F43" w:rsidRDefault="00817F43" w:rsidP="00817F43">
      <w:pPr>
        <w:pStyle w:val="-"/>
        <w:ind w:firstLine="420"/>
      </w:pPr>
      <w:r>
        <w:rPr>
          <w:rFonts w:hint="eastAsia"/>
        </w:rPr>
        <w:t>住所及办公地址：广东省深圳市福田区莲花街道益田路5999号基金大厦32-42楼</w:t>
      </w:r>
    </w:p>
    <w:p w:rsidR="00817F43" w:rsidRDefault="00817F43" w:rsidP="00817F43">
      <w:pPr>
        <w:pStyle w:val="-"/>
        <w:ind w:firstLine="420"/>
      </w:pPr>
      <w:r>
        <w:rPr>
          <w:rFonts w:hint="eastAsia"/>
        </w:rPr>
        <w:t>法定代表人：张海波</w:t>
      </w:r>
    </w:p>
    <w:p w:rsidR="00817F43" w:rsidRDefault="00817F43" w:rsidP="00817F43">
      <w:pPr>
        <w:pStyle w:val="-"/>
        <w:ind w:firstLine="420"/>
      </w:pPr>
      <w:r>
        <w:rPr>
          <w:rFonts w:hint="eastAsia"/>
        </w:rPr>
        <w:t>电话：（0755）82763849</w:t>
      </w:r>
    </w:p>
    <w:p w:rsidR="00817F43" w:rsidRDefault="00817F43" w:rsidP="00817F43">
      <w:pPr>
        <w:pStyle w:val="-"/>
        <w:ind w:firstLine="420"/>
      </w:pPr>
      <w:r>
        <w:rPr>
          <w:rFonts w:hint="eastAsia"/>
        </w:rPr>
        <w:t>传真：（0755）82763889</w:t>
      </w:r>
    </w:p>
    <w:p w:rsidR="00817F43" w:rsidRDefault="00817F43" w:rsidP="00817F43">
      <w:pPr>
        <w:pStyle w:val="-"/>
        <w:ind w:firstLine="420"/>
      </w:pPr>
      <w:r>
        <w:rPr>
          <w:rFonts w:hint="eastAsia"/>
        </w:rPr>
        <w:t>联系人：古和鹏</w:t>
      </w:r>
    </w:p>
    <w:p w:rsidR="00817F43" w:rsidRDefault="00817F43" w:rsidP="00817F43">
      <w:pPr>
        <w:pStyle w:val="-2"/>
      </w:pPr>
      <w:r>
        <w:t>5.3 出具法律意见书的律师事务所</w:t>
      </w:r>
    </w:p>
    <w:p w:rsidR="00817F43" w:rsidRDefault="00817F43" w:rsidP="00817F43">
      <w:pPr>
        <w:pStyle w:val="-"/>
        <w:ind w:firstLine="420"/>
      </w:pPr>
      <w:r>
        <w:rPr>
          <w:rFonts w:hint="eastAsia"/>
        </w:rPr>
        <w:t>广东华瀚律师事务所</w:t>
      </w:r>
    </w:p>
    <w:p w:rsidR="00817F43" w:rsidRDefault="00817F43" w:rsidP="00817F43">
      <w:pPr>
        <w:pStyle w:val="-"/>
        <w:ind w:firstLine="420"/>
      </w:pPr>
      <w:r>
        <w:rPr>
          <w:rFonts w:hint="eastAsia"/>
        </w:rPr>
        <w:t>注册地址：深圳市罗湖区笋岗东路1002号宝安广场A座16楼G.H室</w:t>
      </w:r>
    </w:p>
    <w:p w:rsidR="00817F43" w:rsidRDefault="00817F43" w:rsidP="00817F43">
      <w:pPr>
        <w:pStyle w:val="-"/>
        <w:ind w:firstLine="420"/>
      </w:pPr>
      <w:r>
        <w:rPr>
          <w:rFonts w:hint="eastAsia"/>
        </w:rPr>
        <w:t>负责人：李兆良</w:t>
      </w:r>
    </w:p>
    <w:p w:rsidR="00817F43" w:rsidRDefault="00817F43" w:rsidP="00817F43">
      <w:pPr>
        <w:pStyle w:val="-"/>
        <w:ind w:firstLine="420"/>
      </w:pPr>
      <w:r>
        <w:rPr>
          <w:rFonts w:hint="eastAsia"/>
        </w:rPr>
        <w:t>电话：(0755)88604192</w:t>
      </w:r>
    </w:p>
    <w:p w:rsidR="00817F43" w:rsidRDefault="00817F43" w:rsidP="00817F43">
      <w:pPr>
        <w:pStyle w:val="-"/>
        <w:ind w:firstLine="420"/>
      </w:pPr>
      <w:r>
        <w:rPr>
          <w:rFonts w:hint="eastAsia"/>
        </w:rPr>
        <w:t>传真：(0755)82687861</w:t>
      </w:r>
    </w:p>
    <w:p w:rsidR="00817F43" w:rsidRDefault="00817F43" w:rsidP="00817F43">
      <w:pPr>
        <w:pStyle w:val="-"/>
        <w:ind w:firstLine="420"/>
      </w:pPr>
      <w:r>
        <w:rPr>
          <w:rFonts w:hint="eastAsia"/>
        </w:rPr>
        <w:t>经办律师：戴瑞冬、付强</w:t>
      </w:r>
    </w:p>
    <w:p w:rsidR="00817F43" w:rsidRDefault="00817F43" w:rsidP="00817F43">
      <w:pPr>
        <w:pStyle w:val="-2"/>
      </w:pPr>
      <w:r>
        <w:t>5.4 审计基金财产的会计师事务所</w:t>
      </w:r>
    </w:p>
    <w:p w:rsidR="00817F43" w:rsidRDefault="00817F43" w:rsidP="00817F43">
      <w:pPr>
        <w:pStyle w:val="-"/>
        <w:ind w:firstLine="420"/>
      </w:pPr>
      <w:r>
        <w:rPr>
          <w:rFonts w:hint="eastAsia"/>
        </w:rPr>
        <w:t>名称：普华永道中天会计师事务所（特殊普通合伙）</w:t>
      </w:r>
    </w:p>
    <w:p w:rsidR="00817F43" w:rsidRDefault="00817F43" w:rsidP="00817F43">
      <w:pPr>
        <w:pStyle w:val="-"/>
        <w:ind w:firstLine="420"/>
      </w:pPr>
      <w:r>
        <w:rPr>
          <w:rFonts w:hint="eastAsia"/>
        </w:rPr>
        <w:t>住所：上海市浦东新区陆家嘴环路1318号星展银行大厦6楼</w:t>
      </w:r>
    </w:p>
    <w:p w:rsidR="00817F43" w:rsidRDefault="00817F43" w:rsidP="00817F43">
      <w:pPr>
        <w:pStyle w:val="-"/>
        <w:ind w:firstLine="420"/>
      </w:pPr>
      <w:r>
        <w:rPr>
          <w:rFonts w:hint="eastAsia"/>
        </w:rPr>
        <w:t>办公地址：上海市湖滨路202号领展企业广场2座普华永道中心11楼</w:t>
      </w:r>
    </w:p>
    <w:p w:rsidR="00817F43" w:rsidRDefault="00817F43" w:rsidP="00817F43">
      <w:pPr>
        <w:pStyle w:val="-"/>
        <w:ind w:firstLine="420"/>
      </w:pPr>
      <w:r>
        <w:rPr>
          <w:rFonts w:hint="eastAsia"/>
        </w:rPr>
        <w:t>执行事务合伙人：李丹</w:t>
      </w:r>
    </w:p>
    <w:p w:rsidR="00817F43" w:rsidRDefault="00817F43" w:rsidP="00817F43">
      <w:pPr>
        <w:pStyle w:val="-"/>
        <w:ind w:firstLine="420"/>
      </w:pPr>
      <w:r>
        <w:rPr>
          <w:rFonts w:hint="eastAsia"/>
        </w:rPr>
        <w:t>联系人：曹阳</w:t>
      </w:r>
    </w:p>
    <w:p w:rsidR="00817F43" w:rsidRDefault="00817F43" w:rsidP="00817F43">
      <w:pPr>
        <w:pStyle w:val="-"/>
        <w:ind w:firstLine="420"/>
      </w:pPr>
      <w:r>
        <w:rPr>
          <w:rFonts w:hint="eastAsia"/>
        </w:rPr>
        <w:t>联系电话：021-23238888</w:t>
      </w:r>
    </w:p>
    <w:p w:rsidR="00817F43" w:rsidRDefault="00817F43" w:rsidP="00817F43">
      <w:pPr>
        <w:pStyle w:val="-"/>
        <w:ind w:firstLine="420"/>
      </w:pPr>
      <w:r>
        <w:rPr>
          <w:rFonts w:hint="eastAsia"/>
        </w:rPr>
        <w:t>传真：021-23238800</w:t>
      </w:r>
    </w:p>
    <w:p w:rsidR="00817F43" w:rsidRDefault="00817F43" w:rsidP="00817F43">
      <w:pPr>
        <w:pStyle w:val="-"/>
        <w:ind w:firstLine="420"/>
      </w:pPr>
      <w:r>
        <w:rPr>
          <w:rFonts w:hint="eastAsia"/>
        </w:rPr>
        <w:t>经办注册会计师：薛竞、曹阳</w:t>
      </w:r>
    </w:p>
    <w:p w:rsidR="00817F43" w:rsidRDefault="00817F43">
      <w:pPr>
        <w:widowControl/>
        <w:jc w:val="left"/>
        <w:rPr>
          <w:rFonts w:ascii="宋体" w:hAnsi="宋体"/>
          <w:color w:val="222222"/>
          <w:kern w:val="0"/>
          <w:szCs w:val="21"/>
          <w:lang w:val="x-none" w:eastAsia="x-none"/>
        </w:rPr>
      </w:pPr>
      <w:r>
        <w:br w:type="page"/>
      </w:r>
    </w:p>
    <w:p w:rsidR="00817F43" w:rsidRDefault="00817F43" w:rsidP="00817F43">
      <w:pPr>
        <w:pStyle w:val="-1"/>
      </w:pPr>
      <w:bookmarkStart w:id="6" w:name="_Toc53733429"/>
      <w:r>
        <w:rPr>
          <w:rFonts w:hint="eastAsia"/>
        </w:rPr>
        <w:lastRenderedPageBreak/>
        <w:t>§</w:t>
      </w:r>
      <w:r>
        <w:t>6 基金的募集</w:t>
      </w:r>
      <w:bookmarkEnd w:id="6"/>
    </w:p>
    <w:p w:rsidR="00817F43" w:rsidRDefault="00817F43" w:rsidP="00817F43">
      <w:pPr>
        <w:pStyle w:val="-"/>
        <w:ind w:firstLine="420"/>
      </w:pPr>
      <w:r>
        <w:rPr>
          <w:rFonts w:hint="eastAsia"/>
        </w:rPr>
        <w:t>本基金由基金管理人依照《基金法》、《运作办法》、《销售办法》、基金合同及其他有关规定，并经中国证监会2015年7月6日证监许可[2015]1517号文备案募集。</w:t>
      </w:r>
    </w:p>
    <w:p w:rsidR="00817F43" w:rsidRDefault="00817F43" w:rsidP="00817F43">
      <w:pPr>
        <w:pStyle w:val="-"/>
        <w:ind w:firstLine="420"/>
      </w:pPr>
      <w:r>
        <w:rPr>
          <w:rFonts w:hint="eastAsia"/>
        </w:rPr>
        <w:t>本基金为契约型开放式基金。基金存续期限为不定期。募集期自2017年6月26日至2017年7月28日止，共募集444,062,633.15份基金份额，募集户数为5935户。</w:t>
      </w:r>
    </w:p>
    <w:p w:rsidR="00817F43" w:rsidRDefault="00817F43">
      <w:pPr>
        <w:widowControl/>
        <w:jc w:val="left"/>
        <w:rPr>
          <w:rFonts w:ascii="宋体" w:hAnsi="宋体"/>
          <w:color w:val="222222"/>
          <w:kern w:val="0"/>
          <w:szCs w:val="21"/>
          <w:lang w:val="x-none" w:eastAsia="x-none"/>
        </w:rPr>
      </w:pPr>
      <w:r>
        <w:br w:type="page"/>
      </w:r>
    </w:p>
    <w:p w:rsidR="00817F43" w:rsidRDefault="00817F43" w:rsidP="00817F43">
      <w:pPr>
        <w:pStyle w:val="-1"/>
      </w:pPr>
      <w:bookmarkStart w:id="7" w:name="_Toc53733430"/>
      <w:r>
        <w:rPr>
          <w:rFonts w:hint="eastAsia"/>
        </w:rPr>
        <w:lastRenderedPageBreak/>
        <w:t>§</w:t>
      </w:r>
      <w:r>
        <w:t>7 基金合同的生效</w:t>
      </w:r>
      <w:bookmarkEnd w:id="7"/>
    </w:p>
    <w:p w:rsidR="00817F43" w:rsidRDefault="00817F43" w:rsidP="00817F43">
      <w:pPr>
        <w:pStyle w:val="-"/>
        <w:ind w:firstLine="420"/>
      </w:pPr>
      <w:r>
        <w:rPr>
          <w:rFonts w:hint="eastAsia"/>
        </w:rPr>
        <w:t>一、基金的备案条件</w:t>
      </w:r>
    </w:p>
    <w:p w:rsidR="00817F43" w:rsidRDefault="00817F43" w:rsidP="00817F43">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817F43" w:rsidRDefault="00817F43" w:rsidP="00817F43">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817F43" w:rsidRDefault="00817F43" w:rsidP="00817F43">
      <w:pPr>
        <w:pStyle w:val="-"/>
        <w:ind w:firstLine="420"/>
      </w:pPr>
    </w:p>
    <w:p w:rsidR="00817F43" w:rsidRDefault="00817F43" w:rsidP="00817F43">
      <w:pPr>
        <w:pStyle w:val="-"/>
        <w:ind w:firstLine="420"/>
      </w:pPr>
      <w:r>
        <w:rPr>
          <w:rFonts w:hint="eastAsia"/>
        </w:rPr>
        <w:t>二、基金合同的生效</w:t>
      </w:r>
    </w:p>
    <w:p w:rsidR="00817F43" w:rsidRDefault="00817F43" w:rsidP="00817F43">
      <w:pPr>
        <w:pStyle w:val="-"/>
        <w:ind w:firstLine="420"/>
      </w:pPr>
    </w:p>
    <w:p w:rsidR="00817F43" w:rsidRDefault="00817F43" w:rsidP="00817F43">
      <w:pPr>
        <w:pStyle w:val="-"/>
        <w:ind w:firstLine="420"/>
      </w:pPr>
      <w:r>
        <w:rPr>
          <w:rFonts w:hint="eastAsia"/>
        </w:rPr>
        <w:t>本基金合同于2017年8月3日正式生效。自基金合同生效日起，本基金管理人正式开始管理本基金。</w:t>
      </w:r>
    </w:p>
    <w:p w:rsidR="00817F43" w:rsidRDefault="00817F43" w:rsidP="00817F43">
      <w:pPr>
        <w:pStyle w:val="-"/>
        <w:ind w:firstLine="420"/>
      </w:pPr>
    </w:p>
    <w:p w:rsidR="00817F43" w:rsidRDefault="00817F43" w:rsidP="00817F43">
      <w:pPr>
        <w:pStyle w:val="-"/>
        <w:ind w:firstLine="420"/>
      </w:pPr>
      <w:r>
        <w:rPr>
          <w:rFonts w:hint="eastAsia"/>
        </w:rPr>
        <w:t>三、基金存续期内的基金份额持有人数量和资产规模</w:t>
      </w:r>
    </w:p>
    <w:p w:rsidR="00817F43" w:rsidRDefault="00817F43" w:rsidP="00817F43">
      <w:pPr>
        <w:pStyle w:val="-"/>
        <w:ind w:firstLine="420"/>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817F43" w:rsidRDefault="00817F43" w:rsidP="00817F43">
      <w:pPr>
        <w:pStyle w:val="-"/>
        <w:ind w:firstLine="420"/>
      </w:pPr>
      <w:r>
        <w:rPr>
          <w:rFonts w:hint="eastAsia"/>
        </w:rPr>
        <w:t>法律法规或中国证监会另有规定时，从其规定。</w:t>
      </w:r>
    </w:p>
    <w:p w:rsidR="00817F43" w:rsidRDefault="00817F43">
      <w:pPr>
        <w:widowControl/>
        <w:jc w:val="left"/>
        <w:rPr>
          <w:rFonts w:ascii="宋体" w:hAnsi="宋体"/>
          <w:color w:val="222222"/>
          <w:kern w:val="0"/>
          <w:szCs w:val="21"/>
          <w:lang w:val="x-none" w:eastAsia="x-none"/>
        </w:rPr>
      </w:pPr>
      <w:r>
        <w:br w:type="page"/>
      </w:r>
    </w:p>
    <w:p w:rsidR="00817F43" w:rsidRDefault="00817F43" w:rsidP="00817F43">
      <w:pPr>
        <w:pStyle w:val="-1"/>
      </w:pPr>
      <w:bookmarkStart w:id="8" w:name="_Toc53733431"/>
      <w:r>
        <w:rPr>
          <w:rFonts w:hint="eastAsia"/>
        </w:rPr>
        <w:lastRenderedPageBreak/>
        <w:t>§</w:t>
      </w:r>
      <w:r>
        <w:t>8 基金份额的申购和赎回</w:t>
      </w:r>
      <w:bookmarkEnd w:id="8"/>
    </w:p>
    <w:p w:rsidR="00817F43" w:rsidRDefault="00817F43" w:rsidP="00817F43">
      <w:pPr>
        <w:pStyle w:val="-2"/>
      </w:pPr>
      <w:r>
        <w:rPr>
          <w:rFonts w:hint="eastAsia"/>
        </w:rPr>
        <w:t>8.1 申购与赎回场所</w:t>
      </w:r>
    </w:p>
    <w:p w:rsidR="00817F43" w:rsidRDefault="00817F43" w:rsidP="00817F43">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817F43" w:rsidRDefault="00817F43" w:rsidP="00817F43">
      <w:pPr>
        <w:pStyle w:val="-2"/>
      </w:pPr>
      <w:r>
        <w:t>8.2 申购与赎回的开放日及时间</w:t>
      </w:r>
    </w:p>
    <w:p w:rsidR="00817F43" w:rsidRDefault="00817F43" w:rsidP="00817F43">
      <w:pPr>
        <w:pStyle w:val="-"/>
        <w:ind w:firstLine="420"/>
      </w:pPr>
      <w:r>
        <w:rPr>
          <w:rFonts w:hint="eastAsia"/>
        </w:rPr>
        <w:t>1、开放日及开放时间</w:t>
      </w:r>
    </w:p>
    <w:p w:rsidR="00817F43" w:rsidRDefault="00817F43" w:rsidP="00817F43">
      <w:pPr>
        <w:pStyle w:val="-"/>
        <w:ind w:firstLine="420"/>
      </w:pPr>
      <w:r>
        <w:rPr>
          <w:rFonts w:hint="eastAsia"/>
        </w:rPr>
        <w:t>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817F43" w:rsidRDefault="00817F43" w:rsidP="00817F43">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817F43" w:rsidRDefault="00817F43" w:rsidP="00817F43">
      <w:pPr>
        <w:pStyle w:val="-"/>
        <w:ind w:firstLine="420"/>
      </w:pPr>
      <w:r>
        <w:rPr>
          <w:rFonts w:hint="eastAsia"/>
        </w:rPr>
        <w:t>2、申购、赎回开始日及业务办理时间</w:t>
      </w:r>
    </w:p>
    <w:p w:rsidR="00817F43" w:rsidRDefault="00817F43" w:rsidP="00817F43">
      <w:pPr>
        <w:pStyle w:val="-"/>
        <w:ind w:firstLine="420"/>
      </w:pPr>
      <w:r>
        <w:rPr>
          <w:rFonts w:hint="eastAsia"/>
        </w:rPr>
        <w:t>基金管理人自基金合同生效之日起不超过3个月开始办理申购，具体业务办理时间在申购开始公告中规定。</w:t>
      </w:r>
    </w:p>
    <w:p w:rsidR="00817F43" w:rsidRDefault="00817F43" w:rsidP="00817F43">
      <w:pPr>
        <w:pStyle w:val="-"/>
        <w:ind w:firstLine="420"/>
      </w:pPr>
      <w:r>
        <w:rPr>
          <w:rFonts w:hint="eastAsia"/>
        </w:rPr>
        <w:t>基金管理人自基金合同生效之日起不超过3个月开始办理赎回，具体业务办理时间在赎回开始公告中规定。</w:t>
      </w:r>
    </w:p>
    <w:p w:rsidR="00817F43" w:rsidRDefault="00817F43" w:rsidP="00817F43">
      <w:pPr>
        <w:pStyle w:val="-"/>
        <w:ind w:firstLine="420"/>
      </w:pPr>
      <w:r>
        <w:rPr>
          <w:rFonts w:hint="eastAsia"/>
        </w:rPr>
        <w:t>本基金已于2017年9月6日开放申购和赎回业务。</w:t>
      </w:r>
    </w:p>
    <w:p w:rsidR="00817F43" w:rsidRDefault="00817F43" w:rsidP="00817F43">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817F43" w:rsidRDefault="00817F43" w:rsidP="00817F43">
      <w:pPr>
        <w:pStyle w:val="-2"/>
      </w:pPr>
      <w:r>
        <w:t>8.3 申购与赎回的原则</w:t>
      </w:r>
    </w:p>
    <w:p w:rsidR="00817F43" w:rsidRDefault="00817F43" w:rsidP="00817F43">
      <w:pPr>
        <w:pStyle w:val="-"/>
        <w:ind w:firstLine="420"/>
      </w:pPr>
      <w:r>
        <w:rPr>
          <w:rFonts w:hint="eastAsia"/>
        </w:rPr>
        <w:t>1、“未知价”原则，即申购、赎回价格以申请当日收市后计算的基金份额净值为基准进行计算；</w:t>
      </w:r>
    </w:p>
    <w:p w:rsidR="00817F43" w:rsidRDefault="00817F43" w:rsidP="00817F43">
      <w:pPr>
        <w:pStyle w:val="-"/>
        <w:ind w:firstLine="420"/>
      </w:pPr>
      <w:r>
        <w:rPr>
          <w:rFonts w:hint="eastAsia"/>
        </w:rPr>
        <w:t>2、“金额申购、份额赎回”原则，即申购以金额申请，赎回以份额申请；</w:t>
      </w:r>
    </w:p>
    <w:p w:rsidR="00817F43" w:rsidRDefault="00817F43" w:rsidP="00817F43">
      <w:pPr>
        <w:pStyle w:val="-"/>
        <w:ind w:firstLine="420"/>
      </w:pPr>
      <w:r>
        <w:rPr>
          <w:rFonts w:hint="eastAsia"/>
        </w:rPr>
        <w:t>3、当日的申购与赎回申请可以在基金管理人规定的时间以内撤销；</w:t>
      </w:r>
    </w:p>
    <w:p w:rsidR="00817F43" w:rsidRDefault="00817F43" w:rsidP="00817F43">
      <w:pPr>
        <w:pStyle w:val="-"/>
        <w:ind w:firstLine="420"/>
      </w:pPr>
      <w:r>
        <w:rPr>
          <w:rFonts w:hint="eastAsia"/>
        </w:rPr>
        <w:lastRenderedPageBreak/>
        <w:t>4、赎回遵循“先进先出”原则，即按照投资人认购、申购的先后次序进行顺序赎回；</w:t>
      </w:r>
    </w:p>
    <w:p w:rsidR="00817F43" w:rsidRDefault="00817F43" w:rsidP="00817F43">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817F43" w:rsidRDefault="00817F43" w:rsidP="00817F43">
      <w:pPr>
        <w:pStyle w:val="-2"/>
      </w:pPr>
      <w:r>
        <w:t>8.4 申购与赎回的程序</w:t>
      </w:r>
    </w:p>
    <w:p w:rsidR="00817F43" w:rsidRDefault="00817F43" w:rsidP="00817F43">
      <w:pPr>
        <w:pStyle w:val="-"/>
        <w:ind w:firstLine="420"/>
      </w:pPr>
      <w:r>
        <w:rPr>
          <w:rFonts w:hint="eastAsia"/>
        </w:rPr>
        <w:t>1、申购和赎回的申请方式</w:t>
      </w:r>
    </w:p>
    <w:p w:rsidR="00817F43" w:rsidRDefault="00817F43" w:rsidP="00817F43">
      <w:pPr>
        <w:pStyle w:val="-"/>
        <w:ind w:firstLine="420"/>
      </w:pPr>
      <w:r>
        <w:rPr>
          <w:rFonts w:hint="eastAsia"/>
        </w:rPr>
        <w:t>投资人必须根据销售机构规定的程序，在开放日的具体业务办理时间内提出申购或赎回的申请。</w:t>
      </w:r>
    </w:p>
    <w:p w:rsidR="00817F43" w:rsidRDefault="00817F43" w:rsidP="00817F43">
      <w:pPr>
        <w:pStyle w:val="-"/>
        <w:ind w:firstLine="420"/>
      </w:pPr>
      <w:r>
        <w:rPr>
          <w:rFonts w:hint="eastAsia"/>
        </w:rPr>
        <w:t>2、申购和赎回的款项支付</w:t>
      </w:r>
    </w:p>
    <w:p w:rsidR="00817F43" w:rsidRDefault="00817F43" w:rsidP="00817F43">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817F43" w:rsidRDefault="00817F43" w:rsidP="00817F43">
      <w:pPr>
        <w:pStyle w:val="-"/>
        <w:ind w:firstLine="420"/>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817F43" w:rsidRDefault="00817F43" w:rsidP="00817F43">
      <w:pPr>
        <w:pStyle w:val="-"/>
        <w:ind w:firstLine="420"/>
      </w:pPr>
      <w:r>
        <w:rPr>
          <w:rFonts w:hint="eastAsia"/>
        </w:rPr>
        <w:t>3、申购和赎回申请的确认</w:t>
      </w:r>
    </w:p>
    <w:p w:rsidR="00817F43" w:rsidRDefault="00817F43" w:rsidP="00817F43">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817F43" w:rsidRDefault="00817F43" w:rsidP="00817F43">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817F43" w:rsidRDefault="00817F43" w:rsidP="00817F43">
      <w:pPr>
        <w:pStyle w:val="-2"/>
      </w:pPr>
      <w:r>
        <w:t>8.5 申购与赎回的数额限制</w:t>
      </w:r>
    </w:p>
    <w:p w:rsidR="00817F43" w:rsidRDefault="00817F43" w:rsidP="00817F43">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817F43" w:rsidRDefault="00817F43" w:rsidP="00817F43">
      <w:pPr>
        <w:pStyle w:val="-"/>
        <w:ind w:firstLine="420"/>
      </w:pPr>
      <w:r>
        <w:rPr>
          <w:rFonts w:hint="eastAsia"/>
        </w:rPr>
        <w:lastRenderedPageBreak/>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817F43" w:rsidRDefault="00817F43" w:rsidP="00817F43">
      <w:pPr>
        <w:pStyle w:val="-"/>
        <w:ind w:firstLine="420"/>
      </w:pPr>
      <w:r>
        <w:rPr>
          <w:rFonts w:hint="eastAsia"/>
        </w:rPr>
        <w:t>3、本基金不对投资人每个交易账户的最低基金份额余额进行限制；</w:t>
      </w:r>
    </w:p>
    <w:p w:rsidR="00817F43" w:rsidRDefault="00817F43" w:rsidP="00817F43">
      <w:pPr>
        <w:pStyle w:val="-"/>
        <w:ind w:firstLine="420"/>
      </w:pPr>
      <w:r>
        <w:rPr>
          <w:rFonts w:hint="eastAsia"/>
        </w:rPr>
        <w:t>4、本基金不对单个投资人累计持有的基金份额上限进行限制，但法律法规或监管要求另有规定的除外；</w:t>
      </w:r>
    </w:p>
    <w:p w:rsidR="00817F43" w:rsidRDefault="00817F43" w:rsidP="00817F43">
      <w:pPr>
        <w:pStyle w:val="-"/>
        <w:ind w:firstLine="420"/>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817F43" w:rsidRDefault="00817F43" w:rsidP="00817F43">
      <w:pPr>
        <w:pStyle w:val="-2"/>
      </w:pPr>
      <w:r>
        <w:t>8.6 申购费用和赎回费用</w:t>
      </w:r>
    </w:p>
    <w:p w:rsidR="00817F43" w:rsidRPr="00720E63" w:rsidRDefault="00817F43" w:rsidP="00530F10">
      <w:pPr>
        <w:snapToGrid w:val="0"/>
        <w:spacing w:line="360" w:lineRule="auto"/>
        <w:ind w:firstLineChars="200" w:firstLine="420"/>
        <w:rPr>
          <w:rFonts w:ascii="宋体" w:hAnsi="宋体"/>
          <w:color w:val="000000"/>
          <w:szCs w:val="21"/>
        </w:rPr>
      </w:pPr>
      <w:r w:rsidRPr="00720E63">
        <w:rPr>
          <w:rFonts w:ascii="宋体" w:hAnsi="宋体"/>
          <w:color w:val="000000"/>
          <w:szCs w:val="21"/>
        </w:rPr>
        <w:t>1、本基金的申购费率最高不高于1.5%，且随申购金额的增加而递减，如下表所示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817F43" w:rsidRPr="00720E63" w:rsidTr="008959B1">
        <w:trPr>
          <w:trHeight w:val="442"/>
          <w:jc w:val="center"/>
        </w:trPr>
        <w:tc>
          <w:tcPr>
            <w:tcW w:w="2849" w:type="dxa"/>
            <w:vAlign w:val="center"/>
          </w:tcPr>
          <w:p w:rsidR="00817F43" w:rsidRPr="00720E63" w:rsidRDefault="00817F43" w:rsidP="008959B1">
            <w:pPr>
              <w:snapToGrid w:val="0"/>
              <w:spacing w:line="360" w:lineRule="auto"/>
              <w:ind w:firstLineChars="200" w:firstLine="420"/>
              <w:rPr>
                <w:rFonts w:ascii="宋体" w:hAnsi="宋体"/>
                <w:color w:val="000000"/>
                <w:szCs w:val="21"/>
              </w:rPr>
            </w:pPr>
            <w:r w:rsidRPr="00720E63">
              <w:rPr>
                <w:rFonts w:ascii="宋体" w:hAnsi="宋体"/>
                <w:color w:val="000000"/>
                <w:szCs w:val="21"/>
              </w:rPr>
              <w:t>申购金额（M）</w:t>
            </w:r>
          </w:p>
        </w:tc>
        <w:tc>
          <w:tcPr>
            <w:tcW w:w="3235" w:type="dxa"/>
            <w:vAlign w:val="center"/>
          </w:tcPr>
          <w:p w:rsidR="00817F43" w:rsidRPr="00720E63" w:rsidRDefault="00817F43" w:rsidP="008959B1">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申购费率</w:t>
            </w:r>
          </w:p>
        </w:tc>
      </w:tr>
      <w:tr w:rsidR="00817F43" w:rsidRPr="00720E63" w:rsidTr="008959B1">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817F43" w:rsidRPr="00720E63" w:rsidRDefault="00817F43" w:rsidP="008959B1">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M</w:t>
            </w:r>
            <w:r>
              <w:rPr>
                <w:rFonts w:ascii="宋体" w:hAnsi="宋体" w:hint="eastAsia"/>
                <w:color w:val="000000"/>
                <w:szCs w:val="21"/>
              </w:rPr>
              <w:t>＜</w:t>
            </w:r>
            <w:r w:rsidRPr="00C533B3">
              <w:rPr>
                <w:rFonts w:ascii="宋体" w:hAnsi="宋体"/>
                <w:color w:val="000000"/>
                <w:szCs w:val="21"/>
              </w:rPr>
              <w:t>100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817F43" w:rsidRPr="00720E63" w:rsidRDefault="00817F43" w:rsidP="008959B1">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1.50%</w:t>
            </w:r>
          </w:p>
        </w:tc>
      </w:tr>
      <w:tr w:rsidR="00817F43" w:rsidRPr="00720E63" w:rsidTr="008959B1">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817F43" w:rsidRPr="00720E63" w:rsidRDefault="00817F43" w:rsidP="008959B1">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100</w:t>
            </w:r>
            <w:r>
              <w:rPr>
                <w:rFonts w:ascii="宋体" w:hAnsi="宋体" w:hint="eastAsia"/>
                <w:color w:val="000000"/>
                <w:szCs w:val="21"/>
              </w:rPr>
              <w:t>万</w:t>
            </w:r>
            <w:r w:rsidRPr="00C533B3">
              <w:rPr>
                <w:rFonts w:ascii="宋体" w:hAnsi="宋体"/>
                <w:color w:val="000000"/>
                <w:szCs w:val="21"/>
              </w:rPr>
              <w:t>≤</w:t>
            </w:r>
            <w:r w:rsidRPr="00C533B3">
              <w:rPr>
                <w:rFonts w:ascii="宋体" w:hAnsi="宋体" w:hint="eastAsia"/>
                <w:color w:val="000000"/>
                <w:szCs w:val="21"/>
              </w:rPr>
              <w:t>M</w:t>
            </w:r>
            <w:r>
              <w:rPr>
                <w:rFonts w:ascii="宋体" w:hAnsi="宋体"/>
                <w:color w:val="000000"/>
                <w:szCs w:val="21"/>
              </w:rPr>
              <w:t>＜</w:t>
            </w:r>
            <w:r>
              <w:rPr>
                <w:rFonts w:ascii="宋体" w:hAnsi="宋体" w:hint="eastAsia"/>
                <w:color w:val="000000"/>
                <w:szCs w:val="21"/>
              </w:rPr>
              <w:t>5</w:t>
            </w:r>
            <w:r w:rsidRPr="00C533B3">
              <w:rPr>
                <w:rFonts w:ascii="宋体" w:hAnsi="宋体"/>
                <w:color w:val="000000"/>
                <w:szCs w:val="21"/>
              </w:rPr>
              <w:t>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817F43" w:rsidRPr="00720E63" w:rsidRDefault="00817F43" w:rsidP="008959B1">
            <w:pPr>
              <w:snapToGrid w:val="0"/>
              <w:spacing w:line="360" w:lineRule="auto"/>
              <w:ind w:firstLineChars="200" w:firstLine="420"/>
              <w:rPr>
                <w:rFonts w:ascii="宋体" w:hAnsi="宋体"/>
                <w:color w:val="000000"/>
                <w:szCs w:val="21"/>
              </w:rPr>
            </w:pPr>
            <w:r>
              <w:rPr>
                <w:rFonts w:ascii="宋体" w:hAnsi="宋体" w:hint="eastAsia"/>
                <w:color w:val="000000"/>
                <w:szCs w:val="21"/>
              </w:rPr>
              <w:t>0.90</w:t>
            </w:r>
            <w:r w:rsidRPr="00C533B3">
              <w:rPr>
                <w:rFonts w:ascii="宋体" w:hAnsi="宋体" w:hint="eastAsia"/>
                <w:color w:val="000000"/>
                <w:szCs w:val="21"/>
              </w:rPr>
              <w:t>%</w:t>
            </w:r>
          </w:p>
        </w:tc>
      </w:tr>
      <w:tr w:rsidR="00817F43" w:rsidRPr="00720E63" w:rsidTr="008959B1">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817F43" w:rsidRPr="00720E63" w:rsidRDefault="00817F43" w:rsidP="008959B1">
            <w:pPr>
              <w:snapToGrid w:val="0"/>
              <w:spacing w:line="360" w:lineRule="auto"/>
              <w:ind w:firstLineChars="200" w:firstLine="420"/>
              <w:rPr>
                <w:rFonts w:ascii="宋体" w:hAnsi="宋体"/>
                <w:color w:val="000000"/>
                <w:szCs w:val="21"/>
              </w:rPr>
            </w:pPr>
            <w:r>
              <w:rPr>
                <w:rFonts w:ascii="宋体" w:hAnsi="宋体" w:hint="eastAsia"/>
                <w:color w:val="000000"/>
                <w:szCs w:val="21"/>
              </w:rPr>
              <w:t>5</w:t>
            </w:r>
            <w:r w:rsidRPr="00C533B3">
              <w:rPr>
                <w:rFonts w:ascii="宋体" w:hAnsi="宋体" w:hint="eastAsia"/>
                <w:color w:val="000000"/>
                <w:szCs w:val="21"/>
              </w:rPr>
              <w:t>00</w:t>
            </w:r>
            <w:r>
              <w:rPr>
                <w:rFonts w:ascii="宋体" w:hAnsi="宋体" w:hint="eastAsia"/>
                <w:color w:val="000000"/>
                <w:szCs w:val="21"/>
              </w:rPr>
              <w:t>万</w:t>
            </w:r>
            <w:r w:rsidRPr="00C533B3">
              <w:rPr>
                <w:rFonts w:ascii="宋体" w:hAnsi="宋体" w:hint="eastAsia"/>
                <w:color w:val="000000"/>
                <w:szCs w:val="21"/>
              </w:rPr>
              <w:t>≤M</w:t>
            </w:r>
            <w:r>
              <w:rPr>
                <w:rFonts w:ascii="宋体" w:hAnsi="宋体"/>
                <w:color w:val="000000"/>
                <w:szCs w:val="21"/>
              </w:rPr>
              <w:t>＜</w:t>
            </w:r>
            <w:r>
              <w:rPr>
                <w:rFonts w:ascii="宋体" w:hAnsi="宋体" w:hint="eastAsia"/>
                <w:color w:val="000000"/>
                <w:szCs w:val="21"/>
              </w:rPr>
              <w:t>10</w:t>
            </w:r>
            <w:r w:rsidRPr="00C533B3">
              <w:rPr>
                <w:rFonts w:ascii="宋体" w:hAnsi="宋体" w:hint="eastAsia"/>
                <w:color w:val="000000"/>
                <w:szCs w:val="21"/>
              </w:rPr>
              <w:t>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817F43" w:rsidRPr="00720E63" w:rsidRDefault="00817F43" w:rsidP="008959B1">
            <w:pPr>
              <w:snapToGrid w:val="0"/>
              <w:spacing w:line="360" w:lineRule="auto"/>
              <w:ind w:firstLineChars="200" w:firstLine="420"/>
              <w:rPr>
                <w:rFonts w:ascii="宋体" w:hAnsi="宋体"/>
                <w:color w:val="000000"/>
                <w:szCs w:val="21"/>
              </w:rPr>
            </w:pPr>
            <w:r>
              <w:rPr>
                <w:rFonts w:ascii="宋体" w:hAnsi="宋体" w:hint="eastAsia"/>
                <w:color w:val="000000"/>
                <w:szCs w:val="21"/>
              </w:rPr>
              <w:t>0.30</w:t>
            </w:r>
            <w:r w:rsidRPr="00C533B3">
              <w:rPr>
                <w:rFonts w:ascii="宋体" w:hAnsi="宋体" w:hint="eastAsia"/>
                <w:color w:val="000000"/>
                <w:szCs w:val="21"/>
              </w:rPr>
              <w:t>%</w:t>
            </w:r>
          </w:p>
        </w:tc>
      </w:tr>
      <w:tr w:rsidR="00817F43" w:rsidRPr="00720E63" w:rsidTr="008959B1">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817F43" w:rsidRPr="00720E63" w:rsidRDefault="00817F43" w:rsidP="008959B1">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M≥</w:t>
            </w:r>
            <w:r>
              <w:rPr>
                <w:rFonts w:ascii="宋体" w:hAnsi="宋体" w:hint="eastAsia"/>
                <w:color w:val="000000"/>
                <w:szCs w:val="21"/>
              </w:rPr>
              <w:t>10</w:t>
            </w:r>
            <w:r w:rsidRPr="00C533B3">
              <w:rPr>
                <w:rFonts w:ascii="宋体" w:hAnsi="宋体" w:hint="eastAsia"/>
                <w:color w:val="000000"/>
                <w:szCs w:val="21"/>
              </w:rPr>
              <w:t>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817F43" w:rsidRPr="00720E63" w:rsidRDefault="00817F43" w:rsidP="008959B1">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1000元/笔</w:t>
            </w:r>
          </w:p>
        </w:tc>
      </w:tr>
    </w:tbl>
    <w:p w:rsidR="00817F43" w:rsidRPr="00720E63" w:rsidRDefault="00817F43" w:rsidP="00530F10">
      <w:pPr>
        <w:snapToGrid w:val="0"/>
        <w:spacing w:line="360" w:lineRule="auto"/>
        <w:ind w:firstLineChars="200" w:firstLine="420"/>
        <w:rPr>
          <w:rFonts w:ascii="宋体" w:hAnsi="宋体"/>
          <w:color w:val="000000"/>
          <w:szCs w:val="21"/>
        </w:rPr>
      </w:pPr>
      <w:r w:rsidRPr="00720E63">
        <w:rPr>
          <w:rFonts w:ascii="宋体" w:hAnsi="宋体"/>
          <w:color w:val="000000"/>
          <w:szCs w:val="21"/>
        </w:rPr>
        <w:t>投资人重复申购，须按每次申购所对应的费率档次分别计费。</w:t>
      </w:r>
    </w:p>
    <w:p w:rsidR="00817F43" w:rsidRPr="00720E63" w:rsidRDefault="00817F43" w:rsidP="00530F10">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申购费用由</w:t>
      </w:r>
      <w:r w:rsidRPr="00720E63">
        <w:rPr>
          <w:rFonts w:ascii="宋体" w:hAnsi="宋体" w:hint="eastAsia"/>
          <w:color w:val="000000"/>
          <w:szCs w:val="21"/>
        </w:rPr>
        <w:t>投资人</w:t>
      </w:r>
      <w:r w:rsidRPr="00720E63">
        <w:rPr>
          <w:rFonts w:ascii="宋体" w:hAnsi="宋体"/>
          <w:color w:val="000000"/>
          <w:szCs w:val="21"/>
        </w:rPr>
        <w:t>承担，不列入基金财产，主要用于本基金的市场推广、销售、登记等各项费用。</w:t>
      </w:r>
    </w:p>
    <w:p w:rsidR="00817F43" w:rsidRPr="00720E63" w:rsidRDefault="00817F43" w:rsidP="00530F10">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2、本基金赎回费率最高不超过1.5%，随申请份额持有时间增加而递减。具体如下表所示（其中1年指365天）：</w:t>
      </w:r>
    </w:p>
    <w:tbl>
      <w:tblPr>
        <w:tblW w:w="6170" w:type="dxa"/>
        <w:jc w:val="center"/>
        <w:tblCellMar>
          <w:left w:w="0" w:type="dxa"/>
          <w:right w:w="0" w:type="dxa"/>
        </w:tblCellMar>
        <w:tblLook w:val="04A0" w:firstRow="1" w:lastRow="0" w:firstColumn="1" w:lastColumn="0" w:noHBand="0" w:noVBand="1"/>
      </w:tblPr>
      <w:tblGrid>
        <w:gridCol w:w="3503"/>
        <w:gridCol w:w="2667"/>
      </w:tblGrid>
      <w:tr w:rsidR="00817F43" w:rsidRPr="00720E63" w:rsidTr="008959B1">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7F43" w:rsidRPr="00720E63" w:rsidRDefault="00817F43" w:rsidP="008959B1">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申请份额持有时间（</w:t>
            </w:r>
            <w:r>
              <w:rPr>
                <w:rFonts w:ascii="宋体" w:hAnsi="宋体" w:hint="eastAsia"/>
                <w:color w:val="000000"/>
                <w:szCs w:val="21"/>
              </w:rPr>
              <w:t>T</w:t>
            </w:r>
            <w:r w:rsidRPr="00720E63">
              <w:rPr>
                <w:rFonts w:ascii="宋体" w:hAnsi="宋体" w:hint="eastAsia"/>
                <w:color w:val="000000"/>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17F43" w:rsidRPr="00720E63" w:rsidRDefault="00817F43" w:rsidP="008959B1">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赎回费率</w:t>
            </w:r>
          </w:p>
        </w:tc>
      </w:tr>
      <w:tr w:rsidR="00817F43" w:rsidRPr="00720E63" w:rsidTr="008959B1">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7F43" w:rsidRPr="00720E63" w:rsidRDefault="00817F43" w:rsidP="008959B1">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T</w:t>
            </w:r>
            <w:r>
              <w:rPr>
                <w:rFonts w:ascii="宋体" w:hAnsi="宋体"/>
                <w:color w:val="000000"/>
                <w:szCs w:val="21"/>
              </w:rPr>
              <w:t>＜</w:t>
            </w:r>
            <w:r w:rsidRPr="00457BD8">
              <w:rPr>
                <w:rFonts w:ascii="宋体" w:hAnsi="宋体"/>
                <w:color w:val="000000"/>
                <w:szCs w:val="21"/>
              </w:rPr>
              <w:t>7</w:t>
            </w:r>
            <w:r w:rsidRPr="00457BD8">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F43" w:rsidRPr="00720E63" w:rsidRDefault="00817F43" w:rsidP="008959B1">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1.50%</w:t>
            </w:r>
          </w:p>
        </w:tc>
      </w:tr>
      <w:tr w:rsidR="00817F43" w:rsidRPr="00720E63" w:rsidTr="008959B1">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7F43" w:rsidRPr="00720E63" w:rsidRDefault="00817F43" w:rsidP="008959B1">
            <w:pPr>
              <w:snapToGrid w:val="0"/>
              <w:spacing w:line="360" w:lineRule="auto"/>
              <w:ind w:firstLineChars="200" w:firstLine="420"/>
              <w:rPr>
                <w:rFonts w:ascii="宋体" w:hAnsi="宋体"/>
                <w:color w:val="000000"/>
                <w:szCs w:val="21"/>
              </w:rPr>
            </w:pPr>
            <w:r w:rsidRPr="00457BD8">
              <w:rPr>
                <w:rFonts w:ascii="宋体" w:hAnsi="宋体"/>
                <w:color w:val="000000"/>
                <w:szCs w:val="21"/>
              </w:rPr>
              <w:t>7</w:t>
            </w:r>
            <w:r w:rsidRPr="00457BD8">
              <w:rPr>
                <w:rFonts w:ascii="宋体" w:hAnsi="宋体" w:hint="eastAsia"/>
                <w:color w:val="000000"/>
                <w:szCs w:val="21"/>
              </w:rPr>
              <w:t>日</w:t>
            </w:r>
            <w:r w:rsidRPr="00457BD8">
              <w:rPr>
                <w:rFonts w:ascii="宋体" w:hAnsi="宋体"/>
                <w:color w:val="000000"/>
                <w:szCs w:val="21"/>
              </w:rPr>
              <w:t>≤</w:t>
            </w:r>
            <w:r w:rsidRPr="00457BD8">
              <w:rPr>
                <w:rFonts w:ascii="宋体" w:hAnsi="宋体" w:hint="eastAsia"/>
                <w:color w:val="000000"/>
                <w:szCs w:val="21"/>
              </w:rPr>
              <w:t>T</w:t>
            </w:r>
            <w:r>
              <w:rPr>
                <w:rFonts w:ascii="宋体" w:hAnsi="宋体"/>
                <w:color w:val="000000"/>
                <w:szCs w:val="21"/>
              </w:rPr>
              <w:t>＜</w:t>
            </w:r>
            <w:r w:rsidRPr="00457BD8">
              <w:rPr>
                <w:rFonts w:ascii="宋体" w:hAnsi="宋体"/>
                <w:color w:val="000000"/>
                <w:szCs w:val="21"/>
              </w:rPr>
              <w:t>30</w:t>
            </w:r>
            <w:r w:rsidRPr="00457BD8">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F43" w:rsidRPr="00720E63" w:rsidRDefault="00817F43" w:rsidP="008959B1">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0.75%</w:t>
            </w:r>
          </w:p>
        </w:tc>
      </w:tr>
      <w:tr w:rsidR="00817F43" w:rsidRPr="00720E63" w:rsidTr="008959B1">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7F43" w:rsidRPr="00720E63" w:rsidRDefault="00817F43" w:rsidP="008959B1">
            <w:pPr>
              <w:snapToGrid w:val="0"/>
              <w:spacing w:line="360" w:lineRule="auto"/>
              <w:ind w:firstLineChars="200" w:firstLine="420"/>
              <w:rPr>
                <w:rFonts w:ascii="宋体" w:hAnsi="宋体"/>
                <w:color w:val="000000"/>
                <w:szCs w:val="21"/>
              </w:rPr>
            </w:pPr>
            <w:r w:rsidRPr="00457BD8">
              <w:rPr>
                <w:rFonts w:ascii="宋体" w:hAnsi="宋体"/>
                <w:color w:val="000000"/>
                <w:szCs w:val="21"/>
              </w:rPr>
              <w:t>30</w:t>
            </w:r>
            <w:r w:rsidRPr="00457BD8">
              <w:rPr>
                <w:rFonts w:ascii="宋体" w:hAnsi="宋体" w:hint="eastAsia"/>
                <w:color w:val="000000"/>
                <w:szCs w:val="21"/>
              </w:rPr>
              <w:t>日</w:t>
            </w:r>
            <w:r w:rsidRPr="00457BD8">
              <w:rPr>
                <w:rFonts w:ascii="宋体" w:hAnsi="宋体"/>
                <w:color w:val="000000"/>
                <w:szCs w:val="21"/>
              </w:rPr>
              <w:t>≤</w:t>
            </w:r>
            <w:r w:rsidRPr="00457BD8">
              <w:rPr>
                <w:rFonts w:ascii="宋体" w:hAnsi="宋体" w:hint="eastAsia"/>
                <w:color w:val="000000"/>
                <w:szCs w:val="21"/>
              </w:rPr>
              <w:t>T</w:t>
            </w:r>
            <w:r>
              <w:rPr>
                <w:rFonts w:ascii="宋体" w:hAnsi="宋体"/>
                <w:color w:val="000000"/>
                <w:szCs w:val="21"/>
              </w:rPr>
              <w:t>＜</w:t>
            </w:r>
            <w:r w:rsidRPr="00457BD8">
              <w:rPr>
                <w:rFonts w:ascii="宋体" w:hAnsi="宋体"/>
                <w:color w:val="000000"/>
                <w:szCs w:val="21"/>
              </w:rPr>
              <w:t>1</w:t>
            </w:r>
            <w:r w:rsidRPr="00457BD8">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F43" w:rsidRPr="00720E63" w:rsidRDefault="00817F43" w:rsidP="008959B1">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0.50%</w:t>
            </w:r>
          </w:p>
        </w:tc>
      </w:tr>
      <w:tr w:rsidR="00817F43" w:rsidRPr="00720E63" w:rsidTr="008959B1">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7F43" w:rsidRPr="00720E63" w:rsidRDefault="00817F43" w:rsidP="008959B1">
            <w:pPr>
              <w:snapToGrid w:val="0"/>
              <w:spacing w:line="360" w:lineRule="auto"/>
              <w:ind w:firstLineChars="200" w:firstLine="420"/>
              <w:rPr>
                <w:rFonts w:ascii="宋体" w:hAnsi="宋体"/>
                <w:color w:val="000000"/>
                <w:szCs w:val="21"/>
              </w:rPr>
            </w:pPr>
            <w:r w:rsidRPr="00457BD8">
              <w:rPr>
                <w:rFonts w:ascii="宋体" w:hAnsi="宋体"/>
                <w:color w:val="000000"/>
                <w:szCs w:val="21"/>
              </w:rPr>
              <w:t>1</w:t>
            </w:r>
            <w:r w:rsidRPr="00457BD8">
              <w:rPr>
                <w:rFonts w:ascii="宋体" w:hAnsi="宋体" w:hint="eastAsia"/>
                <w:color w:val="000000"/>
                <w:szCs w:val="21"/>
              </w:rPr>
              <w:t>年</w:t>
            </w:r>
            <w:r w:rsidRPr="00457BD8">
              <w:rPr>
                <w:rFonts w:ascii="宋体" w:hAnsi="宋体"/>
                <w:color w:val="000000"/>
                <w:szCs w:val="21"/>
              </w:rPr>
              <w:t>≤</w:t>
            </w:r>
            <w:r w:rsidRPr="00457BD8">
              <w:rPr>
                <w:rFonts w:ascii="宋体" w:hAnsi="宋体" w:hint="eastAsia"/>
                <w:color w:val="000000"/>
                <w:szCs w:val="21"/>
              </w:rPr>
              <w:t>T</w:t>
            </w:r>
            <w:r>
              <w:rPr>
                <w:rFonts w:ascii="宋体" w:hAnsi="宋体"/>
                <w:color w:val="000000"/>
                <w:szCs w:val="21"/>
              </w:rPr>
              <w:t>＜</w:t>
            </w:r>
            <w:r w:rsidRPr="00457BD8">
              <w:rPr>
                <w:rFonts w:ascii="宋体" w:hAnsi="宋体"/>
                <w:color w:val="000000"/>
                <w:szCs w:val="21"/>
              </w:rPr>
              <w:t>2</w:t>
            </w:r>
            <w:r w:rsidRPr="00457BD8">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F43" w:rsidRPr="00720E63" w:rsidRDefault="00817F43" w:rsidP="008959B1">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w:t>
            </w:r>
            <w:r>
              <w:rPr>
                <w:rFonts w:ascii="宋体" w:hAnsi="宋体" w:hint="eastAsia"/>
                <w:color w:val="000000"/>
                <w:szCs w:val="21"/>
              </w:rPr>
              <w:t>30</w:t>
            </w:r>
            <w:r w:rsidRPr="00457BD8">
              <w:rPr>
                <w:rFonts w:ascii="宋体" w:hAnsi="宋体" w:hint="eastAsia"/>
                <w:color w:val="000000"/>
                <w:szCs w:val="21"/>
              </w:rPr>
              <w:t>%</w:t>
            </w:r>
          </w:p>
        </w:tc>
      </w:tr>
      <w:tr w:rsidR="00817F43" w:rsidRPr="00720E63" w:rsidTr="008959B1">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7F43" w:rsidRPr="00720E63" w:rsidRDefault="00817F43" w:rsidP="008959B1">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T≥2年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F43" w:rsidRPr="00720E63" w:rsidRDefault="00817F43" w:rsidP="008959B1">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0.00%</w:t>
            </w:r>
          </w:p>
        </w:tc>
      </w:tr>
    </w:tbl>
    <w:p w:rsidR="00817F43" w:rsidRPr="00720E63" w:rsidRDefault="00817F43" w:rsidP="00530F10">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投资</w:t>
      </w:r>
      <w:r>
        <w:rPr>
          <w:rFonts w:ascii="宋体" w:hAnsi="宋体" w:hint="eastAsia"/>
          <w:color w:val="000000"/>
          <w:szCs w:val="21"/>
        </w:rPr>
        <w:t>人</w:t>
      </w:r>
      <w:r w:rsidRPr="00720E63">
        <w:rPr>
          <w:rFonts w:ascii="宋体" w:hAnsi="宋体" w:hint="eastAsia"/>
          <w:color w:val="000000"/>
          <w:szCs w:val="21"/>
        </w:rPr>
        <w:t>可将其持有的全部或部分基金份额赎回。赎回费用由赎回基金份额的基金份额持有人承担，在基金份额持有人赎回基金份额时收取。对于持有期少于</w:t>
      </w:r>
      <w:r w:rsidRPr="00720E63">
        <w:rPr>
          <w:rFonts w:ascii="宋体" w:hAnsi="宋体"/>
          <w:color w:val="000000"/>
          <w:szCs w:val="21"/>
        </w:rPr>
        <w:t>30</w:t>
      </w:r>
      <w:r w:rsidRPr="00720E63">
        <w:rPr>
          <w:rFonts w:ascii="宋体" w:hAnsi="宋体" w:hint="eastAsia"/>
          <w:color w:val="000000"/>
          <w:szCs w:val="21"/>
        </w:rPr>
        <w:t>日的基金份额所收取的赎回费，赎回费用全额归入基金财产；对于持有期长于30日</w:t>
      </w:r>
      <w:r>
        <w:rPr>
          <w:rFonts w:ascii="宋体" w:hAnsi="宋体" w:hint="eastAsia"/>
          <w:color w:val="000000"/>
          <w:szCs w:val="21"/>
        </w:rPr>
        <w:t>（含）</w:t>
      </w:r>
      <w:r w:rsidRPr="00720E63">
        <w:rPr>
          <w:rFonts w:ascii="宋体" w:hAnsi="宋体" w:hint="eastAsia"/>
          <w:color w:val="000000"/>
          <w:szCs w:val="21"/>
        </w:rPr>
        <w:t>但少于</w:t>
      </w:r>
      <w:r w:rsidRPr="00720E63">
        <w:rPr>
          <w:rFonts w:ascii="宋体" w:hAnsi="宋体"/>
          <w:color w:val="000000"/>
          <w:szCs w:val="21"/>
        </w:rPr>
        <w:t>3</w:t>
      </w:r>
      <w:r w:rsidRPr="00720E63">
        <w:rPr>
          <w:rFonts w:ascii="宋体" w:hAnsi="宋体" w:hint="eastAsia"/>
          <w:color w:val="000000"/>
          <w:szCs w:val="21"/>
        </w:rPr>
        <w:t>个月的基金份额所收取的赎回费，赎回费用</w:t>
      </w:r>
      <w:r w:rsidRPr="00720E63">
        <w:rPr>
          <w:rFonts w:ascii="宋体" w:hAnsi="宋体"/>
          <w:color w:val="000000"/>
          <w:szCs w:val="21"/>
        </w:rPr>
        <w:t>75%</w:t>
      </w:r>
      <w:r w:rsidRPr="00720E63">
        <w:rPr>
          <w:rFonts w:ascii="宋体" w:hAnsi="宋体" w:hint="eastAsia"/>
          <w:color w:val="000000"/>
          <w:szCs w:val="21"/>
        </w:rPr>
        <w:t>归入基金财产；对于持有期长于</w:t>
      </w:r>
      <w:r w:rsidRPr="00720E63">
        <w:rPr>
          <w:rFonts w:ascii="宋体" w:hAnsi="宋体"/>
          <w:color w:val="000000"/>
          <w:szCs w:val="21"/>
        </w:rPr>
        <w:t>3</w:t>
      </w:r>
      <w:r w:rsidRPr="00720E63">
        <w:rPr>
          <w:rFonts w:ascii="宋体" w:hAnsi="宋体" w:hint="eastAsia"/>
          <w:color w:val="000000"/>
          <w:szCs w:val="21"/>
        </w:rPr>
        <w:t>个月</w:t>
      </w:r>
      <w:r>
        <w:rPr>
          <w:rFonts w:ascii="宋体" w:hAnsi="宋体" w:hint="eastAsia"/>
          <w:color w:val="000000"/>
          <w:szCs w:val="21"/>
        </w:rPr>
        <w:t>（含）</w:t>
      </w:r>
      <w:r w:rsidRPr="00720E63">
        <w:rPr>
          <w:rFonts w:ascii="宋体" w:hAnsi="宋体" w:hint="eastAsia"/>
          <w:color w:val="000000"/>
          <w:szCs w:val="21"/>
        </w:rPr>
        <w:t>但小于</w:t>
      </w:r>
      <w:r w:rsidRPr="00720E63">
        <w:rPr>
          <w:rFonts w:ascii="宋体" w:hAnsi="宋体"/>
          <w:color w:val="000000"/>
          <w:szCs w:val="21"/>
        </w:rPr>
        <w:lastRenderedPageBreak/>
        <w:t>6</w:t>
      </w:r>
      <w:r w:rsidRPr="00720E63">
        <w:rPr>
          <w:rFonts w:ascii="宋体" w:hAnsi="宋体" w:hint="eastAsia"/>
          <w:color w:val="000000"/>
          <w:szCs w:val="21"/>
        </w:rPr>
        <w:t>个月的基金份额所收取的赎回费，赎回费用</w:t>
      </w:r>
      <w:r w:rsidRPr="00720E63">
        <w:rPr>
          <w:rFonts w:ascii="宋体" w:hAnsi="宋体"/>
          <w:color w:val="000000"/>
          <w:szCs w:val="21"/>
        </w:rPr>
        <w:t>50%</w:t>
      </w:r>
      <w:r w:rsidRPr="00720E63">
        <w:rPr>
          <w:rFonts w:ascii="宋体" w:hAnsi="宋体" w:hint="eastAsia"/>
          <w:color w:val="000000"/>
          <w:szCs w:val="21"/>
        </w:rPr>
        <w:t>归入基金财产；对于持有期长于</w:t>
      </w:r>
      <w:r w:rsidRPr="00720E63">
        <w:rPr>
          <w:rFonts w:ascii="宋体" w:hAnsi="宋体"/>
          <w:color w:val="000000"/>
          <w:szCs w:val="21"/>
        </w:rPr>
        <w:t>6</w:t>
      </w:r>
      <w:r w:rsidRPr="00720E63">
        <w:rPr>
          <w:rFonts w:ascii="宋体" w:hAnsi="宋体" w:hint="eastAsia"/>
          <w:color w:val="000000"/>
          <w:szCs w:val="21"/>
        </w:rPr>
        <w:t>个月</w:t>
      </w:r>
      <w:r>
        <w:rPr>
          <w:rFonts w:ascii="宋体" w:hAnsi="宋体" w:hint="eastAsia"/>
          <w:color w:val="000000"/>
          <w:szCs w:val="21"/>
        </w:rPr>
        <w:t>（含）</w:t>
      </w:r>
      <w:r w:rsidRPr="00720E63">
        <w:rPr>
          <w:rFonts w:ascii="宋体" w:hAnsi="宋体" w:hint="eastAsia"/>
          <w:color w:val="000000"/>
          <w:szCs w:val="21"/>
        </w:rPr>
        <w:t>的基金份额所收取的赎回费，赎回费用</w:t>
      </w:r>
      <w:r w:rsidRPr="00720E63">
        <w:rPr>
          <w:rFonts w:ascii="宋体" w:hAnsi="宋体"/>
          <w:color w:val="000000"/>
          <w:szCs w:val="21"/>
        </w:rPr>
        <w:t>25%</w:t>
      </w:r>
      <w:r w:rsidRPr="00720E63">
        <w:rPr>
          <w:rFonts w:ascii="宋体" w:hAnsi="宋体" w:hint="eastAsia"/>
          <w:color w:val="000000"/>
          <w:szCs w:val="21"/>
        </w:rPr>
        <w:t>归入基金财产。</w:t>
      </w:r>
    </w:p>
    <w:p w:rsidR="00817F43" w:rsidRPr="00720E63" w:rsidRDefault="00817F43" w:rsidP="00530F10">
      <w:pPr>
        <w:snapToGrid w:val="0"/>
        <w:spacing w:line="360" w:lineRule="auto"/>
        <w:ind w:firstLineChars="200" w:firstLine="420"/>
        <w:rPr>
          <w:rFonts w:ascii="宋体" w:hAnsi="宋体"/>
          <w:color w:val="000000"/>
          <w:szCs w:val="21"/>
        </w:rPr>
      </w:pPr>
      <w:r w:rsidRPr="00720E63">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720E63">
        <w:rPr>
          <w:rFonts w:ascii="宋体" w:hAnsi="宋体" w:hint="eastAsia"/>
          <w:color w:val="000000"/>
          <w:szCs w:val="21"/>
        </w:rPr>
        <w:t>依照《信息披露办法》的有关规定</w:t>
      </w:r>
      <w:r w:rsidRPr="00720E63">
        <w:rPr>
          <w:rFonts w:ascii="宋体" w:hAnsi="宋体"/>
          <w:color w:val="000000"/>
          <w:szCs w:val="21"/>
        </w:rPr>
        <w:t>在指定</w:t>
      </w:r>
      <w:r>
        <w:rPr>
          <w:rFonts w:ascii="宋体" w:hAnsi="宋体" w:hint="eastAsia"/>
          <w:color w:val="000000"/>
          <w:szCs w:val="21"/>
        </w:rPr>
        <w:t>媒介</w:t>
      </w:r>
      <w:r w:rsidRPr="00720E63">
        <w:rPr>
          <w:rFonts w:ascii="宋体" w:hAnsi="宋体"/>
          <w:color w:val="000000"/>
          <w:szCs w:val="21"/>
        </w:rPr>
        <w:t>公告。</w:t>
      </w:r>
    </w:p>
    <w:p w:rsidR="00817F43" w:rsidRPr="00720E63" w:rsidRDefault="00817F43" w:rsidP="00530F10">
      <w:pPr>
        <w:snapToGrid w:val="0"/>
        <w:spacing w:line="360" w:lineRule="auto"/>
        <w:ind w:firstLineChars="200" w:firstLine="420"/>
        <w:rPr>
          <w:rFonts w:ascii="宋体" w:hAnsi="宋体"/>
          <w:color w:val="000000"/>
          <w:szCs w:val="21"/>
        </w:rPr>
      </w:pPr>
      <w:r w:rsidRPr="00413F3F">
        <w:rPr>
          <w:rFonts w:ascii="宋体" w:hAnsi="宋体" w:hint="eastAsia"/>
          <w:bCs/>
          <w:szCs w:val="21"/>
        </w:rPr>
        <w:t>4、</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p>
    <w:p w:rsidR="00817F43" w:rsidRPr="00530F10" w:rsidRDefault="00817F43" w:rsidP="00750B51"/>
    <w:p w:rsidR="00817F43" w:rsidRDefault="00817F43" w:rsidP="00817F43">
      <w:pPr>
        <w:pStyle w:val="-2"/>
      </w:pPr>
      <w:r>
        <w:rPr>
          <w:rFonts w:hint="eastAsia"/>
        </w:rPr>
        <w:t>8.7 申购份额与赎回金额的计算</w:t>
      </w:r>
    </w:p>
    <w:p w:rsidR="00817F43" w:rsidRDefault="00817F43" w:rsidP="00817F43">
      <w:pPr>
        <w:pStyle w:val="-"/>
        <w:ind w:firstLine="420"/>
      </w:pPr>
      <w:r>
        <w:rPr>
          <w:rFonts w:hint="eastAsia"/>
        </w:rPr>
        <w:t>1、基金申购份额的计算</w:t>
      </w:r>
    </w:p>
    <w:p w:rsidR="00817F43" w:rsidRDefault="00817F43" w:rsidP="00817F43">
      <w:pPr>
        <w:pStyle w:val="-"/>
        <w:ind w:firstLine="420"/>
      </w:pPr>
      <w:r>
        <w:rPr>
          <w:rFonts w:hint="eastAsia"/>
        </w:rPr>
        <w:t>本基金的申购金额包括申购费用和净申购金额。申购份额的计算公式为：</w:t>
      </w:r>
    </w:p>
    <w:p w:rsidR="00817F43" w:rsidRDefault="00817F43" w:rsidP="00817F43">
      <w:pPr>
        <w:pStyle w:val="-"/>
        <w:ind w:firstLine="420"/>
      </w:pPr>
      <w:r>
        <w:rPr>
          <w:rFonts w:hint="eastAsia"/>
        </w:rPr>
        <w:t>净申购金额= 申购金额/（1+申购费率）</w:t>
      </w:r>
    </w:p>
    <w:p w:rsidR="00817F43" w:rsidRDefault="00817F43" w:rsidP="00817F43">
      <w:pPr>
        <w:pStyle w:val="-"/>
        <w:ind w:firstLine="420"/>
      </w:pPr>
      <w:r>
        <w:rPr>
          <w:rFonts w:hint="eastAsia"/>
        </w:rPr>
        <w:t>申购费用 = 申购金额－净申购金额</w:t>
      </w:r>
    </w:p>
    <w:p w:rsidR="00817F43" w:rsidRDefault="00817F43" w:rsidP="00817F43">
      <w:pPr>
        <w:pStyle w:val="-"/>
        <w:ind w:firstLine="420"/>
      </w:pPr>
      <w:r>
        <w:rPr>
          <w:rFonts w:hint="eastAsia"/>
        </w:rPr>
        <w:t>申购份额 = 净申购金额/申购当日基金份额净值</w:t>
      </w:r>
    </w:p>
    <w:p w:rsidR="00817F43" w:rsidRDefault="00817F43" w:rsidP="00817F43">
      <w:pPr>
        <w:pStyle w:val="-"/>
        <w:ind w:firstLine="420"/>
      </w:pPr>
      <w:r>
        <w:rPr>
          <w:rFonts w:hint="eastAsia"/>
        </w:rPr>
        <w:t>例：某投资人投资10万元申购本基金份额，假设申购当日基金份额净值为1.017元，对应申购费率为1.5%，则其可得到的申购份额为：</w:t>
      </w:r>
    </w:p>
    <w:p w:rsidR="00817F43" w:rsidRDefault="00817F43" w:rsidP="00817F43">
      <w:pPr>
        <w:pStyle w:val="-"/>
        <w:ind w:firstLine="420"/>
      </w:pPr>
      <w:r>
        <w:rPr>
          <w:rFonts w:hint="eastAsia"/>
        </w:rPr>
        <w:t>净申购金额＝100,000/ (1+1.5%）＝98,522.17元</w:t>
      </w:r>
    </w:p>
    <w:p w:rsidR="00817F43" w:rsidRDefault="00817F43" w:rsidP="00817F43">
      <w:pPr>
        <w:pStyle w:val="-"/>
        <w:ind w:firstLine="420"/>
      </w:pPr>
      <w:r>
        <w:rPr>
          <w:rFonts w:hint="eastAsia"/>
        </w:rPr>
        <w:t>申购费用＝100,000－98,522.17＝1,477.83元</w:t>
      </w:r>
    </w:p>
    <w:p w:rsidR="00817F43" w:rsidRDefault="00817F43" w:rsidP="00817F43">
      <w:pPr>
        <w:pStyle w:val="-"/>
        <w:ind w:firstLine="420"/>
      </w:pPr>
      <w:r>
        <w:rPr>
          <w:rFonts w:hint="eastAsia"/>
        </w:rPr>
        <w:t>申购份额＝98,522.17/1.017 =96,875.29份</w:t>
      </w:r>
    </w:p>
    <w:p w:rsidR="00817F43" w:rsidRDefault="00817F43" w:rsidP="00817F43">
      <w:pPr>
        <w:pStyle w:val="-"/>
        <w:ind w:firstLine="420"/>
      </w:pPr>
      <w:r>
        <w:rPr>
          <w:rFonts w:hint="eastAsia"/>
        </w:rPr>
        <w:t>2、基金赎回金额的计算</w:t>
      </w:r>
    </w:p>
    <w:p w:rsidR="00817F43" w:rsidRDefault="00817F43" w:rsidP="00817F43">
      <w:pPr>
        <w:pStyle w:val="-"/>
        <w:ind w:firstLine="420"/>
      </w:pPr>
      <w:r>
        <w:rPr>
          <w:rFonts w:hint="eastAsia"/>
        </w:rPr>
        <w:t>本基金的赎回金额计算公式为：</w:t>
      </w:r>
    </w:p>
    <w:p w:rsidR="00817F43" w:rsidRDefault="00817F43" w:rsidP="00817F43">
      <w:pPr>
        <w:pStyle w:val="-"/>
        <w:ind w:firstLine="420"/>
      </w:pPr>
      <w:r>
        <w:rPr>
          <w:rFonts w:hint="eastAsia"/>
        </w:rPr>
        <w:t>赎回费用=赎回份额×赎回当日基金份额净值×赎回费率</w:t>
      </w:r>
    </w:p>
    <w:p w:rsidR="00817F43" w:rsidRDefault="00817F43" w:rsidP="00817F43">
      <w:pPr>
        <w:pStyle w:val="-"/>
        <w:ind w:firstLine="420"/>
      </w:pPr>
      <w:r>
        <w:rPr>
          <w:rFonts w:hint="eastAsia"/>
        </w:rPr>
        <w:t>赎回金额=赎回份额×赎回当日基金份额净值－赎回费用</w:t>
      </w:r>
    </w:p>
    <w:p w:rsidR="00817F43" w:rsidRDefault="00817F43" w:rsidP="00817F43">
      <w:pPr>
        <w:pStyle w:val="-"/>
        <w:ind w:firstLine="420"/>
      </w:pPr>
      <w:r>
        <w:rPr>
          <w:rFonts w:hint="eastAsia"/>
        </w:rPr>
        <w:t>例：某投资人申购本基金份额，持有3个月赎回10万份，赎回费率为0.5%，假设赎回当日基金份额净值是1.017元，则其可得到的赎回金额为：</w:t>
      </w:r>
    </w:p>
    <w:p w:rsidR="00817F43" w:rsidRDefault="00817F43" w:rsidP="00817F43">
      <w:pPr>
        <w:pStyle w:val="-"/>
        <w:ind w:firstLine="420"/>
      </w:pPr>
      <w:r>
        <w:rPr>
          <w:rFonts w:hint="eastAsia"/>
        </w:rPr>
        <w:t>赎回费用＝100,000×1.017×0.5%＝508.5元</w:t>
      </w:r>
    </w:p>
    <w:p w:rsidR="00817F43" w:rsidRDefault="00817F43" w:rsidP="00817F43">
      <w:pPr>
        <w:pStyle w:val="-"/>
        <w:ind w:firstLine="420"/>
      </w:pPr>
      <w:r>
        <w:rPr>
          <w:rFonts w:hint="eastAsia"/>
        </w:rPr>
        <w:t>赎回金额=100,000×1.017－508.5＝101,191.5元</w:t>
      </w:r>
    </w:p>
    <w:p w:rsidR="00817F43" w:rsidRDefault="00817F43" w:rsidP="00817F43">
      <w:pPr>
        <w:pStyle w:val="-"/>
        <w:ind w:firstLine="420"/>
      </w:pPr>
      <w:r>
        <w:rPr>
          <w:rFonts w:hint="eastAsia"/>
        </w:rPr>
        <w:t>3、基金份额净值的计算</w:t>
      </w:r>
    </w:p>
    <w:p w:rsidR="00817F43" w:rsidRDefault="00817F43" w:rsidP="00817F43">
      <w:pPr>
        <w:pStyle w:val="-"/>
        <w:ind w:firstLine="420"/>
      </w:pPr>
      <w:r>
        <w:rPr>
          <w:rFonts w:hint="eastAsia"/>
        </w:rPr>
        <w:t>T日的基金份额净值在当天收市后计算，并在T+1日内公告。遇特殊情况，经中国证监会同意，可以适当延迟计算或公告。本基金份额净值的计算，保留到小数点后3位，小数点后第4位四舍五入，由此产生的收益或损失由基金财产承担。</w:t>
      </w:r>
    </w:p>
    <w:p w:rsidR="00817F43" w:rsidRDefault="00817F43" w:rsidP="00817F43">
      <w:pPr>
        <w:pStyle w:val="-"/>
        <w:ind w:firstLine="420"/>
      </w:pPr>
      <w:r>
        <w:rPr>
          <w:rFonts w:hint="eastAsia"/>
        </w:rPr>
        <w:t>4、申购份额、余额的处理方式</w:t>
      </w:r>
    </w:p>
    <w:p w:rsidR="00817F43" w:rsidRDefault="00817F43" w:rsidP="00817F43">
      <w:pPr>
        <w:pStyle w:val="-"/>
        <w:ind w:firstLine="420"/>
      </w:pPr>
      <w:r>
        <w:rPr>
          <w:rFonts w:hint="eastAsia"/>
        </w:rPr>
        <w:lastRenderedPageBreak/>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817F43" w:rsidRDefault="00817F43" w:rsidP="00817F43">
      <w:pPr>
        <w:pStyle w:val="-"/>
        <w:ind w:firstLine="420"/>
      </w:pPr>
      <w:r>
        <w:t>5</w:t>
      </w:r>
      <w:r>
        <w:rPr>
          <w:rFonts w:hint="eastAsia"/>
        </w:rPr>
        <w:t>、赎回金额的处理方式</w:t>
      </w:r>
    </w:p>
    <w:p w:rsidR="00817F43" w:rsidRDefault="00817F43" w:rsidP="00817F43">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817F43" w:rsidRDefault="00817F43" w:rsidP="00817F43">
      <w:pPr>
        <w:pStyle w:val="-2"/>
      </w:pPr>
      <w:r>
        <w:t>8.8 申购与赎回的登记</w:t>
      </w:r>
    </w:p>
    <w:p w:rsidR="00817F43" w:rsidRDefault="00817F43" w:rsidP="00817F43">
      <w:pPr>
        <w:pStyle w:val="-"/>
        <w:ind w:firstLine="420"/>
      </w:pPr>
      <w:r>
        <w:rPr>
          <w:rFonts w:hint="eastAsia"/>
        </w:rPr>
        <w:t>投资人申购基金成功后，基金登记机构在T+1日为投资人登记权益并办理登记手续，投资人自T+2日（含该日）后有权赎回该部分基金份额。</w:t>
      </w:r>
    </w:p>
    <w:p w:rsidR="00817F43" w:rsidRDefault="00817F43" w:rsidP="00817F43">
      <w:pPr>
        <w:pStyle w:val="-"/>
        <w:ind w:firstLine="420"/>
      </w:pPr>
      <w:r>
        <w:rPr>
          <w:rFonts w:hint="eastAsia"/>
        </w:rPr>
        <w:t>投资人赎回基金成功后，基金登记机构在T+1日为投资人办理扣除权益的登记手续。</w:t>
      </w:r>
    </w:p>
    <w:p w:rsidR="00817F43" w:rsidRDefault="00817F43" w:rsidP="00817F43">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817F43" w:rsidRDefault="00817F43" w:rsidP="00817F43">
      <w:pPr>
        <w:pStyle w:val="-2"/>
      </w:pPr>
      <w:r>
        <w:t>8.9 拒绝或暂停申购的情形及处理方式</w:t>
      </w:r>
    </w:p>
    <w:p w:rsidR="00817F43" w:rsidRDefault="00817F43" w:rsidP="00817F43">
      <w:pPr>
        <w:pStyle w:val="-"/>
        <w:ind w:firstLine="420"/>
      </w:pPr>
      <w:r>
        <w:rPr>
          <w:rFonts w:hint="eastAsia"/>
        </w:rPr>
        <w:t>发生下列情况时，基金管理人可拒绝或暂停接受投资人的申购申请：</w:t>
      </w:r>
    </w:p>
    <w:p w:rsidR="00817F43" w:rsidRDefault="00817F43" w:rsidP="00817F43">
      <w:pPr>
        <w:pStyle w:val="-"/>
        <w:ind w:firstLine="420"/>
      </w:pPr>
      <w:r>
        <w:rPr>
          <w:rFonts w:hint="eastAsia"/>
        </w:rPr>
        <w:t>1、因不可抗力导致基金无法正常运作。</w:t>
      </w:r>
    </w:p>
    <w:p w:rsidR="00817F43" w:rsidRDefault="00817F43" w:rsidP="00817F43">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817F43" w:rsidRDefault="00817F43" w:rsidP="00817F43">
      <w:pPr>
        <w:pStyle w:val="-"/>
        <w:ind w:firstLine="420"/>
      </w:pPr>
      <w:r>
        <w:rPr>
          <w:rFonts w:hint="eastAsia"/>
        </w:rPr>
        <w:t>3、证券/期货交易所交易时间非正常停市，导致基金管理人无法计算当日基金资产净值或者无法办理申购业务。</w:t>
      </w:r>
    </w:p>
    <w:p w:rsidR="00817F43" w:rsidRDefault="00817F43" w:rsidP="00817F43">
      <w:pPr>
        <w:pStyle w:val="-"/>
        <w:ind w:firstLine="420"/>
      </w:pPr>
      <w:r>
        <w:rPr>
          <w:rFonts w:hint="eastAsia"/>
        </w:rPr>
        <w:t>4、接受某笔或某些申购申请可能会影响或损害现有基金份额持有人利益时。</w:t>
      </w:r>
    </w:p>
    <w:p w:rsidR="00817F43" w:rsidRDefault="00817F43" w:rsidP="00817F43">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817F43" w:rsidRDefault="00817F43" w:rsidP="00817F43">
      <w:pPr>
        <w:pStyle w:val="-"/>
        <w:ind w:firstLine="420"/>
      </w:pPr>
      <w:r>
        <w:rPr>
          <w:rFonts w:hint="eastAsia"/>
        </w:rPr>
        <w:t>6、因基金收益分配、基金投资组合内某个或某些证券即将上市等原因，使基金管理人认为短期内继续接受申购可能会影响或损害现有基金份额持有人利益的。</w:t>
      </w:r>
    </w:p>
    <w:p w:rsidR="00817F43" w:rsidRDefault="00817F43" w:rsidP="00817F43">
      <w:pPr>
        <w:pStyle w:val="-"/>
        <w:ind w:firstLine="420"/>
      </w:pPr>
      <w:r>
        <w:rPr>
          <w:rFonts w:hint="eastAsia"/>
        </w:rPr>
        <w:t>7、基金管理人、基金托管人、基金销售机构或登记机构因技术故障或异常情况导致基金销售系统、基金登记系统、基金会计系统或证券登记结算系统无法正常运行。</w:t>
      </w:r>
    </w:p>
    <w:p w:rsidR="00817F43" w:rsidRDefault="00817F43" w:rsidP="00817F43">
      <w:pPr>
        <w:pStyle w:val="-"/>
        <w:ind w:firstLine="420"/>
      </w:pPr>
      <w:r>
        <w:rPr>
          <w:rFonts w:hint="eastAsia"/>
        </w:rPr>
        <w:lastRenderedPageBreak/>
        <w:t>8、基金管理人接受某笔或者某些申购申请有可能导致单一投资者持有基金份额的比例达到或者超过基金份额总数的50%，或者有可能导致投资者变相规避前述50%比例要求的情形。</w:t>
      </w:r>
    </w:p>
    <w:p w:rsidR="00817F43" w:rsidRDefault="00817F43" w:rsidP="00817F43">
      <w:pPr>
        <w:pStyle w:val="-"/>
        <w:ind w:firstLine="420"/>
      </w:pPr>
      <w:r>
        <w:rPr>
          <w:rFonts w:hint="eastAsia"/>
        </w:rPr>
        <w:t>9、法律法规规定或中国证监会认定的其他情形。</w:t>
      </w:r>
    </w:p>
    <w:p w:rsidR="00817F43" w:rsidRDefault="00817F43" w:rsidP="00817F43">
      <w:pPr>
        <w:pStyle w:val="-"/>
        <w:ind w:firstLine="420"/>
      </w:pPr>
      <w:r>
        <w:rPr>
          <w:rFonts w:hint="eastAsia"/>
        </w:rPr>
        <w:t>发生上述第1、2、3、5、6、7、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817F43" w:rsidRDefault="00817F43" w:rsidP="00817F43">
      <w:pPr>
        <w:pStyle w:val="-2"/>
      </w:pPr>
      <w:r>
        <w:t>8.10 暂停赎回或延缓支付赎回款项的情形及处理方式</w:t>
      </w:r>
    </w:p>
    <w:p w:rsidR="00817F43" w:rsidRDefault="00817F43" w:rsidP="00817F43">
      <w:pPr>
        <w:pStyle w:val="-"/>
        <w:ind w:firstLine="420"/>
      </w:pPr>
      <w:r>
        <w:rPr>
          <w:rFonts w:hint="eastAsia"/>
        </w:rPr>
        <w:t>发生下列情形时，基金管理人可暂停接受投资人的赎回申请或延缓支付赎回款项：</w:t>
      </w:r>
    </w:p>
    <w:p w:rsidR="00817F43" w:rsidRDefault="00817F43" w:rsidP="00817F43">
      <w:pPr>
        <w:pStyle w:val="-"/>
        <w:ind w:firstLine="420"/>
      </w:pPr>
      <w:r>
        <w:rPr>
          <w:rFonts w:hint="eastAsia"/>
        </w:rPr>
        <w:t>1、因不可抗力导致基金管理人不能支付赎回款项。</w:t>
      </w:r>
    </w:p>
    <w:p w:rsidR="00817F43" w:rsidRDefault="00817F43" w:rsidP="00817F43">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817F43" w:rsidRDefault="00817F43" w:rsidP="00817F43">
      <w:pPr>
        <w:pStyle w:val="-"/>
        <w:ind w:firstLine="420"/>
      </w:pPr>
      <w:r>
        <w:rPr>
          <w:rFonts w:hint="eastAsia"/>
        </w:rPr>
        <w:t>3、证券/期货交易所交易时间非正常停市，导致基金管理人无法计算当日基金资产净值或者无法办理赎回业务。</w:t>
      </w:r>
    </w:p>
    <w:p w:rsidR="00817F43" w:rsidRDefault="00817F43" w:rsidP="00817F43">
      <w:pPr>
        <w:pStyle w:val="-"/>
        <w:ind w:firstLine="420"/>
      </w:pPr>
      <w:r>
        <w:rPr>
          <w:rFonts w:hint="eastAsia"/>
        </w:rPr>
        <w:t>4、连续两个或两个以上开放日发生巨额赎回。</w:t>
      </w:r>
    </w:p>
    <w:p w:rsidR="00817F43" w:rsidRDefault="00817F43" w:rsidP="00817F43">
      <w:pPr>
        <w:pStyle w:val="-"/>
        <w:ind w:firstLine="420"/>
      </w:pPr>
      <w:r>
        <w:rPr>
          <w:rFonts w:hint="eastAsia"/>
        </w:rPr>
        <w:t>5、继续接受赎回申请将损害现有基金份额持有人利益的情形时，可暂停接受投资人的赎回申请。</w:t>
      </w:r>
    </w:p>
    <w:p w:rsidR="00817F43" w:rsidRDefault="00817F43" w:rsidP="00817F43">
      <w:pPr>
        <w:pStyle w:val="-"/>
        <w:ind w:firstLine="420"/>
      </w:pPr>
      <w:r>
        <w:rPr>
          <w:rFonts w:hint="eastAsia"/>
        </w:rPr>
        <w:t>6、遵循基金份额持有人利益优先原则，发生损害持有人利益的情形时，可暂停接受投资人的赎回申请。</w:t>
      </w:r>
    </w:p>
    <w:p w:rsidR="00817F43" w:rsidRDefault="00817F43" w:rsidP="00817F43">
      <w:pPr>
        <w:pStyle w:val="-"/>
        <w:ind w:firstLine="420"/>
      </w:pPr>
      <w:r>
        <w:rPr>
          <w:rFonts w:hint="eastAsia"/>
        </w:rPr>
        <w:t>7、法律法规规定或中国证监会认定的其他情形。</w:t>
      </w:r>
    </w:p>
    <w:p w:rsidR="00817F43" w:rsidRDefault="00817F43" w:rsidP="00817F43">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817F43" w:rsidRDefault="00817F43" w:rsidP="00817F43">
      <w:pPr>
        <w:pStyle w:val="-2"/>
      </w:pPr>
      <w:r>
        <w:t>8.11 巨额赎回的情形及处理方式</w:t>
      </w:r>
    </w:p>
    <w:p w:rsidR="00817F43" w:rsidRDefault="00817F43" w:rsidP="00817F43">
      <w:pPr>
        <w:pStyle w:val="-"/>
        <w:ind w:firstLine="420"/>
      </w:pPr>
      <w:r>
        <w:rPr>
          <w:rFonts w:hint="eastAsia"/>
        </w:rPr>
        <w:lastRenderedPageBreak/>
        <w:t>1、巨额赎回的认定</w:t>
      </w:r>
    </w:p>
    <w:p w:rsidR="00817F43" w:rsidRDefault="00817F43" w:rsidP="00817F43">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817F43" w:rsidRDefault="00817F43" w:rsidP="00817F43">
      <w:pPr>
        <w:pStyle w:val="-"/>
        <w:ind w:firstLine="420"/>
      </w:pPr>
      <w:r>
        <w:rPr>
          <w:rFonts w:hint="eastAsia"/>
        </w:rPr>
        <w:t>2、巨额赎回的处理方式</w:t>
      </w:r>
    </w:p>
    <w:p w:rsidR="00817F43" w:rsidRDefault="00817F43" w:rsidP="00817F43">
      <w:pPr>
        <w:pStyle w:val="-"/>
        <w:ind w:firstLine="420"/>
      </w:pPr>
      <w:r>
        <w:rPr>
          <w:rFonts w:hint="eastAsia"/>
        </w:rPr>
        <w:t>当基金出现巨额赎回时，基金管理人可以根据基金当时的资产组合状况决定全额赎回或部分延期赎回。</w:t>
      </w:r>
    </w:p>
    <w:p w:rsidR="00817F43" w:rsidRDefault="00817F43" w:rsidP="00817F43">
      <w:pPr>
        <w:pStyle w:val="-"/>
        <w:ind w:firstLine="420"/>
      </w:pPr>
      <w:r>
        <w:rPr>
          <w:rFonts w:hint="eastAsia"/>
        </w:rPr>
        <w:t>（1）全额赎回：当基金管理人认为有能力支付投资人的全部赎回申请时，按正常赎回程序执行。</w:t>
      </w:r>
    </w:p>
    <w:p w:rsidR="00817F43" w:rsidRDefault="00817F43" w:rsidP="00817F43">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817F43" w:rsidRDefault="00817F43" w:rsidP="00817F43">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817F43" w:rsidRDefault="00817F43" w:rsidP="00817F43">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817F43" w:rsidRDefault="00817F43" w:rsidP="00817F43">
      <w:pPr>
        <w:pStyle w:val="-"/>
        <w:ind w:firstLine="420"/>
      </w:pPr>
      <w:r>
        <w:rPr>
          <w:rFonts w:hint="eastAsia"/>
        </w:rPr>
        <w:t>3、巨额赎回的公告</w:t>
      </w:r>
    </w:p>
    <w:p w:rsidR="00817F43" w:rsidRDefault="00817F43" w:rsidP="00817F43">
      <w:pPr>
        <w:pStyle w:val="-"/>
        <w:ind w:firstLine="420"/>
      </w:pPr>
      <w:r>
        <w:rPr>
          <w:rFonts w:hint="eastAsia"/>
        </w:rPr>
        <w:lastRenderedPageBreak/>
        <w:t>当发生上述延期赎回并延期办理时，基金管理人应当通过邮寄、传真或者其他方式在3个交易日内通知基金份额持有人，说明有关处理方法，并在两日内在指定媒介上刊登公告。</w:t>
      </w:r>
    </w:p>
    <w:p w:rsidR="00817F43" w:rsidRDefault="00817F43" w:rsidP="00817F43">
      <w:pPr>
        <w:pStyle w:val="-2"/>
      </w:pPr>
      <w:r>
        <w:t>8.12 其他暂停申购和赎回的情形及处理方式</w:t>
      </w:r>
    </w:p>
    <w:p w:rsidR="00817F43" w:rsidRDefault="00817F43" w:rsidP="00817F43">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817F43" w:rsidRDefault="00817F43" w:rsidP="00817F43">
      <w:pPr>
        <w:pStyle w:val="-2"/>
      </w:pPr>
      <w:r>
        <w:t>8.13 暂停申购或赎回的公告和重新开放申购或赎回的公告</w:t>
      </w:r>
    </w:p>
    <w:p w:rsidR="00817F43" w:rsidRDefault="00817F43" w:rsidP="00817F43">
      <w:pPr>
        <w:pStyle w:val="-"/>
        <w:ind w:firstLine="420"/>
      </w:pPr>
      <w:r>
        <w:rPr>
          <w:rFonts w:hint="eastAsia"/>
        </w:rPr>
        <w:t>1、发生上述暂停申购或赎回情况的，基金管理人应在规定期限内在指定媒介上刊登暂停公告。</w:t>
      </w:r>
    </w:p>
    <w:p w:rsidR="00817F43" w:rsidRDefault="00817F43" w:rsidP="00817F43">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817F43" w:rsidRDefault="00817F43" w:rsidP="00817F43">
      <w:pPr>
        <w:pStyle w:val="-2"/>
      </w:pPr>
      <w:r>
        <w:t>8.14 基金转换</w:t>
      </w:r>
    </w:p>
    <w:p w:rsidR="00817F43" w:rsidRDefault="00817F43" w:rsidP="00817F43">
      <w:pPr>
        <w:pStyle w:val="-"/>
        <w:ind w:firstLine="420"/>
      </w:pPr>
      <w:r>
        <w:rPr>
          <w:rFonts w:hint="eastAsia"/>
        </w:rPr>
        <w:t>基金管理人已于2017年09月06日起开通本基金的转换业务，具体内容详见2017年9月1日发布的《南方智造未来股票型证券投资基金开放日常申购、赎回、转换及定投业务的公告》和其他有关本基金转换业务公告。</w:t>
      </w:r>
    </w:p>
    <w:p w:rsidR="00817F43" w:rsidRDefault="00817F43" w:rsidP="00817F43">
      <w:pPr>
        <w:pStyle w:val="-2"/>
      </w:pPr>
      <w:r>
        <w:t>8.15 基金的非交易过户</w:t>
      </w:r>
    </w:p>
    <w:p w:rsidR="00817F43" w:rsidRDefault="00817F43" w:rsidP="00817F43">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817F43" w:rsidRDefault="00817F43" w:rsidP="00817F43">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817F43" w:rsidRDefault="00817F43" w:rsidP="00817F43">
      <w:pPr>
        <w:pStyle w:val="-2"/>
      </w:pPr>
      <w:r>
        <w:lastRenderedPageBreak/>
        <w:t>8.16 基金的转托管</w:t>
      </w:r>
    </w:p>
    <w:p w:rsidR="00817F43" w:rsidRDefault="00817F43" w:rsidP="00817F43">
      <w:pPr>
        <w:pStyle w:val="-"/>
        <w:ind w:firstLine="420"/>
      </w:pPr>
      <w:r>
        <w:rPr>
          <w:rFonts w:hint="eastAsia"/>
        </w:rPr>
        <w:t>基金份额持有人可办理已持有基金份额在不同销售机构之间的转托管，基金销售机构可以按照规定的标准收取转托管费。</w:t>
      </w:r>
    </w:p>
    <w:p w:rsidR="00817F43" w:rsidRDefault="00817F43" w:rsidP="00817F43">
      <w:pPr>
        <w:pStyle w:val="-2"/>
      </w:pPr>
      <w:r>
        <w:t>8.17 定投计划</w:t>
      </w:r>
    </w:p>
    <w:p w:rsidR="00817F43" w:rsidRDefault="00817F43" w:rsidP="00817F43">
      <w:pPr>
        <w:pStyle w:val="-"/>
        <w:ind w:firstLine="420"/>
      </w:pPr>
      <w:r>
        <w:rPr>
          <w:rFonts w:hint="eastAsia"/>
        </w:rPr>
        <w:t>基金管理人已于2017年09月06日起开通本基金的定投业务，具体内容详见2017年9月1日发布的《南方智造未来股票型证券投资基金开放日常申购、赎回、转换及定投业务的公告》和其他有关本基金定投业务公告。</w:t>
      </w:r>
    </w:p>
    <w:p w:rsidR="00817F43" w:rsidRDefault="00817F43" w:rsidP="00817F43">
      <w:pPr>
        <w:pStyle w:val="-2"/>
      </w:pPr>
      <w:r>
        <w:t>8.18 基金的冻结和解冻</w:t>
      </w:r>
    </w:p>
    <w:p w:rsidR="00817F43" w:rsidRDefault="00817F43" w:rsidP="00817F43">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817F43" w:rsidRDefault="00817F43" w:rsidP="00817F43">
      <w:pPr>
        <w:pStyle w:val="-2"/>
      </w:pPr>
      <w:r>
        <w:t>8.19 基金份额的转让</w:t>
      </w:r>
    </w:p>
    <w:p w:rsidR="00817F43" w:rsidRDefault="00817F43" w:rsidP="00817F43">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817F43" w:rsidRDefault="00817F43" w:rsidP="00817F43">
      <w:pPr>
        <w:pStyle w:val="-2"/>
      </w:pPr>
      <w:r>
        <w:t>8.20 其他业务</w:t>
      </w:r>
    </w:p>
    <w:p w:rsidR="00817F43" w:rsidRDefault="00817F43" w:rsidP="00817F43">
      <w:pPr>
        <w:pStyle w:val="-"/>
        <w:ind w:firstLine="420"/>
      </w:pPr>
      <w:r>
        <w:rPr>
          <w:rFonts w:hint="eastAsia"/>
        </w:rPr>
        <w:t>在相关法律法规允许的条件下，基金登记机构可依据其业务规则，受理基金份额质押等业务，并收取一定的手续费用。</w:t>
      </w:r>
    </w:p>
    <w:p w:rsidR="00817F43" w:rsidRDefault="00817F43">
      <w:pPr>
        <w:widowControl/>
        <w:jc w:val="left"/>
        <w:rPr>
          <w:rFonts w:ascii="宋体" w:hAnsi="宋体"/>
          <w:color w:val="222222"/>
          <w:kern w:val="0"/>
          <w:szCs w:val="21"/>
          <w:lang w:val="x-none" w:eastAsia="x-none"/>
        </w:rPr>
      </w:pPr>
      <w:r>
        <w:br w:type="page"/>
      </w:r>
    </w:p>
    <w:p w:rsidR="00817F43" w:rsidRDefault="00817F43" w:rsidP="00817F43">
      <w:pPr>
        <w:pStyle w:val="-1"/>
      </w:pPr>
      <w:bookmarkStart w:id="9" w:name="_Toc53733432"/>
      <w:r>
        <w:rPr>
          <w:rFonts w:hint="eastAsia"/>
        </w:rPr>
        <w:lastRenderedPageBreak/>
        <w:t>§</w:t>
      </w:r>
      <w:r>
        <w:t>9 基金的投资</w:t>
      </w:r>
      <w:bookmarkEnd w:id="9"/>
    </w:p>
    <w:p w:rsidR="00817F43" w:rsidRDefault="00817F43" w:rsidP="00817F43">
      <w:pPr>
        <w:pStyle w:val="-2"/>
      </w:pPr>
      <w:r>
        <w:rPr>
          <w:rFonts w:hint="eastAsia"/>
        </w:rPr>
        <w:t>9.1 投资目标</w:t>
      </w:r>
    </w:p>
    <w:p w:rsidR="00817F43" w:rsidRDefault="00817F43" w:rsidP="00817F43">
      <w:pPr>
        <w:pStyle w:val="-"/>
        <w:ind w:firstLine="420"/>
      </w:pPr>
      <w:r>
        <w:rPr>
          <w:rFonts w:hint="eastAsia"/>
        </w:rPr>
        <w:t>在有效控制组合风险并保持良好流动性的前提下，通过专业化研究分析,力争实现基金资产的长期稳定增值。</w:t>
      </w:r>
    </w:p>
    <w:p w:rsidR="00817F43" w:rsidRDefault="00817F43" w:rsidP="00817F43">
      <w:pPr>
        <w:pStyle w:val="-2"/>
      </w:pPr>
      <w:r>
        <w:t>9.2 投资范围</w:t>
      </w:r>
    </w:p>
    <w:p w:rsidR="00817F43" w:rsidRDefault="00817F43" w:rsidP="00817F43">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817F43" w:rsidRDefault="00817F43" w:rsidP="00817F43">
      <w:pPr>
        <w:pStyle w:val="-"/>
        <w:ind w:firstLine="420"/>
      </w:pPr>
      <w:r>
        <w:rPr>
          <w:rFonts w:hint="eastAsia"/>
        </w:rPr>
        <w:t>基金的投资组合比例为：本基金股票（含存托凭证）投资占基金资产的比例范围为80-95%。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817F43" w:rsidRDefault="00817F43" w:rsidP="00817F43">
      <w:pPr>
        <w:pStyle w:val="-"/>
        <w:ind w:firstLine="420"/>
      </w:pPr>
      <w:r>
        <w:rPr>
          <w:rFonts w:hint="eastAsia"/>
        </w:rPr>
        <w:t>如法律法规或监管机构以后允许基金投资其他品种，基金管理人在履行适当程序后，可以将其纳入投资范围。</w:t>
      </w:r>
    </w:p>
    <w:p w:rsidR="00817F43" w:rsidRDefault="00817F43" w:rsidP="00817F43">
      <w:pPr>
        <w:pStyle w:val="-2"/>
      </w:pPr>
      <w:r>
        <w:t>9.3 投资策略</w:t>
      </w:r>
    </w:p>
    <w:p w:rsidR="00817F43" w:rsidRDefault="00817F43" w:rsidP="00817F43">
      <w:pPr>
        <w:pStyle w:val="-"/>
        <w:ind w:firstLine="420"/>
      </w:pPr>
      <w:r>
        <w:rPr>
          <w:rFonts w:hint="eastAsia"/>
        </w:rPr>
        <w:t>1、资产配置策略</w:t>
      </w:r>
    </w:p>
    <w:p w:rsidR="00817F43" w:rsidRDefault="00817F43" w:rsidP="00817F43">
      <w:pPr>
        <w:pStyle w:val="-"/>
        <w:ind w:firstLine="420"/>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817F43" w:rsidRDefault="00817F43" w:rsidP="00817F43">
      <w:pPr>
        <w:pStyle w:val="-"/>
        <w:ind w:firstLine="420"/>
      </w:pPr>
      <w:r>
        <w:rPr>
          <w:rFonts w:hint="eastAsia"/>
        </w:rPr>
        <w:t>2、股票投资策略</w:t>
      </w:r>
    </w:p>
    <w:p w:rsidR="00817F43" w:rsidRDefault="00817F43" w:rsidP="00817F43">
      <w:pPr>
        <w:pStyle w:val="-"/>
        <w:ind w:firstLine="420"/>
      </w:pPr>
      <w:r>
        <w:rPr>
          <w:rFonts w:hint="eastAsia"/>
        </w:rPr>
        <w:lastRenderedPageBreak/>
        <w:t>本基金依托于基金管理人的投资研究平台，重点布局与制造业转型升级、在此过程之中提供技术、服务等相关行业及其他行业的股票。股票投资采用定量和定性分析相结合的策略。</w:t>
      </w:r>
    </w:p>
    <w:p w:rsidR="00817F43" w:rsidRDefault="00817F43" w:rsidP="00817F43">
      <w:pPr>
        <w:pStyle w:val="-"/>
        <w:ind w:firstLine="420"/>
      </w:pPr>
      <w:r>
        <w:rPr>
          <w:rFonts w:hint="eastAsia"/>
        </w:rPr>
        <w:t>1）定性分析</w:t>
      </w:r>
    </w:p>
    <w:p w:rsidR="00817F43" w:rsidRDefault="00817F43" w:rsidP="00817F43">
      <w:pPr>
        <w:pStyle w:val="-"/>
        <w:ind w:firstLine="420"/>
      </w:pPr>
      <w:r>
        <w:rPr>
          <w:rFonts w:hint="eastAsia"/>
        </w:rPr>
        <w:t>在定性分析方面，本基金主要挑选全部或部分具备以下特征的上市公司：</w:t>
      </w:r>
    </w:p>
    <w:p w:rsidR="00817F43" w:rsidRDefault="00817F43" w:rsidP="00817F43">
      <w:pPr>
        <w:pStyle w:val="-"/>
        <w:ind w:firstLine="420"/>
      </w:pPr>
      <w:r>
        <w:rPr>
          <w:rFonts w:hint="eastAsia"/>
        </w:rPr>
        <w:t>A、新经济体制下受益于改革，分享改革红利的优质企业；</w:t>
      </w:r>
    </w:p>
    <w:p w:rsidR="00817F43" w:rsidRDefault="00817F43" w:rsidP="00817F43">
      <w:pPr>
        <w:pStyle w:val="-"/>
        <w:ind w:firstLine="420"/>
      </w:pPr>
      <w:r>
        <w:rPr>
          <w:rFonts w:hint="eastAsia"/>
        </w:rPr>
        <w:t>B、公司所处的行业符合国家的战略发展方向，并且公司在行业中具有明显的竞争优势；</w:t>
      </w:r>
    </w:p>
    <w:p w:rsidR="00817F43" w:rsidRDefault="00817F43" w:rsidP="00817F43">
      <w:pPr>
        <w:pStyle w:val="-"/>
        <w:ind w:firstLine="420"/>
      </w:pPr>
      <w:r>
        <w:rPr>
          <w:rFonts w:hint="eastAsia"/>
        </w:rPr>
        <w:t>C、具备一定竞争壁垒的核心竞争力；</w:t>
      </w:r>
    </w:p>
    <w:p w:rsidR="00817F43" w:rsidRDefault="00817F43" w:rsidP="00817F43">
      <w:pPr>
        <w:pStyle w:val="-"/>
        <w:ind w:firstLine="420"/>
      </w:pPr>
      <w:r>
        <w:rPr>
          <w:rFonts w:hint="eastAsia"/>
        </w:rPr>
        <w:t>D、公司具有良好的治理结构，从大股东、管理层到中层业务骨干有良好的激励机制，并且企业的信息披露公开透明；</w:t>
      </w:r>
    </w:p>
    <w:p w:rsidR="00817F43" w:rsidRDefault="00817F43" w:rsidP="00817F43">
      <w:pPr>
        <w:pStyle w:val="-"/>
        <w:ind w:firstLine="420"/>
      </w:pPr>
      <w:r>
        <w:rPr>
          <w:rFonts w:hint="eastAsia"/>
        </w:rPr>
        <w:t>E、公司具有良好的创新能力。</w:t>
      </w:r>
    </w:p>
    <w:p w:rsidR="00817F43" w:rsidRDefault="00817F43" w:rsidP="00817F43">
      <w:pPr>
        <w:pStyle w:val="-"/>
        <w:ind w:firstLine="420"/>
      </w:pPr>
      <w:r>
        <w:rPr>
          <w:rFonts w:hint="eastAsia"/>
        </w:rPr>
        <w:t>2）定量分析</w:t>
      </w:r>
    </w:p>
    <w:p w:rsidR="00817F43" w:rsidRDefault="00817F43" w:rsidP="00817F43">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817F43" w:rsidRDefault="00817F43" w:rsidP="00817F43">
      <w:pPr>
        <w:pStyle w:val="-"/>
        <w:ind w:firstLine="420"/>
      </w:pPr>
      <w:r>
        <w:rPr>
          <w:rFonts w:hint="eastAsia"/>
        </w:rPr>
        <w:t>A、成长性指标：营业利润增长率、净利润增长率和收入增长率等；</w:t>
      </w:r>
    </w:p>
    <w:p w:rsidR="00817F43" w:rsidRDefault="00817F43" w:rsidP="00817F43">
      <w:pPr>
        <w:pStyle w:val="-"/>
        <w:ind w:firstLine="420"/>
      </w:pPr>
      <w:r>
        <w:rPr>
          <w:rFonts w:hint="eastAsia"/>
        </w:rPr>
        <w:t>B、财务指标：毛利率、营业利润率、净资产收益率、净利率、经营活动净收益/利润总额等；</w:t>
      </w:r>
    </w:p>
    <w:p w:rsidR="00817F43" w:rsidRDefault="00817F43" w:rsidP="00817F43">
      <w:pPr>
        <w:pStyle w:val="-"/>
        <w:ind w:firstLine="420"/>
      </w:pPr>
      <w:r>
        <w:rPr>
          <w:rFonts w:hint="eastAsia"/>
        </w:rPr>
        <w:t>C、估值指标：市盈率（PE）、市盈率相对盈利增长比率（PEG）、市销率（PS）和总市值。</w:t>
      </w:r>
    </w:p>
    <w:p w:rsidR="00817F43" w:rsidRDefault="00817F43" w:rsidP="00817F43">
      <w:pPr>
        <w:pStyle w:val="-"/>
        <w:ind w:firstLine="420"/>
      </w:pPr>
      <w:r>
        <w:rPr>
          <w:rFonts w:hint="eastAsia"/>
        </w:rPr>
        <w:t>3）组合股票的投资吸引力评估分析</w:t>
      </w:r>
    </w:p>
    <w:p w:rsidR="00817F43" w:rsidRDefault="00817F43" w:rsidP="00817F43">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817F43" w:rsidRDefault="00817F43" w:rsidP="00817F43">
      <w:pPr>
        <w:pStyle w:val="-"/>
        <w:ind w:firstLine="420"/>
      </w:pPr>
      <w:r>
        <w:rPr>
          <w:rFonts w:hint="eastAsia"/>
        </w:rPr>
        <w:t>4）投资组合构建与优化</w:t>
      </w:r>
    </w:p>
    <w:p w:rsidR="00817F43" w:rsidRDefault="00817F43" w:rsidP="00817F43">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817F43" w:rsidRDefault="00817F43" w:rsidP="00817F43">
      <w:pPr>
        <w:pStyle w:val="-"/>
        <w:ind w:firstLine="420"/>
      </w:pPr>
      <w:r>
        <w:rPr>
          <w:rFonts w:hint="eastAsia"/>
        </w:rPr>
        <w:t>3、存托凭证的投资策略</w:t>
      </w:r>
    </w:p>
    <w:p w:rsidR="00817F43" w:rsidRDefault="00817F43" w:rsidP="00817F43">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817F43" w:rsidRDefault="00817F43" w:rsidP="00817F43">
      <w:pPr>
        <w:pStyle w:val="-"/>
        <w:ind w:firstLine="420"/>
      </w:pPr>
      <w:r>
        <w:rPr>
          <w:rFonts w:hint="eastAsia"/>
        </w:rPr>
        <w:t>4、债券投资策略</w:t>
      </w:r>
    </w:p>
    <w:p w:rsidR="00817F43" w:rsidRDefault="00817F43" w:rsidP="00817F43">
      <w:pPr>
        <w:pStyle w:val="-"/>
        <w:ind w:firstLine="420"/>
      </w:pPr>
      <w:r>
        <w:rPr>
          <w:rFonts w:hint="eastAsia"/>
        </w:rPr>
        <w:lastRenderedPageBreak/>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817F43" w:rsidRDefault="00817F43" w:rsidP="00817F43">
      <w:pPr>
        <w:pStyle w:val="-"/>
        <w:ind w:firstLine="420"/>
      </w:pPr>
      <w:r>
        <w:rPr>
          <w:rFonts w:hint="eastAsia"/>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817F43" w:rsidRDefault="00817F43" w:rsidP="00817F43">
      <w:pPr>
        <w:pStyle w:val="-"/>
        <w:ind w:firstLine="420"/>
      </w:pPr>
      <w:r>
        <w:rPr>
          <w:rFonts w:hint="eastAsia"/>
        </w:rPr>
        <w:t>4、权证投资策略</w:t>
      </w:r>
    </w:p>
    <w:p w:rsidR="00817F43" w:rsidRDefault="00817F43" w:rsidP="00817F43">
      <w:pPr>
        <w:pStyle w:val="-"/>
        <w:ind w:firstLine="420"/>
      </w:pPr>
      <w:r>
        <w:rPr>
          <w:rFonts w:hint="eastAsia"/>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817F43" w:rsidRDefault="00817F43" w:rsidP="00817F43">
      <w:pPr>
        <w:pStyle w:val="-"/>
        <w:ind w:firstLine="420"/>
      </w:pPr>
      <w:r>
        <w:rPr>
          <w:rFonts w:hint="eastAsia"/>
        </w:rPr>
        <w:t>基金管理人将充分考虑权证资产的收益性、流动性及风险性特征，通过资产配置、品种与类属选择，谨慎进行投资，追求较稳定的当期收益。</w:t>
      </w:r>
    </w:p>
    <w:p w:rsidR="00817F43" w:rsidRDefault="00817F43" w:rsidP="00817F43">
      <w:pPr>
        <w:pStyle w:val="-"/>
        <w:ind w:firstLine="420"/>
      </w:pPr>
      <w:r>
        <w:rPr>
          <w:rFonts w:hint="eastAsia"/>
        </w:rPr>
        <w:t>5、股指期货等投资策略</w:t>
      </w:r>
    </w:p>
    <w:p w:rsidR="00817F43" w:rsidRDefault="00817F43" w:rsidP="00817F43">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817F43" w:rsidRDefault="00817F43" w:rsidP="00817F43">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817F43" w:rsidRDefault="00817F43" w:rsidP="00817F43">
      <w:pPr>
        <w:pStyle w:val="-2"/>
      </w:pPr>
      <w:r>
        <w:t>9.4 投资决策依据和决策程序</w:t>
      </w:r>
    </w:p>
    <w:p w:rsidR="00817F43" w:rsidRDefault="00817F43" w:rsidP="00817F43">
      <w:pPr>
        <w:pStyle w:val="-"/>
        <w:ind w:firstLine="420"/>
      </w:pPr>
      <w:r>
        <w:rPr>
          <w:rFonts w:hint="eastAsia"/>
        </w:rPr>
        <w:t>（1）决策依据</w:t>
      </w:r>
    </w:p>
    <w:p w:rsidR="00817F43" w:rsidRDefault="00817F43" w:rsidP="00817F43">
      <w:pPr>
        <w:pStyle w:val="-"/>
        <w:ind w:firstLine="420"/>
      </w:pPr>
      <w:r>
        <w:rPr>
          <w:rFonts w:hint="eastAsia"/>
        </w:rPr>
        <w:t>①国家有关法律、法规和基金合同的有关规定。依法决策是本基金进行投资的前提；</w:t>
      </w:r>
    </w:p>
    <w:p w:rsidR="00817F43" w:rsidRDefault="00817F43" w:rsidP="00817F43">
      <w:pPr>
        <w:pStyle w:val="-"/>
        <w:ind w:firstLine="420"/>
      </w:pPr>
      <w:r>
        <w:rPr>
          <w:rFonts w:hint="eastAsia"/>
        </w:rPr>
        <w:lastRenderedPageBreak/>
        <w:t>②宏观经济发展态势、微观经济运行环境和证券市场走势。这是本基金投资决策的基础；</w:t>
      </w:r>
    </w:p>
    <w:p w:rsidR="00817F43" w:rsidRDefault="00817F43" w:rsidP="00817F43">
      <w:pPr>
        <w:pStyle w:val="-"/>
        <w:ind w:firstLine="420"/>
      </w:pPr>
      <w:r>
        <w:rPr>
          <w:rFonts w:hint="eastAsia"/>
        </w:rPr>
        <w:t>③投资对象收益和风险的配比关系。在充分权衡投资对象的收益和风险的前提下做出投资决策，是本基金维护投资人利益的重要保障。</w:t>
      </w:r>
    </w:p>
    <w:p w:rsidR="00817F43" w:rsidRDefault="00817F43" w:rsidP="00817F43">
      <w:pPr>
        <w:pStyle w:val="-"/>
        <w:ind w:firstLine="420"/>
      </w:pPr>
      <w:r>
        <w:rPr>
          <w:rFonts w:hint="eastAsia"/>
        </w:rPr>
        <w:t>（2）决策程序</w:t>
      </w:r>
    </w:p>
    <w:p w:rsidR="00817F43" w:rsidRDefault="00817F43" w:rsidP="00817F43">
      <w:pPr>
        <w:pStyle w:val="-"/>
        <w:ind w:firstLine="420"/>
      </w:pPr>
      <w:r>
        <w:rPr>
          <w:rFonts w:hint="eastAsia"/>
        </w:rPr>
        <w:t>①决定主要投资原则：投资决策委员会决定基金的主要投资原则，并对基金投资组合的资产配置比例等提出指导性意见。</w:t>
      </w:r>
    </w:p>
    <w:p w:rsidR="00817F43" w:rsidRDefault="00817F43" w:rsidP="00817F43">
      <w:pPr>
        <w:pStyle w:val="-"/>
        <w:ind w:firstLine="420"/>
      </w:pPr>
      <w:r>
        <w:rPr>
          <w:rFonts w:hint="eastAsia"/>
        </w:rPr>
        <w:t>②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817F43" w:rsidRDefault="00817F43" w:rsidP="00817F43">
      <w:pPr>
        <w:pStyle w:val="-"/>
        <w:ind w:firstLine="420"/>
      </w:pPr>
      <w:r>
        <w:rPr>
          <w:rFonts w:hint="eastAsia"/>
        </w:rPr>
        <w:t>③制定投资决策：基金经理在遵守投资决策委员会制定的投资原则前提下，根据研究员提供的投资建议以及自己的分析判断，做出具体的投资决策。</w:t>
      </w:r>
    </w:p>
    <w:p w:rsidR="00817F43" w:rsidRDefault="00817F43" w:rsidP="00817F43">
      <w:pPr>
        <w:pStyle w:val="-"/>
        <w:ind w:firstLine="420"/>
      </w:pPr>
      <w:r>
        <w:rPr>
          <w:rFonts w:hint="eastAsia"/>
        </w:rPr>
        <w:t>④进行风险评估：风险控制委员会定期召开会议，对基金投资组合进行风险评估，并提出风险控制意见。</w:t>
      </w:r>
    </w:p>
    <w:p w:rsidR="00817F43" w:rsidRDefault="00817F43" w:rsidP="00817F43">
      <w:pPr>
        <w:pStyle w:val="-"/>
        <w:ind w:firstLine="420"/>
      </w:pPr>
      <w:r>
        <w:rPr>
          <w:rFonts w:hint="eastAsia"/>
        </w:rPr>
        <w:t>⑤评估和调整决策程序：基金管理人有权根据环境的变化和实际的需要调整决策的程序。</w:t>
      </w:r>
    </w:p>
    <w:p w:rsidR="00817F43" w:rsidRDefault="00817F43" w:rsidP="00817F43">
      <w:pPr>
        <w:pStyle w:val="-2"/>
      </w:pPr>
      <w:r>
        <w:t>9.5 投资限制</w:t>
      </w:r>
    </w:p>
    <w:p w:rsidR="00817F43" w:rsidRDefault="00817F43" w:rsidP="00817F43">
      <w:pPr>
        <w:pStyle w:val="-"/>
        <w:ind w:firstLine="420"/>
      </w:pPr>
      <w:r>
        <w:rPr>
          <w:rFonts w:hint="eastAsia"/>
        </w:rPr>
        <w:t>1、组合限制</w:t>
      </w:r>
    </w:p>
    <w:p w:rsidR="00817F43" w:rsidRDefault="00817F43" w:rsidP="00817F43">
      <w:pPr>
        <w:pStyle w:val="-"/>
        <w:ind w:firstLine="420"/>
      </w:pPr>
      <w:r>
        <w:rPr>
          <w:rFonts w:hint="eastAsia"/>
        </w:rPr>
        <w:t>基金的投资组合应遵循以下限制：</w:t>
      </w:r>
    </w:p>
    <w:p w:rsidR="00817F43" w:rsidRDefault="00817F43" w:rsidP="00817F43">
      <w:pPr>
        <w:pStyle w:val="-"/>
        <w:ind w:firstLine="420"/>
      </w:pPr>
      <w:r>
        <w:rPr>
          <w:rFonts w:hint="eastAsia"/>
        </w:rPr>
        <w:t>（1）本基金股票（含存托凭证）投资占基金资产的比例范围为80-95%。债券、资产支持证券、债券回购、银行存款（包括协议存款、定期存款及其他银行存款）、货币市场工具、权证、股指期货以及经中国证监会允许基金投资的其他金融工具不低于基金资产净值的5%；</w:t>
      </w:r>
    </w:p>
    <w:p w:rsidR="00817F43" w:rsidRDefault="00817F43" w:rsidP="00817F43">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817F43" w:rsidRDefault="00817F43" w:rsidP="00817F43">
      <w:pPr>
        <w:pStyle w:val="-"/>
        <w:ind w:firstLine="420"/>
      </w:pPr>
      <w:r>
        <w:rPr>
          <w:rFonts w:hint="eastAsia"/>
        </w:rPr>
        <w:t>（3）本基金持有一家公司发行的证券，其市值不超过基金资产净值的10％；</w:t>
      </w:r>
    </w:p>
    <w:p w:rsidR="00817F43" w:rsidRDefault="00817F43" w:rsidP="00817F43">
      <w:pPr>
        <w:pStyle w:val="-"/>
        <w:ind w:firstLine="420"/>
      </w:pPr>
      <w:r>
        <w:rPr>
          <w:rFonts w:hint="eastAsia"/>
        </w:rPr>
        <w:t>（4）本基金管理人管理的全部基金持有一家公司发行的证券，不超过该证券的10％；</w:t>
      </w:r>
    </w:p>
    <w:p w:rsidR="00817F43" w:rsidRDefault="00817F43" w:rsidP="00817F43">
      <w:pPr>
        <w:pStyle w:val="-"/>
        <w:ind w:firstLine="420"/>
      </w:pPr>
      <w:r>
        <w:rPr>
          <w:rFonts w:hint="eastAsia"/>
        </w:rPr>
        <w:t>（5）本基金持有的全部权证，其市值不得超过基金资产净值的3％；</w:t>
      </w:r>
    </w:p>
    <w:p w:rsidR="00817F43" w:rsidRDefault="00817F43" w:rsidP="00817F43">
      <w:pPr>
        <w:pStyle w:val="-"/>
        <w:ind w:firstLine="420"/>
      </w:pPr>
      <w:r>
        <w:rPr>
          <w:rFonts w:hint="eastAsia"/>
        </w:rPr>
        <w:t>（6）本基金管理人管理的全部基金持有的同一权证，不得超过该权证的10％；</w:t>
      </w:r>
    </w:p>
    <w:p w:rsidR="00817F43" w:rsidRDefault="00817F43" w:rsidP="00817F43">
      <w:pPr>
        <w:pStyle w:val="-"/>
        <w:ind w:firstLine="420"/>
      </w:pPr>
      <w:r>
        <w:rPr>
          <w:rFonts w:hint="eastAsia"/>
        </w:rPr>
        <w:t>（7）本基金在任何交易日买入权证的总金额，不得超过上一交易日基金资产净值的0.5％；</w:t>
      </w:r>
    </w:p>
    <w:p w:rsidR="00817F43" w:rsidRDefault="00817F43" w:rsidP="00817F43">
      <w:pPr>
        <w:pStyle w:val="-"/>
        <w:ind w:firstLine="420"/>
      </w:pPr>
      <w:r>
        <w:rPr>
          <w:rFonts w:hint="eastAsia"/>
        </w:rPr>
        <w:lastRenderedPageBreak/>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817F43" w:rsidRDefault="00817F43" w:rsidP="00817F43">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817F43" w:rsidRDefault="00817F43" w:rsidP="00817F43">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817F43" w:rsidRDefault="00817F43" w:rsidP="00817F43">
      <w:pPr>
        <w:pStyle w:val="-"/>
        <w:ind w:firstLine="420"/>
      </w:pPr>
      <w:r>
        <w:rPr>
          <w:rFonts w:hint="eastAsia"/>
        </w:rPr>
        <w:t>（11）本基金投资于同一原始权益人的各类资产支持证券的比例，不得超过基金资产净值的10％；</w:t>
      </w:r>
    </w:p>
    <w:p w:rsidR="00817F43" w:rsidRDefault="00817F43" w:rsidP="00817F43">
      <w:pPr>
        <w:pStyle w:val="-"/>
        <w:ind w:firstLine="420"/>
      </w:pPr>
      <w:r>
        <w:rPr>
          <w:rFonts w:hint="eastAsia"/>
        </w:rPr>
        <w:t>（12）本基金持有的全部资产支持证券，其市值不得超过基金资产净值的20％；</w:t>
      </w:r>
    </w:p>
    <w:p w:rsidR="00817F43" w:rsidRDefault="00817F43" w:rsidP="00817F43">
      <w:pPr>
        <w:pStyle w:val="-"/>
        <w:ind w:firstLine="420"/>
      </w:pPr>
      <w:r>
        <w:rPr>
          <w:rFonts w:hint="eastAsia"/>
        </w:rPr>
        <w:t>（13）本基金持有的同一(指同一信用级别)资产支持证券的比例，不得超过该资产支持证券规模的10％；</w:t>
      </w:r>
    </w:p>
    <w:p w:rsidR="00817F43" w:rsidRDefault="00817F43" w:rsidP="00817F43">
      <w:pPr>
        <w:pStyle w:val="-"/>
        <w:ind w:firstLine="420"/>
      </w:pPr>
      <w:r>
        <w:rPr>
          <w:rFonts w:hint="eastAsia"/>
        </w:rPr>
        <w:t>（14）本基金管理人管理的全部基金投资于同一原始权益人的各类资产支持证券，不得超过其各类资产支持证券合计规模的10％；</w:t>
      </w:r>
    </w:p>
    <w:p w:rsidR="00817F43" w:rsidRDefault="00817F43" w:rsidP="00817F43">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817F43" w:rsidRDefault="00817F43" w:rsidP="00817F43">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817F43" w:rsidRDefault="00817F43" w:rsidP="00817F43">
      <w:pPr>
        <w:pStyle w:val="-"/>
        <w:ind w:firstLine="420"/>
      </w:pPr>
      <w:r>
        <w:rPr>
          <w:rFonts w:hint="eastAsia"/>
        </w:rPr>
        <w:t>（17）本基金进入全国银行间同业市场进行债券回购的资金余额不得超过基金资产净值的40%；债券回购最长期限为1年，债券回购到期后不得展期；</w:t>
      </w:r>
    </w:p>
    <w:p w:rsidR="00817F43" w:rsidRDefault="00817F43" w:rsidP="00817F43">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817F43" w:rsidRDefault="00817F43" w:rsidP="00817F43">
      <w:pPr>
        <w:pStyle w:val="-"/>
        <w:ind w:firstLine="420"/>
      </w:pPr>
      <w:r>
        <w:rPr>
          <w:rFonts w:hint="eastAsia"/>
        </w:rPr>
        <w:t>（19）本基金持有的单只中小企业私募债券，其市值不得超过基金资产净值的10%；</w:t>
      </w:r>
    </w:p>
    <w:p w:rsidR="00817F43" w:rsidRDefault="00817F43" w:rsidP="00817F43">
      <w:pPr>
        <w:pStyle w:val="-"/>
        <w:ind w:firstLine="420"/>
      </w:pPr>
      <w:r>
        <w:rPr>
          <w:rFonts w:hint="eastAsia"/>
        </w:rPr>
        <w:t>（20）本基金总资产不得超过基金净资产的140%；</w:t>
      </w:r>
    </w:p>
    <w:p w:rsidR="00817F43" w:rsidRDefault="00817F43" w:rsidP="00817F43">
      <w:pPr>
        <w:pStyle w:val="-"/>
        <w:ind w:firstLine="420"/>
      </w:pPr>
      <w:r>
        <w:rPr>
          <w:rFonts w:hint="eastAsia"/>
        </w:rPr>
        <w:lastRenderedPageBreak/>
        <w:t>（21）本基金投资存托凭证的比例限制依照内地上市交易的股票执行, 与境内上市交易的股票合并计算;</w:t>
      </w:r>
    </w:p>
    <w:p w:rsidR="00817F43" w:rsidRDefault="00817F43" w:rsidP="00817F43">
      <w:pPr>
        <w:pStyle w:val="-"/>
        <w:ind w:firstLine="420"/>
      </w:pPr>
      <w:r>
        <w:rPr>
          <w:rFonts w:hint="eastAsia"/>
        </w:rPr>
        <w:t>（22）法律法规及中国证监会规定的和《基金合同》约定的其他投资限制。</w:t>
      </w:r>
    </w:p>
    <w:p w:rsidR="00817F43" w:rsidRDefault="00817F43" w:rsidP="00817F43">
      <w:pPr>
        <w:pStyle w:val="-"/>
        <w:ind w:firstLine="420"/>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817F43" w:rsidRDefault="00817F43" w:rsidP="00817F43">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817F43" w:rsidRDefault="00817F43" w:rsidP="00817F43">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817F43" w:rsidRDefault="00817F43" w:rsidP="00817F43">
      <w:pPr>
        <w:pStyle w:val="-"/>
        <w:ind w:firstLine="420"/>
      </w:pPr>
      <w:r>
        <w:rPr>
          <w:rFonts w:hint="eastAsia"/>
        </w:rPr>
        <w:t>2、禁止行为</w:t>
      </w:r>
    </w:p>
    <w:p w:rsidR="00817F43" w:rsidRDefault="00817F43" w:rsidP="00817F43">
      <w:pPr>
        <w:pStyle w:val="-"/>
        <w:ind w:firstLine="420"/>
      </w:pPr>
      <w:r>
        <w:rPr>
          <w:rFonts w:hint="eastAsia"/>
        </w:rPr>
        <w:t>为维护基金份额持有人的合法权益，基金财产不得用于下列投资或者活动：</w:t>
      </w:r>
    </w:p>
    <w:p w:rsidR="00817F43" w:rsidRDefault="00817F43" w:rsidP="00817F43">
      <w:pPr>
        <w:pStyle w:val="-"/>
        <w:ind w:firstLine="420"/>
      </w:pPr>
      <w:r>
        <w:rPr>
          <w:rFonts w:hint="eastAsia"/>
        </w:rPr>
        <w:t>（1）承销证券；</w:t>
      </w:r>
    </w:p>
    <w:p w:rsidR="00817F43" w:rsidRDefault="00817F43" w:rsidP="00817F43">
      <w:pPr>
        <w:pStyle w:val="-"/>
        <w:ind w:firstLine="420"/>
      </w:pPr>
      <w:r>
        <w:rPr>
          <w:rFonts w:hint="eastAsia"/>
        </w:rPr>
        <w:t>（2）违反规定向他人贷款或者提供担保；</w:t>
      </w:r>
    </w:p>
    <w:p w:rsidR="00817F43" w:rsidRDefault="00817F43" w:rsidP="00817F43">
      <w:pPr>
        <w:pStyle w:val="-"/>
        <w:ind w:firstLine="420"/>
      </w:pPr>
      <w:r>
        <w:rPr>
          <w:rFonts w:hint="eastAsia"/>
        </w:rPr>
        <w:t>（3）从事承担无限责任的投资；</w:t>
      </w:r>
    </w:p>
    <w:p w:rsidR="00817F43" w:rsidRDefault="00817F43" w:rsidP="00817F43">
      <w:pPr>
        <w:pStyle w:val="-"/>
        <w:ind w:firstLine="420"/>
      </w:pPr>
      <w:r>
        <w:rPr>
          <w:rFonts w:hint="eastAsia"/>
        </w:rPr>
        <w:t>（4）买卖其他基金份额，但是法律法规或中国证监会另有规定的除外；</w:t>
      </w:r>
    </w:p>
    <w:p w:rsidR="00817F43" w:rsidRDefault="00817F43" w:rsidP="00817F43">
      <w:pPr>
        <w:pStyle w:val="-"/>
        <w:ind w:firstLine="420"/>
      </w:pPr>
      <w:r>
        <w:rPr>
          <w:rFonts w:hint="eastAsia"/>
        </w:rPr>
        <w:t>（5）向其基金管理人、基金托管人出资；</w:t>
      </w:r>
    </w:p>
    <w:p w:rsidR="00817F43" w:rsidRDefault="00817F43" w:rsidP="00817F43">
      <w:pPr>
        <w:pStyle w:val="-"/>
        <w:ind w:firstLine="420"/>
      </w:pPr>
      <w:r>
        <w:rPr>
          <w:rFonts w:hint="eastAsia"/>
        </w:rPr>
        <w:t>（6）从事内幕交易、操纵证券交易价格及其他不正当的证券交易活动；</w:t>
      </w:r>
    </w:p>
    <w:p w:rsidR="00817F43" w:rsidRDefault="00817F43" w:rsidP="00817F43">
      <w:pPr>
        <w:pStyle w:val="-"/>
        <w:ind w:firstLine="420"/>
      </w:pPr>
      <w:r>
        <w:rPr>
          <w:rFonts w:hint="eastAsia"/>
        </w:rPr>
        <w:t>（7）法律、行政法规和中国证监会规定禁止的其他活动。</w:t>
      </w:r>
    </w:p>
    <w:p w:rsidR="00817F43" w:rsidRDefault="00817F43" w:rsidP="00817F43">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817F43" w:rsidRDefault="00817F43" w:rsidP="00817F43">
      <w:pPr>
        <w:pStyle w:val="-"/>
        <w:ind w:firstLine="420"/>
      </w:pPr>
      <w:r>
        <w:rPr>
          <w:rFonts w:hint="eastAsia"/>
        </w:rPr>
        <w:t>如法律、行政法规或监管部门取消上述限制，如适用于本基金，则本基金投资不再受相关限制。</w:t>
      </w:r>
    </w:p>
    <w:p w:rsidR="00817F43" w:rsidRDefault="00817F43" w:rsidP="00817F43">
      <w:pPr>
        <w:pStyle w:val="-2"/>
      </w:pPr>
      <w:r>
        <w:t>9.6 业绩比较基准</w:t>
      </w:r>
    </w:p>
    <w:p w:rsidR="00817F43" w:rsidRDefault="00817F43" w:rsidP="00817F43">
      <w:pPr>
        <w:pStyle w:val="-"/>
        <w:ind w:firstLine="420"/>
      </w:pPr>
      <w:r>
        <w:rPr>
          <w:rFonts w:hint="eastAsia"/>
        </w:rPr>
        <w:t>沪深300指数收益率×90%＋上证国债指数收益率×10%</w:t>
      </w:r>
    </w:p>
    <w:p w:rsidR="00817F43" w:rsidRDefault="00817F43" w:rsidP="00817F43">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w:t>
      </w:r>
      <w:r>
        <w:rPr>
          <w:rFonts w:hint="eastAsia"/>
        </w:rPr>
        <w:lastRenderedPageBreak/>
        <w:t>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817F43" w:rsidRDefault="00817F43" w:rsidP="00817F43">
      <w:pPr>
        <w:pStyle w:val="-2"/>
      </w:pPr>
      <w:r>
        <w:t>9.7 风险收益特征</w:t>
      </w:r>
    </w:p>
    <w:p w:rsidR="00817F43" w:rsidRDefault="00817F43" w:rsidP="00817F43">
      <w:pPr>
        <w:pStyle w:val="-"/>
        <w:ind w:firstLine="420"/>
      </w:pPr>
      <w:r>
        <w:rPr>
          <w:rFonts w:hint="eastAsia"/>
        </w:rPr>
        <w:t>本基金为股票型基金，其长期平均风险和预期收益水平高于混合型基金，高于债券型基金、货币市场基金。</w:t>
      </w:r>
    </w:p>
    <w:p w:rsidR="00817F43" w:rsidRDefault="00817F43" w:rsidP="00817F43">
      <w:pPr>
        <w:pStyle w:val="-2"/>
      </w:pPr>
      <w:r>
        <w:t>9.8 基金管理人代表基金行使权利的处理原则及方法</w:t>
      </w:r>
    </w:p>
    <w:p w:rsidR="00817F43" w:rsidRDefault="00817F43" w:rsidP="00817F43">
      <w:pPr>
        <w:pStyle w:val="-"/>
        <w:ind w:firstLine="420"/>
      </w:pPr>
      <w:r>
        <w:rPr>
          <w:rFonts w:hint="eastAsia"/>
        </w:rPr>
        <w:t>1、不谋求对上市公司的控股，不参与所投资上市公司的经营管理；</w:t>
      </w:r>
    </w:p>
    <w:p w:rsidR="00817F43" w:rsidRDefault="00817F43" w:rsidP="00817F43">
      <w:pPr>
        <w:pStyle w:val="-"/>
        <w:ind w:firstLine="420"/>
      </w:pPr>
      <w:r>
        <w:rPr>
          <w:rFonts w:hint="eastAsia"/>
        </w:rPr>
        <w:t>2、有利于基金资产的安全与增值；</w:t>
      </w:r>
    </w:p>
    <w:p w:rsidR="00817F43" w:rsidRDefault="00817F43" w:rsidP="00817F43">
      <w:pPr>
        <w:pStyle w:val="-"/>
        <w:ind w:firstLine="420"/>
      </w:pPr>
      <w:r>
        <w:rPr>
          <w:rFonts w:hint="eastAsia"/>
        </w:rPr>
        <w:t>3、基金管理人按照国家有关规定代表基金独立行使股东、债权人权利，保护基金份额持有人的利益。</w:t>
      </w:r>
    </w:p>
    <w:p w:rsidR="00817F43" w:rsidRDefault="00817F43" w:rsidP="00817F43">
      <w:pPr>
        <w:pStyle w:val="-2"/>
      </w:pPr>
      <w:r>
        <w:t>9.9 基金投资组合报告</w:t>
      </w:r>
    </w:p>
    <w:p w:rsidR="00817F43" w:rsidRDefault="00817F43" w:rsidP="00817F43">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817F43" w:rsidRDefault="00817F43" w:rsidP="00817F43">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817F43" w:rsidRDefault="00817F43" w:rsidP="00817F43">
      <w:pPr>
        <w:pStyle w:val="-"/>
        <w:ind w:firstLine="420"/>
      </w:pPr>
      <w:r>
        <w:rPr>
          <w:rFonts w:hint="eastAsia"/>
        </w:rPr>
        <w:t>基金管理人承诺以诚实信用、勤勉尽责的原则管理和运用基金资产,但不保证基金一定盈利。</w:t>
      </w:r>
    </w:p>
    <w:p w:rsidR="00817F43" w:rsidRDefault="00817F43" w:rsidP="00817F43">
      <w:pPr>
        <w:pStyle w:val="-"/>
        <w:ind w:firstLine="420"/>
      </w:pPr>
      <w:r>
        <w:rPr>
          <w:rFonts w:hint="eastAsia"/>
        </w:rPr>
        <w:t>基金的过往业绩并不代表其未来表现。投资有风险,投资者在作出投资决策前应仔细阅读本基金的招募说明书。</w:t>
      </w:r>
    </w:p>
    <w:p w:rsidR="00817F43" w:rsidRDefault="00817F43" w:rsidP="00817F43">
      <w:pPr>
        <w:pStyle w:val="-"/>
        <w:ind w:firstLine="420"/>
      </w:pPr>
      <w:r>
        <w:rPr>
          <w:rFonts w:hint="eastAsia"/>
        </w:rPr>
        <w:t>本投资组合报告所载数据截至2020年6月30日（未经审计）。</w:t>
      </w:r>
    </w:p>
    <w:p w:rsidR="00817F43" w:rsidRDefault="00817F43" w:rsidP="00817F43">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817F43" w:rsidTr="00817F43">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817F43" w:rsidRDefault="00817F43" w:rsidP="00817F43">
            <w:pPr>
              <w:jc w:val="center"/>
            </w:pPr>
            <w:r>
              <w:rPr>
                <w:rFonts w:hint="eastAsia"/>
              </w:rPr>
              <w:t>序号</w:t>
            </w:r>
          </w:p>
        </w:tc>
        <w:tc>
          <w:tcPr>
            <w:tcW w:w="2076" w:type="dxa"/>
            <w:vAlign w:val="center"/>
          </w:tcPr>
          <w:p w:rsidR="00817F43" w:rsidRDefault="00817F43" w:rsidP="00817F43">
            <w:pPr>
              <w:jc w:val="center"/>
            </w:pPr>
            <w:r>
              <w:rPr>
                <w:rFonts w:hint="eastAsia"/>
              </w:rPr>
              <w:t>项目</w:t>
            </w:r>
          </w:p>
        </w:tc>
        <w:tc>
          <w:tcPr>
            <w:tcW w:w="2077" w:type="dxa"/>
            <w:vAlign w:val="center"/>
          </w:tcPr>
          <w:p w:rsidR="00817F43" w:rsidRDefault="00817F43" w:rsidP="00817F43">
            <w:pPr>
              <w:jc w:val="center"/>
            </w:pPr>
            <w:r>
              <w:rPr>
                <w:rFonts w:hint="eastAsia"/>
              </w:rPr>
              <w:t>金额（元）</w:t>
            </w:r>
          </w:p>
        </w:tc>
        <w:tc>
          <w:tcPr>
            <w:tcW w:w="2077" w:type="dxa"/>
            <w:vAlign w:val="center"/>
          </w:tcPr>
          <w:p w:rsidR="00817F43" w:rsidRDefault="00817F43" w:rsidP="00817F43">
            <w:pPr>
              <w:jc w:val="center"/>
            </w:pPr>
            <w:r>
              <w:rPr>
                <w:rFonts w:hint="eastAsia"/>
              </w:rPr>
              <w:t>占基金总资产的比例（</w:t>
            </w:r>
            <w:r>
              <w:rPr>
                <w:rFonts w:hint="eastAsia"/>
              </w:rPr>
              <w:t>%</w:t>
            </w:r>
            <w:r>
              <w:rPr>
                <w:rFonts w:hint="eastAsia"/>
              </w:rPr>
              <w:t>）</w:t>
            </w:r>
          </w:p>
        </w:tc>
      </w:tr>
      <w:tr w:rsidR="00817F43" w:rsidTr="00817F43">
        <w:tc>
          <w:tcPr>
            <w:tcW w:w="2076" w:type="dxa"/>
          </w:tcPr>
          <w:p w:rsidR="00817F43" w:rsidRDefault="00817F43" w:rsidP="00817F43">
            <w:pPr>
              <w:jc w:val="center"/>
            </w:pPr>
            <w:r>
              <w:t>1</w:t>
            </w:r>
          </w:p>
        </w:tc>
        <w:tc>
          <w:tcPr>
            <w:tcW w:w="2076" w:type="dxa"/>
          </w:tcPr>
          <w:p w:rsidR="00817F43" w:rsidRDefault="00817F43" w:rsidP="00817F43">
            <w:pPr>
              <w:jc w:val="left"/>
            </w:pPr>
            <w:r>
              <w:rPr>
                <w:rFonts w:hint="eastAsia"/>
              </w:rPr>
              <w:t>权益投资</w:t>
            </w:r>
          </w:p>
        </w:tc>
        <w:tc>
          <w:tcPr>
            <w:tcW w:w="2077" w:type="dxa"/>
          </w:tcPr>
          <w:p w:rsidR="00817F43" w:rsidRDefault="00817F43" w:rsidP="00817F43">
            <w:pPr>
              <w:jc w:val="right"/>
            </w:pPr>
            <w:r>
              <w:t>112,905,117.16</w:t>
            </w:r>
          </w:p>
        </w:tc>
        <w:tc>
          <w:tcPr>
            <w:tcW w:w="2077" w:type="dxa"/>
          </w:tcPr>
          <w:p w:rsidR="00817F43" w:rsidRDefault="00817F43" w:rsidP="00817F43">
            <w:pPr>
              <w:jc w:val="right"/>
            </w:pPr>
            <w:r>
              <w:t>90.90</w:t>
            </w:r>
          </w:p>
        </w:tc>
      </w:tr>
      <w:tr w:rsidR="00817F43" w:rsidTr="00817F43">
        <w:tc>
          <w:tcPr>
            <w:tcW w:w="2076" w:type="dxa"/>
          </w:tcPr>
          <w:p w:rsidR="00817F43" w:rsidRDefault="00817F43" w:rsidP="00817F43">
            <w:pPr>
              <w:jc w:val="center"/>
            </w:pPr>
          </w:p>
        </w:tc>
        <w:tc>
          <w:tcPr>
            <w:tcW w:w="2076" w:type="dxa"/>
          </w:tcPr>
          <w:p w:rsidR="00817F43" w:rsidRDefault="00817F43" w:rsidP="00817F43">
            <w:pPr>
              <w:jc w:val="left"/>
            </w:pPr>
            <w:r>
              <w:rPr>
                <w:rFonts w:hint="eastAsia"/>
              </w:rPr>
              <w:t>其中：股票</w:t>
            </w:r>
          </w:p>
        </w:tc>
        <w:tc>
          <w:tcPr>
            <w:tcW w:w="2077" w:type="dxa"/>
          </w:tcPr>
          <w:p w:rsidR="00817F43" w:rsidRDefault="00817F43" w:rsidP="00817F43">
            <w:pPr>
              <w:jc w:val="right"/>
            </w:pPr>
            <w:r>
              <w:t>112,905,117.16</w:t>
            </w:r>
          </w:p>
        </w:tc>
        <w:tc>
          <w:tcPr>
            <w:tcW w:w="2077" w:type="dxa"/>
          </w:tcPr>
          <w:p w:rsidR="00817F43" w:rsidRDefault="00817F43" w:rsidP="00817F43">
            <w:pPr>
              <w:jc w:val="right"/>
            </w:pPr>
            <w:r>
              <w:t>90.90</w:t>
            </w:r>
          </w:p>
        </w:tc>
      </w:tr>
      <w:tr w:rsidR="00817F43" w:rsidTr="00817F43">
        <w:tc>
          <w:tcPr>
            <w:tcW w:w="2076" w:type="dxa"/>
          </w:tcPr>
          <w:p w:rsidR="00817F43" w:rsidRDefault="00817F43" w:rsidP="00817F43">
            <w:pPr>
              <w:jc w:val="center"/>
            </w:pPr>
            <w:r>
              <w:t>2</w:t>
            </w:r>
          </w:p>
        </w:tc>
        <w:tc>
          <w:tcPr>
            <w:tcW w:w="2076" w:type="dxa"/>
          </w:tcPr>
          <w:p w:rsidR="00817F43" w:rsidRDefault="00817F43" w:rsidP="00817F43">
            <w:pPr>
              <w:jc w:val="left"/>
            </w:pPr>
            <w:r>
              <w:rPr>
                <w:rFonts w:hint="eastAsia"/>
              </w:rPr>
              <w:t>基金投资</w:t>
            </w:r>
          </w:p>
        </w:tc>
        <w:tc>
          <w:tcPr>
            <w:tcW w:w="2077" w:type="dxa"/>
          </w:tcPr>
          <w:p w:rsidR="00817F43" w:rsidRDefault="00817F43" w:rsidP="00817F43">
            <w:pPr>
              <w:jc w:val="right"/>
            </w:pPr>
            <w:r>
              <w:t>-</w:t>
            </w:r>
          </w:p>
        </w:tc>
        <w:tc>
          <w:tcPr>
            <w:tcW w:w="2077" w:type="dxa"/>
          </w:tcPr>
          <w:p w:rsidR="00817F43" w:rsidRDefault="00817F43" w:rsidP="00817F43">
            <w:pPr>
              <w:jc w:val="right"/>
            </w:pPr>
            <w:r>
              <w:t>-</w:t>
            </w:r>
          </w:p>
        </w:tc>
      </w:tr>
      <w:tr w:rsidR="00817F43" w:rsidTr="00817F43">
        <w:tc>
          <w:tcPr>
            <w:tcW w:w="2076" w:type="dxa"/>
          </w:tcPr>
          <w:p w:rsidR="00817F43" w:rsidRDefault="00817F43" w:rsidP="00817F43">
            <w:pPr>
              <w:jc w:val="center"/>
            </w:pPr>
            <w:r>
              <w:t>3</w:t>
            </w:r>
          </w:p>
        </w:tc>
        <w:tc>
          <w:tcPr>
            <w:tcW w:w="2076" w:type="dxa"/>
          </w:tcPr>
          <w:p w:rsidR="00817F43" w:rsidRDefault="00817F43" w:rsidP="00817F43">
            <w:pPr>
              <w:jc w:val="left"/>
            </w:pPr>
            <w:r>
              <w:rPr>
                <w:rFonts w:hint="eastAsia"/>
              </w:rPr>
              <w:t>固定收益投资</w:t>
            </w:r>
          </w:p>
        </w:tc>
        <w:tc>
          <w:tcPr>
            <w:tcW w:w="2077" w:type="dxa"/>
          </w:tcPr>
          <w:p w:rsidR="00817F43" w:rsidRDefault="00817F43" w:rsidP="00817F43">
            <w:pPr>
              <w:jc w:val="right"/>
            </w:pPr>
            <w:r>
              <w:t>6,149,750.00</w:t>
            </w:r>
          </w:p>
        </w:tc>
        <w:tc>
          <w:tcPr>
            <w:tcW w:w="2077" w:type="dxa"/>
          </w:tcPr>
          <w:p w:rsidR="00817F43" w:rsidRDefault="00817F43" w:rsidP="00817F43">
            <w:pPr>
              <w:jc w:val="right"/>
            </w:pPr>
            <w:r>
              <w:t>4.95</w:t>
            </w:r>
          </w:p>
        </w:tc>
      </w:tr>
      <w:tr w:rsidR="00817F43" w:rsidTr="00817F43">
        <w:tc>
          <w:tcPr>
            <w:tcW w:w="2076" w:type="dxa"/>
          </w:tcPr>
          <w:p w:rsidR="00817F43" w:rsidRDefault="00817F43" w:rsidP="00817F43">
            <w:pPr>
              <w:jc w:val="center"/>
            </w:pPr>
          </w:p>
        </w:tc>
        <w:tc>
          <w:tcPr>
            <w:tcW w:w="2076" w:type="dxa"/>
          </w:tcPr>
          <w:p w:rsidR="00817F43" w:rsidRDefault="00817F43" w:rsidP="00817F43">
            <w:pPr>
              <w:jc w:val="left"/>
            </w:pPr>
            <w:r>
              <w:rPr>
                <w:rFonts w:hint="eastAsia"/>
              </w:rPr>
              <w:t>其中：债券</w:t>
            </w:r>
          </w:p>
        </w:tc>
        <w:tc>
          <w:tcPr>
            <w:tcW w:w="2077" w:type="dxa"/>
          </w:tcPr>
          <w:p w:rsidR="00817F43" w:rsidRDefault="00817F43" w:rsidP="00817F43">
            <w:pPr>
              <w:jc w:val="right"/>
            </w:pPr>
            <w:r>
              <w:t>6,149,750.00</w:t>
            </w:r>
          </w:p>
        </w:tc>
        <w:tc>
          <w:tcPr>
            <w:tcW w:w="2077" w:type="dxa"/>
          </w:tcPr>
          <w:p w:rsidR="00817F43" w:rsidRDefault="00817F43" w:rsidP="00817F43">
            <w:pPr>
              <w:jc w:val="right"/>
            </w:pPr>
            <w:r>
              <w:t>4.95</w:t>
            </w:r>
          </w:p>
        </w:tc>
      </w:tr>
      <w:tr w:rsidR="00817F43" w:rsidTr="00817F43">
        <w:tc>
          <w:tcPr>
            <w:tcW w:w="2076" w:type="dxa"/>
          </w:tcPr>
          <w:p w:rsidR="00817F43" w:rsidRDefault="00817F43" w:rsidP="00817F43">
            <w:pPr>
              <w:jc w:val="center"/>
            </w:pPr>
          </w:p>
        </w:tc>
        <w:tc>
          <w:tcPr>
            <w:tcW w:w="2076" w:type="dxa"/>
          </w:tcPr>
          <w:p w:rsidR="00817F43" w:rsidRDefault="00817F43" w:rsidP="00817F43">
            <w:pPr>
              <w:jc w:val="left"/>
            </w:pPr>
            <w:r>
              <w:rPr>
                <w:rFonts w:hint="eastAsia"/>
              </w:rPr>
              <w:t xml:space="preserve">      </w:t>
            </w:r>
            <w:r>
              <w:rPr>
                <w:rFonts w:hint="eastAsia"/>
              </w:rPr>
              <w:t>资产支持证券</w:t>
            </w:r>
          </w:p>
        </w:tc>
        <w:tc>
          <w:tcPr>
            <w:tcW w:w="2077" w:type="dxa"/>
          </w:tcPr>
          <w:p w:rsidR="00817F43" w:rsidRDefault="00817F43" w:rsidP="00817F43">
            <w:pPr>
              <w:jc w:val="right"/>
            </w:pPr>
            <w:r>
              <w:t>-</w:t>
            </w:r>
          </w:p>
        </w:tc>
        <w:tc>
          <w:tcPr>
            <w:tcW w:w="2077" w:type="dxa"/>
          </w:tcPr>
          <w:p w:rsidR="00817F43" w:rsidRDefault="00817F43" w:rsidP="00817F43">
            <w:pPr>
              <w:jc w:val="right"/>
            </w:pPr>
            <w:r>
              <w:t>-</w:t>
            </w:r>
          </w:p>
        </w:tc>
      </w:tr>
      <w:tr w:rsidR="00817F43" w:rsidTr="00817F43">
        <w:tc>
          <w:tcPr>
            <w:tcW w:w="2076" w:type="dxa"/>
          </w:tcPr>
          <w:p w:rsidR="00817F43" w:rsidRDefault="00817F43" w:rsidP="00817F43">
            <w:pPr>
              <w:jc w:val="center"/>
            </w:pPr>
            <w:r>
              <w:t>4</w:t>
            </w:r>
          </w:p>
        </w:tc>
        <w:tc>
          <w:tcPr>
            <w:tcW w:w="2076" w:type="dxa"/>
          </w:tcPr>
          <w:p w:rsidR="00817F43" w:rsidRDefault="00817F43" w:rsidP="00817F43">
            <w:pPr>
              <w:jc w:val="left"/>
            </w:pPr>
            <w:r>
              <w:rPr>
                <w:rFonts w:hint="eastAsia"/>
              </w:rPr>
              <w:t>贵金属投资</w:t>
            </w:r>
          </w:p>
        </w:tc>
        <w:tc>
          <w:tcPr>
            <w:tcW w:w="2077" w:type="dxa"/>
          </w:tcPr>
          <w:p w:rsidR="00817F43" w:rsidRDefault="00817F43" w:rsidP="00817F43">
            <w:pPr>
              <w:jc w:val="right"/>
            </w:pPr>
            <w:r>
              <w:t>-</w:t>
            </w:r>
          </w:p>
        </w:tc>
        <w:tc>
          <w:tcPr>
            <w:tcW w:w="2077" w:type="dxa"/>
          </w:tcPr>
          <w:p w:rsidR="00817F43" w:rsidRDefault="00817F43" w:rsidP="00817F43">
            <w:pPr>
              <w:jc w:val="right"/>
            </w:pPr>
            <w:r>
              <w:t>-</w:t>
            </w:r>
          </w:p>
        </w:tc>
      </w:tr>
      <w:tr w:rsidR="00817F43" w:rsidTr="00817F43">
        <w:tc>
          <w:tcPr>
            <w:tcW w:w="2076" w:type="dxa"/>
          </w:tcPr>
          <w:p w:rsidR="00817F43" w:rsidRDefault="00817F43" w:rsidP="00817F43">
            <w:pPr>
              <w:jc w:val="center"/>
            </w:pPr>
            <w:r>
              <w:t>5</w:t>
            </w:r>
          </w:p>
        </w:tc>
        <w:tc>
          <w:tcPr>
            <w:tcW w:w="2076" w:type="dxa"/>
          </w:tcPr>
          <w:p w:rsidR="00817F43" w:rsidRDefault="00817F43" w:rsidP="00817F43">
            <w:pPr>
              <w:jc w:val="left"/>
            </w:pPr>
            <w:r>
              <w:rPr>
                <w:rFonts w:hint="eastAsia"/>
              </w:rPr>
              <w:t>金融衍生品投资</w:t>
            </w:r>
          </w:p>
        </w:tc>
        <w:tc>
          <w:tcPr>
            <w:tcW w:w="2077" w:type="dxa"/>
          </w:tcPr>
          <w:p w:rsidR="00817F43" w:rsidRDefault="00817F43" w:rsidP="00817F43">
            <w:pPr>
              <w:jc w:val="right"/>
            </w:pPr>
            <w:r>
              <w:t>-</w:t>
            </w:r>
          </w:p>
        </w:tc>
        <w:tc>
          <w:tcPr>
            <w:tcW w:w="2077" w:type="dxa"/>
          </w:tcPr>
          <w:p w:rsidR="00817F43" w:rsidRDefault="00817F43" w:rsidP="00817F43">
            <w:pPr>
              <w:jc w:val="right"/>
            </w:pPr>
            <w:r>
              <w:t>-</w:t>
            </w:r>
          </w:p>
        </w:tc>
      </w:tr>
      <w:tr w:rsidR="00817F43" w:rsidTr="00817F43">
        <w:tc>
          <w:tcPr>
            <w:tcW w:w="2076" w:type="dxa"/>
          </w:tcPr>
          <w:p w:rsidR="00817F43" w:rsidRDefault="00817F43" w:rsidP="00817F43">
            <w:pPr>
              <w:jc w:val="center"/>
            </w:pPr>
            <w:r>
              <w:t>6</w:t>
            </w:r>
          </w:p>
        </w:tc>
        <w:tc>
          <w:tcPr>
            <w:tcW w:w="2076" w:type="dxa"/>
          </w:tcPr>
          <w:p w:rsidR="00817F43" w:rsidRDefault="00817F43" w:rsidP="00817F43">
            <w:pPr>
              <w:jc w:val="left"/>
            </w:pPr>
            <w:r>
              <w:rPr>
                <w:rFonts w:hint="eastAsia"/>
              </w:rPr>
              <w:t>买入返售金融资产</w:t>
            </w:r>
          </w:p>
        </w:tc>
        <w:tc>
          <w:tcPr>
            <w:tcW w:w="2077" w:type="dxa"/>
          </w:tcPr>
          <w:p w:rsidR="00817F43" w:rsidRDefault="00817F43" w:rsidP="00817F43">
            <w:pPr>
              <w:jc w:val="right"/>
            </w:pPr>
            <w:r>
              <w:t>-</w:t>
            </w:r>
          </w:p>
        </w:tc>
        <w:tc>
          <w:tcPr>
            <w:tcW w:w="2077" w:type="dxa"/>
          </w:tcPr>
          <w:p w:rsidR="00817F43" w:rsidRDefault="00817F43" w:rsidP="00817F43">
            <w:pPr>
              <w:jc w:val="right"/>
            </w:pPr>
            <w:r>
              <w:t>-</w:t>
            </w:r>
          </w:p>
        </w:tc>
      </w:tr>
      <w:tr w:rsidR="00817F43" w:rsidTr="00817F43">
        <w:tc>
          <w:tcPr>
            <w:tcW w:w="2076" w:type="dxa"/>
          </w:tcPr>
          <w:p w:rsidR="00817F43" w:rsidRDefault="00817F43" w:rsidP="00817F43">
            <w:pPr>
              <w:jc w:val="center"/>
            </w:pPr>
          </w:p>
        </w:tc>
        <w:tc>
          <w:tcPr>
            <w:tcW w:w="2076" w:type="dxa"/>
          </w:tcPr>
          <w:p w:rsidR="00817F43" w:rsidRDefault="00817F43" w:rsidP="00817F43">
            <w:pPr>
              <w:jc w:val="left"/>
            </w:pPr>
            <w:r>
              <w:rPr>
                <w:rFonts w:hint="eastAsia"/>
              </w:rPr>
              <w:t>其中：买断式回购的买入返售金融资产</w:t>
            </w:r>
          </w:p>
        </w:tc>
        <w:tc>
          <w:tcPr>
            <w:tcW w:w="2077" w:type="dxa"/>
          </w:tcPr>
          <w:p w:rsidR="00817F43" w:rsidRDefault="00817F43" w:rsidP="00817F43">
            <w:pPr>
              <w:jc w:val="right"/>
            </w:pPr>
            <w:r>
              <w:t>-</w:t>
            </w:r>
          </w:p>
        </w:tc>
        <w:tc>
          <w:tcPr>
            <w:tcW w:w="2077" w:type="dxa"/>
          </w:tcPr>
          <w:p w:rsidR="00817F43" w:rsidRDefault="00817F43" w:rsidP="00817F43">
            <w:pPr>
              <w:jc w:val="right"/>
            </w:pPr>
            <w:r>
              <w:t>-</w:t>
            </w:r>
          </w:p>
        </w:tc>
      </w:tr>
      <w:tr w:rsidR="00817F43" w:rsidTr="00817F43">
        <w:tc>
          <w:tcPr>
            <w:tcW w:w="2076" w:type="dxa"/>
          </w:tcPr>
          <w:p w:rsidR="00817F43" w:rsidRDefault="00817F43" w:rsidP="00817F43">
            <w:pPr>
              <w:jc w:val="center"/>
            </w:pPr>
            <w:r>
              <w:t>7</w:t>
            </w:r>
          </w:p>
        </w:tc>
        <w:tc>
          <w:tcPr>
            <w:tcW w:w="2076" w:type="dxa"/>
          </w:tcPr>
          <w:p w:rsidR="00817F43" w:rsidRDefault="00817F43" w:rsidP="00817F43">
            <w:pPr>
              <w:jc w:val="left"/>
            </w:pPr>
            <w:r>
              <w:rPr>
                <w:rFonts w:hint="eastAsia"/>
              </w:rPr>
              <w:t>银行存款和结算备付金合计</w:t>
            </w:r>
          </w:p>
        </w:tc>
        <w:tc>
          <w:tcPr>
            <w:tcW w:w="2077" w:type="dxa"/>
          </w:tcPr>
          <w:p w:rsidR="00817F43" w:rsidRDefault="00817F43" w:rsidP="00817F43">
            <w:pPr>
              <w:jc w:val="right"/>
            </w:pPr>
            <w:r>
              <w:t>4,382,721.60</w:t>
            </w:r>
          </w:p>
        </w:tc>
        <w:tc>
          <w:tcPr>
            <w:tcW w:w="2077" w:type="dxa"/>
          </w:tcPr>
          <w:p w:rsidR="00817F43" w:rsidRDefault="00817F43" w:rsidP="00817F43">
            <w:pPr>
              <w:jc w:val="right"/>
            </w:pPr>
            <w:r>
              <w:t>3.53</w:t>
            </w:r>
          </w:p>
        </w:tc>
      </w:tr>
      <w:tr w:rsidR="00817F43" w:rsidTr="00817F43">
        <w:tc>
          <w:tcPr>
            <w:tcW w:w="2076" w:type="dxa"/>
          </w:tcPr>
          <w:p w:rsidR="00817F43" w:rsidRDefault="00817F43" w:rsidP="00817F43">
            <w:pPr>
              <w:jc w:val="center"/>
            </w:pPr>
            <w:r>
              <w:t>8</w:t>
            </w:r>
          </w:p>
        </w:tc>
        <w:tc>
          <w:tcPr>
            <w:tcW w:w="2076" w:type="dxa"/>
          </w:tcPr>
          <w:p w:rsidR="00817F43" w:rsidRDefault="00817F43" w:rsidP="00817F43">
            <w:pPr>
              <w:jc w:val="left"/>
            </w:pPr>
            <w:r>
              <w:rPr>
                <w:rFonts w:hint="eastAsia"/>
              </w:rPr>
              <w:t>其他资产</w:t>
            </w:r>
          </w:p>
        </w:tc>
        <w:tc>
          <w:tcPr>
            <w:tcW w:w="2077" w:type="dxa"/>
          </w:tcPr>
          <w:p w:rsidR="00817F43" w:rsidRDefault="00817F43" w:rsidP="00817F43">
            <w:pPr>
              <w:jc w:val="right"/>
            </w:pPr>
            <w:r>
              <w:t>773,091.13</w:t>
            </w:r>
          </w:p>
        </w:tc>
        <w:tc>
          <w:tcPr>
            <w:tcW w:w="2077" w:type="dxa"/>
          </w:tcPr>
          <w:p w:rsidR="00817F43" w:rsidRDefault="00817F43" w:rsidP="00817F43">
            <w:pPr>
              <w:jc w:val="right"/>
            </w:pPr>
            <w:r>
              <w:t>0.62</w:t>
            </w:r>
          </w:p>
        </w:tc>
      </w:tr>
      <w:tr w:rsidR="00817F43" w:rsidTr="00817F43">
        <w:tc>
          <w:tcPr>
            <w:tcW w:w="2076" w:type="dxa"/>
          </w:tcPr>
          <w:p w:rsidR="00817F43" w:rsidRDefault="00817F43" w:rsidP="00817F43">
            <w:pPr>
              <w:jc w:val="center"/>
            </w:pPr>
            <w:r>
              <w:t>9</w:t>
            </w:r>
          </w:p>
        </w:tc>
        <w:tc>
          <w:tcPr>
            <w:tcW w:w="2076" w:type="dxa"/>
          </w:tcPr>
          <w:p w:rsidR="00817F43" w:rsidRDefault="00817F43" w:rsidP="00817F43">
            <w:pPr>
              <w:jc w:val="left"/>
            </w:pPr>
            <w:r>
              <w:rPr>
                <w:rFonts w:hint="eastAsia"/>
              </w:rPr>
              <w:t>合计</w:t>
            </w:r>
          </w:p>
        </w:tc>
        <w:tc>
          <w:tcPr>
            <w:tcW w:w="2077" w:type="dxa"/>
          </w:tcPr>
          <w:p w:rsidR="00817F43" w:rsidRDefault="00817F43" w:rsidP="00817F43">
            <w:pPr>
              <w:jc w:val="right"/>
            </w:pPr>
            <w:r>
              <w:t>124,210,679.89</w:t>
            </w:r>
          </w:p>
        </w:tc>
        <w:tc>
          <w:tcPr>
            <w:tcW w:w="2077" w:type="dxa"/>
          </w:tcPr>
          <w:p w:rsidR="00817F43" w:rsidRDefault="00817F43" w:rsidP="00817F43">
            <w:pPr>
              <w:jc w:val="right"/>
            </w:pPr>
            <w:r>
              <w:t>100.00</w:t>
            </w:r>
          </w:p>
        </w:tc>
      </w:tr>
    </w:tbl>
    <w:p w:rsidR="00817F43" w:rsidRDefault="00817F43" w:rsidP="00817F43">
      <w:pPr>
        <w:pStyle w:val="-3"/>
      </w:pPr>
      <w:r>
        <w:rPr>
          <w:rFonts w:hint="eastAsia"/>
        </w:rPr>
        <w:t>2 报告期末按行业分类的股票投资组合</w:t>
      </w:r>
    </w:p>
    <w:p w:rsidR="00817F43" w:rsidRDefault="00817F43" w:rsidP="00817F43">
      <w:pPr>
        <w:pStyle w:val="-3"/>
      </w:pPr>
      <w:r>
        <w:rPr>
          <w:rFonts w:hint="eastAsia"/>
        </w:rPr>
        <w:t>2.1 报告期末按行业分类的境内股票投资组合</w:t>
      </w:r>
    </w:p>
    <w:p w:rsidR="00817F43" w:rsidRDefault="00817F43" w:rsidP="00817F43"/>
    <w:tbl>
      <w:tblPr>
        <w:tblStyle w:val="-0"/>
        <w:tblW w:w="0" w:type="auto"/>
        <w:tblLayout w:type="fixed"/>
        <w:tblLook w:val="04A0" w:firstRow="1" w:lastRow="0" w:firstColumn="1" w:lastColumn="0" w:noHBand="0" w:noVBand="1"/>
      </w:tblPr>
      <w:tblGrid>
        <w:gridCol w:w="2076"/>
        <w:gridCol w:w="2076"/>
        <w:gridCol w:w="2077"/>
        <w:gridCol w:w="2077"/>
      </w:tblGrid>
      <w:tr w:rsidR="00817F43" w:rsidTr="00817F43">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817F43" w:rsidRDefault="00817F43" w:rsidP="00817F43">
            <w:pPr>
              <w:jc w:val="center"/>
            </w:pPr>
            <w:r>
              <w:rPr>
                <w:rFonts w:hint="eastAsia"/>
              </w:rPr>
              <w:t>代码</w:t>
            </w:r>
          </w:p>
        </w:tc>
        <w:tc>
          <w:tcPr>
            <w:tcW w:w="2076" w:type="dxa"/>
            <w:vAlign w:val="center"/>
          </w:tcPr>
          <w:p w:rsidR="00817F43" w:rsidRDefault="00817F43" w:rsidP="00817F43">
            <w:pPr>
              <w:jc w:val="center"/>
            </w:pPr>
            <w:r>
              <w:rPr>
                <w:rFonts w:hint="eastAsia"/>
              </w:rPr>
              <w:t>行业类别</w:t>
            </w:r>
          </w:p>
        </w:tc>
        <w:tc>
          <w:tcPr>
            <w:tcW w:w="2077" w:type="dxa"/>
            <w:vAlign w:val="center"/>
          </w:tcPr>
          <w:p w:rsidR="00817F43" w:rsidRDefault="00817F43" w:rsidP="00817F43">
            <w:pPr>
              <w:jc w:val="center"/>
            </w:pPr>
            <w:r>
              <w:rPr>
                <w:rFonts w:hint="eastAsia"/>
              </w:rPr>
              <w:t>公允价值（元）</w:t>
            </w:r>
          </w:p>
        </w:tc>
        <w:tc>
          <w:tcPr>
            <w:tcW w:w="2077" w:type="dxa"/>
            <w:vAlign w:val="center"/>
          </w:tcPr>
          <w:p w:rsidR="00817F43" w:rsidRDefault="00817F43" w:rsidP="00817F43">
            <w:pPr>
              <w:jc w:val="center"/>
            </w:pPr>
            <w:r>
              <w:rPr>
                <w:rFonts w:hint="eastAsia"/>
              </w:rPr>
              <w:t>占基金资产净值比例（％）</w:t>
            </w:r>
          </w:p>
        </w:tc>
      </w:tr>
      <w:tr w:rsidR="00817F43" w:rsidTr="00817F43">
        <w:tc>
          <w:tcPr>
            <w:tcW w:w="2076" w:type="dxa"/>
          </w:tcPr>
          <w:p w:rsidR="00817F43" w:rsidRDefault="00817F43" w:rsidP="00817F43">
            <w:pPr>
              <w:jc w:val="left"/>
            </w:pPr>
            <w:r>
              <w:t>A</w:t>
            </w:r>
          </w:p>
        </w:tc>
        <w:tc>
          <w:tcPr>
            <w:tcW w:w="2076" w:type="dxa"/>
          </w:tcPr>
          <w:p w:rsidR="00817F43" w:rsidRDefault="00817F43" w:rsidP="00817F43">
            <w:pPr>
              <w:jc w:val="left"/>
            </w:pPr>
            <w:r>
              <w:rPr>
                <w:rFonts w:hint="eastAsia"/>
              </w:rPr>
              <w:t>农、林、牧、渔业</w:t>
            </w:r>
          </w:p>
        </w:tc>
        <w:tc>
          <w:tcPr>
            <w:tcW w:w="2077" w:type="dxa"/>
          </w:tcPr>
          <w:p w:rsidR="00817F43" w:rsidRDefault="00817F43" w:rsidP="00817F43">
            <w:pPr>
              <w:jc w:val="right"/>
            </w:pPr>
            <w:r>
              <w:t>-</w:t>
            </w:r>
          </w:p>
        </w:tc>
        <w:tc>
          <w:tcPr>
            <w:tcW w:w="2077" w:type="dxa"/>
          </w:tcPr>
          <w:p w:rsidR="00817F43" w:rsidRDefault="00817F43" w:rsidP="00817F43">
            <w:pPr>
              <w:jc w:val="right"/>
            </w:pPr>
            <w:r>
              <w:t>-</w:t>
            </w:r>
          </w:p>
        </w:tc>
      </w:tr>
      <w:tr w:rsidR="00817F43" w:rsidTr="00817F43">
        <w:tc>
          <w:tcPr>
            <w:tcW w:w="2076" w:type="dxa"/>
          </w:tcPr>
          <w:p w:rsidR="00817F43" w:rsidRDefault="00817F43" w:rsidP="00817F43">
            <w:pPr>
              <w:jc w:val="left"/>
            </w:pPr>
            <w:r>
              <w:t>B</w:t>
            </w:r>
          </w:p>
        </w:tc>
        <w:tc>
          <w:tcPr>
            <w:tcW w:w="2076" w:type="dxa"/>
          </w:tcPr>
          <w:p w:rsidR="00817F43" w:rsidRDefault="00817F43" w:rsidP="00817F43">
            <w:pPr>
              <w:jc w:val="left"/>
            </w:pPr>
            <w:r>
              <w:rPr>
                <w:rFonts w:hint="eastAsia"/>
              </w:rPr>
              <w:t>采矿业</w:t>
            </w:r>
          </w:p>
        </w:tc>
        <w:tc>
          <w:tcPr>
            <w:tcW w:w="2077" w:type="dxa"/>
          </w:tcPr>
          <w:p w:rsidR="00817F43" w:rsidRDefault="00817F43" w:rsidP="00817F43">
            <w:pPr>
              <w:jc w:val="right"/>
            </w:pPr>
            <w:r>
              <w:t>-</w:t>
            </w:r>
          </w:p>
        </w:tc>
        <w:tc>
          <w:tcPr>
            <w:tcW w:w="2077" w:type="dxa"/>
          </w:tcPr>
          <w:p w:rsidR="00817F43" w:rsidRDefault="00817F43" w:rsidP="00817F43">
            <w:pPr>
              <w:jc w:val="right"/>
            </w:pPr>
            <w:r>
              <w:t>-</w:t>
            </w:r>
          </w:p>
        </w:tc>
      </w:tr>
      <w:tr w:rsidR="00817F43" w:rsidTr="00817F43">
        <w:tc>
          <w:tcPr>
            <w:tcW w:w="2076" w:type="dxa"/>
          </w:tcPr>
          <w:p w:rsidR="00817F43" w:rsidRDefault="00817F43" w:rsidP="00817F43">
            <w:pPr>
              <w:jc w:val="left"/>
            </w:pPr>
            <w:r>
              <w:t>C</w:t>
            </w:r>
          </w:p>
        </w:tc>
        <w:tc>
          <w:tcPr>
            <w:tcW w:w="2076" w:type="dxa"/>
          </w:tcPr>
          <w:p w:rsidR="00817F43" w:rsidRDefault="00817F43" w:rsidP="00817F43">
            <w:pPr>
              <w:jc w:val="left"/>
            </w:pPr>
            <w:r>
              <w:rPr>
                <w:rFonts w:hint="eastAsia"/>
              </w:rPr>
              <w:t>制造业</w:t>
            </w:r>
          </w:p>
        </w:tc>
        <w:tc>
          <w:tcPr>
            <w:tcW w:w="2077" w:type="dxa"/>
          </w:tcPr>
          <w:p w:rsidR="00817F43" w:rsidRDefault="00817F43" w:rsidP="00817F43">
            <w:pPr>
              <w:jc w:val="right"/>
            </w:pPr>
            <w:r>
              <w:t>86,862,385.27</w:t>
            </w:r>
          </w:p>
        </w:tc>
        <w:tc>
          <w:tcPr>
            <w:tcW w:w="2077" w:type="dxa"/>
          </w:tcPr>
          <w:p w:rsidR="00817F43" w:rsidRDefault="00817F43" w:rsidP="00817F43">
            <w:pPr>
              <w:jc w:val="right"/>
            </w:pPr>
            <w:r>
              <w:t>71.57</w:t>
            </w:r>
          </w:p>
        </w:tc>
      </w:tr>
      <w:tr w:rsidR="00817F43" w:rsidTr="00817F43">
        <w:tc>
          <w:tcPr>
            <w:tcW w:w="2076" w:type="dxa"/>
          </w:tcPr>
          <w:p w:rsidR="00817F43" w:rsidRDefault="00817F43" w:rsidP="00817F43">
            <w:pPr>
              <w:jc w:val="left"/>
            </w:pPr>
            <w:r>
              <w:t>D</w:t>
            </w:r>
          </w:p>
        </w:tc>
        <w:tc>
          <w:tcPr>
            <w:tcW w:w="2076" w:type="dxa"/>
          </w:tcPr>
          <w:p w:rsidR="00817F43" w:rsidRDefault="00817F43" w:rsidP="00817F43">
            <w:pPr>
              <w:jc w:val="left"/>
            </w:pPr>
            <w:r>
              <w:rPr>
                <w:rFonts w:hint="eastAsia"/>
              </w:rPr>
              <w:t>电力、热力、燃气及水生产和供应业</w:t>
            </w:r>
          </w:p>
        </w:tc>
        <w:tc>
          <w:tcPr>
            <w:tcW w:w="2077" w:type="dxa"/>
          </w:tcPr>
          <w:p w:rsidR="00817F43" w:rsidRDefault="00817F43" w:rsidP="00817F43">
            <w:pPr>
              <w:jc w:val="right"/>
            </w:pPr>
            <w:r>
              <w:t>12,766.32</w:t>
            </w:r>
          </w:p>
        </w:tc>
        <w:tc>
          <w:tcPr>
            <w:tcW w:w="2077" w:type="dxa"/>
          </w:tcPr>
          <w:p w:rsidR="00817F43" w:rsidRDefault="00817F43" w:rsidP="00817F43">
            <w:pPr>
              <w:jc w:val="right"/>
            </w:pPr>
            <w:r>
              <w:t>0.01</w:t>
            </w:r>
          </w:p>
        </w:tc>
      </w:tr>
      <w:tr w:rsidR="00817F43" w:rsidTr="00817F43">
        <w:tc>
          <w:tcPr>
            <w:tcW w:w="2076" w:type="dxa"/>
          </w:tcPr>
          <w:p w:rsidR="00817F43" w:rsidRDefault="00817F43" w:rsidP="00817F43">
            <w:pPr>
              <w:jc w:val="left"/>
            </w:pPr>
            <w:r>
              <w:t>E</w:t>
            </w:r>
          </w:p>
        </w:tc>
        <w:tc>
          <w:tcPr>
            <w:tcW w:w="2076" w:type="dxa"/>
          </w:tcPr>
          <w:p w:rsidR="00817F43" w:rsidRDefault="00817F43" w:rsidP="00817F43">
            <w:pPr>
              <w:jc w:val="left"/>
            </w:pPr>
            <w:r>
              <w:rPr>
                <w:rFonts w:hint="eastAsia"/>
              </w:rPr>
              <w:t>建筑业</w:t>
            </w:r>
          </w:p>
        </w:tc>
        <w:tc>
          <w:tcPr>
            <w:tcW w:w="2077" w:type="dxa"/>
          </w:tcPr>
          <w:p w:rsidR="00817F43" w:rsidRDefault="00817F43" w:rsidP="00817F43">
            <w:pPr>
              <w:jc w:val="right"/>
            </w:pPr>
            <w:r>
              <w:t>-</w:t>
            </w:r>
          </w:p>
        </w:tc>
        <w:tc>
          <w:tcPr>
            <w:tcW w:w="2077" w:type="dxa"/>
          </w:tcPr>
          <w:p w:rsidR="00817F43" w:rsidRDefault="00817F43" w:rsidP="00817F43">
            <w:pPr>
              <w:jc w:val="right"/>
            </w:pPr>
            <w:r>
              <w:t>-</w:t>
            </w:r>
          </w:p>
        </w:tc>
      </w:tr>
      <w:tr w:rsidR="00817F43" w:rsidTr="00817F43">
        <w:tc>
          <w:tcPr>
            <w:tcW w:w="2076" w:type="dxa"/>
          </w:tcPr>
          <w:p w:rsidR="00817F43" w:rsidRDefault="00817F43" w:rsidP="00817F43">
            <w:pPr>
              <w:jc w:val="left"/>
            </w:pPr>
            <w:r>
              <w:t>F</w:t>
            </w:r>
          </w:p>
        </w:tc>
        <w:tc>
          <w:tcPr>
            <w:tcW w:w="2076" w:type="dxa"/>
          </w:tcPr>
          <w:p w:rsidR="00817F43" w:rsidRDefault="00817F43" w:rsidP="00817F43">
            <w:pPr>
              <w:jc w:val="left"/>
            </w:pPr>
            <w:r>
              <w:rPr>
                <w:rFonts w:hint="eastAsia"/>
              </w:rPr>
              <w:t>批发和零售业</w:t>
            </w:r>
          </w:p>
        </w:tc>
        <w:tc>
          <w:tcPr>
            <w:tcW w:w="2077" w:type="dxa"/>
          </w:tcPr>
          <w:p w:rsidR="00817F43" w:rsidRDefault="00817F43" w:rsidP="00817F43">
            <w:pPr>
              <w:jc w:val="right"/>
            </w:pPr>
            <w:r>
              <w:t>2,956,408.00</w:t>
            </w:r>
          </w:p>
        </w:tc>
        <w:tc>
          <w:tcPr>
            <w:tcW w:w="2077" w:type="dxa"/>
          </w:tcPr>
          <w:p w:rsidR="00817F43" w:rsidRDefault="00817F43" w:rsidP="00817F43">
            <w:pPr>
              <w:jc w:val="right"/>
            </w:pPr>
            <w:r>
              <w:t>2.44</w:t>
            </w:r>
          </w:p>
        </w:tc>
      </w:tr>
      <w:tr w:rsidR="00817F43" w:rsidTr="00817F43">
        <w:tc>
          <w:tcPr>
            <w:tcW w:w="2076" w:type="dxa"/>
          </w:tcPr>
          <w:p w:rsidR="00817F43" w:rsidRDefault="00817F43" w:rsidP="00817F43">
            <w:pPr>
              <w:jc w:val="left"/>
            </w:pPr>
            <w:r>
              <w:t>G</w:t>
            </w:r>
          </w:p>
        </w:tc>
        <w:tc>
          <w:tcPr>
            <w:tcW w:w="2076" w:type="dxa"/>
          </w:tcPr>
          <w:p w:rsidR="00817F43" w:rsidRDefault="00817F43" w:rsidP="00817F43">
            <w:pPr>
              <w:jc w:val="left"/>
            </w:pPr>
            <w:r>
              <w:rPr>
                <w:rFonts w:hint="eastAsia"/>
              </w:rPr>
              <w:t>交通运输、仓储和邮政业</w:t>
            </w:r>
          </w:p>
        </w:tc>
        <w:tc>
          <w:tcPr>
            <w:tcW w:w="2077" w:type="dxa"/>
          </w:tcPr>
          <w:p w:rsidR="00817F43" w:rsidRDefault="00817F43" w:rsidP="00817F43">
            <w:pPr>
              <w:jc w:val="right"/>
            </w:pPr>
            <w:r>
              <w:t>-</w:t>
            </w:r>
          </w:p>
        </w:tc>
        <w:tc>
          <w:tcPr>
            <w:tcW w:w="2077" w:type="dxa"/>
          </w:tcPr>
          <w:p w:rsidR="00817F43" w:rsidRDefault="00817F43" w:rsidP="00817F43">
            <w:pPr>
              <w:jc w:val="right"/>
            </w:pPr>
            <w:r>
              <w:t>-</w:t>
            </w:r>
          </w:p>
        </w:tc>
      </w:tr>
      <w:tr w:rsidR="00817F43" w:rsidTr="00817F43">
        <w:tc>
          <w:tcPr>
            <w:tcW w:w="2076" w:type="dxa"/>
          </w:tcPr>
          <w:p w:rsidR="00817F43" w:rsidRDefault="00817F43" w:rsidP="00817F43">
            <w:pPr>
              <w:jc w:val="left"/>
            </w:pPr>
            <w:r>
              <w:t>H</w:t>
            </w:r>
          </w:p>
        </w:tc>
        <w:tc>
          <w:tcPr>
            <w:tcW w:w="2076" w:type="dxa"/>
          </w:tcPr>
          <w:p w:rsidR="00817F43" w:rsidRDefault="00817F43" w:rsidP="00817F43">
            <w:pPr>
              <w:jc w:val="left"/>
            </w:pPr>
            <w:r>
              <w:rPr>
                <w:rFonts w:hint="eastAsia"/>
              </w:rPr>
              <w:t>住宿和餐饮业</w:t>
            </w:r>
          </w:p>
        </w:tc>
        <w:tc>
          <w:tcPr>
            <w:tcW w:w="2077" w:type="dxa"/>
          </w:tcPr>
          <w:p w:rsidR="00817F43" w:rsidRDefault="00817F43" w:rsidP="00817F43">
            <w:pPr>
              <w:jc w:val="right"/>
            </w:pPr>
            <w:r>
              <w:t>-</w:t>
            </w:r>
          </w:p>
        </w:tc>
        <w:tc>
          <w:tcPr>
            <w:tcW w:w="2077" w:type="dxa"/>
          </w:tcPr>
          <w:p w:rsidR="00817F43" w:rsidRDefault="00817F43" w:rsidP="00817F43">
            <w:pPr>
              <w:jc w:val="right"/>
            </w:pPr>
            <w:r>
              <w:t>-</w:t>
            </w:r>
          </w:p>
        </w:tc>
      </w:tr>
      <w:tr w:rsidR="00817F43" w:rsidTr="00817F43">
        <w:tc>
          <w:tcPr>
            <w:tcW w:w="2076" w:type="dxa"/>
          </w:tcPr>
          <w:p w:rsidR="00817F43" w:rsidRDefault="00817F43" w:rsidP="00817F43">
            <w:pPr>
              <w:jc w:val="left"/>
            </w:pPr>
            <w:r>
              <w:t>I</w:t>
            </w:r>
          </w:p>
        </w:tc>
        <w:tc>
          <w:tcPr>
            <w:tcW w:w="2076" w:type="dxa"/>
          </w:tcPr>
          <w:p w:rsidR="00817F43" w:rsidRDefault="00817F43" w:rsidP="00817F43">
            <w:pPr>
              <w:jc w:val="left"/>
            </w:pPr>
            <w:r>
              <w:rPr>
                <w:rFonts w:hint="eastAsia"/>
              </w:rPr>
              <w:t>信息传输、软件和信息技术服务业</w:t>
            </w:r>
          </w:p>
        </w:tc>
        <w:tc>
          <w:tcPr>
            <w:tcW w:w="2077" w:type="dxa"/>
          </w:tcPr>
          <w:p w:rsidR="00817F43" w:rsidRDefault="00817F43" w:rsidP="00817F43">
            <w:pPr>
              <w:jc w:val="right"/>
            </w:pPr>
            <w:r>
              <w:t>6,004,642.73</w:t>
            </w:r>
          </w:p>
        </w:tc>
        <w:tc>
          <w:tcPr>
            <w:tcW w:w="2077" w:type="dxa"/>
          </w:tcPr>
          <w:p w:rsidR="00817F43" w:rsidRDefault="00817F43" w:rsidP="00817F43">
            <w:pPr>
              <w:jc w:val="right"/>
            </w:pPr>
            <w:r>
              <w:t>4.95</w:t>
            </w:r>
          </w:p>
        </w:tc>
      </w:tr>
      <w:tr w:rsidR="00817F43" w:rsidTr="00817F43">
        <w:tc>
          <w:tcPr>
            <w:tcW w:w="2076" w:type="dxa"/>
          </w:tcPr>
          <w:p w:rsidR="00817F43" w:rsidRDefault="00817F43" w:rsidP="00817F43">
            <w:pPr>
              <w:jc w:val="left"/>
            </w:pPr>
            <w:r>
              <w:t>J</w:t>
            </w:r>
          </w:p>
        </w:tc>
        <w:tc>
          <w:tcPr>
            <w:tcW w:w="2076" w:type="dxa"/>
          </w:tcPr>
          <w:p w:rsidR="00817F43" w:rsidRDefault="00817F43" w:rsidP="00817F43">
            <w:pPr>
              <w:jc w:val="left"/>
            </w:pPr>
            <w:r>
              <w:rPr>
                <w:rFonts w:hint="eastAsia"/>
              </w:rPr>
              <w:t>金融业</w:t>
            </w:r>
          </w:p>
        </w:tc>
        <w:tc>
          <w:tcPr>
            <w:tcW w:w="2077" w:type="dxa"/>
          </w:tcPr>
          <w:p w:rsidR="00817F43" w:rsidRDefault="00817F43" w:rsidP="00817F43">
            <w:pPr>
              <w:jc w:val="right"/>
            </w:pPr>
            <w:r>
              <w:t>1,983,174.84</w:t>
            </w:r>
          </w:p>
        </w:tc>
        <w:tc>
          <w:tcPr>
            <w:tcW w:w="2077" w:type="dxa"/>
          </w:tcPr>
          <w:p w:rsidR="00817F43" w:rsidRDefault="00817F43" w:rsidP="00817F43">
            <w:pPr>
              <w:jc w:val="right"/>
            </w:pPr>
            <w:r>
              <w:t>1.63</w:t>
            </w:r>
          </w:p>
        </w:tc>
      </w:tr>
      <w:tr w:rsidR="00817F43" w:rsidTr="00817F43">
        <w:tc>
          <w:tcPr>
            <w:tcW w:w="2076" w:type="dxa"/>
          </w:tcPr>
          <w:p w:rsidR="00817F43" w:rsidRDefault="00817F43" w:rsidP="00817F43">
            <w:pPr>
              <w:jc w:val="left"/>
            </w:pPr>
            <w:r>
              <w:t>K</w:t>
            </w:r>
          </w:p>
        </w:tc>
        <w:tc>
          <w:tcPr>
            <w:tcW w:w="2076" w:type="dxa"/>
          </w:tcPr>
          <w:p w:rsidR="00817F43" w:rsidRDefault="00817F43" w:rsidP="00817F43">
            <w:pPr>
              <w:jc w:val="left"/>
            </w:pPr>
            <w:r>
              <w:rPr>
                <w:rFonts w:hint="eastAsia"/>
              </w:rPr>
              <w:t>房地产业</w:t>
            </w:r>
          </w:p>
        </w:tc>
        <w:tc>
          <w:tcPr>
            <w:tcW w:w="2077" w:type="dxa"/>
          </w:tcPr>
          <w:p w:rsidR="00817F43" w:rsidRDefault="00817F43" w:rsidP="00817F43">
            <w:pPr>
              <w:jc w:val="right"/>
            </w:pPr>
            <w:r>
              <w:t>-</w:t>
            </w:r>
          </w:p>
        </w:tc>
        <w:tc>
          <w:tcPr>
            <w:tcW w:w="2077" w:type="dxa"/>
          </w:tcPr>
          <w:p w:rsidR="00817F43" w:rsidRDefault="00817F43" w:rsidP="00817F43">
            <w:pPr>
              <w:jc w:val="right"/>
            </w:pPr>
            <w:r>
              <w:t>-</w:t>
            </w:r>
          </w:p>
        </w:tc>
      </w:tr>
      <w:tr w:rsidR="00817F43" w:rsidTr="00817F43">
        <w:tc>
          <w:tcPr>
            <w:tcW w:w="2076" w:type="dxa"/>
          </w:tcPr>
          <w:p w:rsidR="00817F43" w:rsidRDefault="00817F43" w:rsidP="00817F43">
            <w:pPr>
              <w:jc w:val="left"/>
            </w:pPr>
            <w:r>
              <w:t>L</w:t>
            </w:r>
          </w:p>
        </w:tc>
        <w:tc>
          <w:tcPr>
            <w:tcW w:w="2076" w:type="dxa"/>
          </w:tcPr>
          <w:p w:rsidR="00817F43" w:rsidRDefault="00817F43" w:rsidP="00817F43">
            <w:pPr>
              <w:jc w:val="left"/>
            </w:pPr>
            <w:r>
              <w:rPr>
                <w:rFonts w:hint="eastAsia"/>
              </w:rPr>
              <w:t>租赁和商务服务业</w:t>
            </w:r>
          </w:p>
        </w:tc>
        <w:tc>
          <w:tcPr>
            <w:tcW w:w="2077" w:type="dxa"/>
          </w:tcPr>
          <w:p w:rsidR="00817F43" w:rsidRDefault="00817F43" w:rsidP="00817F43">
            <w:pPr>
              <w:jc w:val="right"/>
            </w:pPr>
            <w:r>
              <w:t>7,073,700.00</w:t>
            </w:r>
          </w:p>
        </w:tc>
        <w:tc>
          <w:tcPr>
            <w:tcW w:w="2077" w:type="dxa"/>
          </w:tcPr>
          <w:p w:rsidR="00817F43" w:rsidRDefault="00817F43" w:rsidP="00817F43">
            <w:pPr>
              <w:jc w:val="right"/>
            </w:pPr>
            <w:r>
              <w:t>5.83</w:t>
            </w:r>
          </w:p>
        </w:tc>
      </w:tr>
      <w:tr w:rsidR="00817F43" w:rsidTr="00817F43">
        <w:tc>
          <w:tcPr>
            <w:tcW w:w="2076" w:type="dxa"/>
          </w:tcPr>
          <w:p w:rsidR="00817F43" w:rsidRDefault="00817F43" w:rsidP="00817F43">
            <w:pPr>
              <w:jc w:val="left"/>
            </w:pPr>
            <w:r>
              <w:t>M</w:t>
            </w:r>
          </w:p>
        </w:tc>
        <w:tc>
          <w:tcPr>
            <w:tcW w:w="2076" w:type="dxa"/>
          </w:tcPr>
          <w:p w:rsidR="00817F43" w:rsidRDefault="00817F43" w:rsidP="00817F43">
            <w:pPr>
              <w:jc w:val="left"/>
            </w:pPr>
            <w:r>
              <w:rPr>
                <w:rFonts w:hint="eastAsia"/>
              </w:rPr>
              <w:t>科学研究和技术服务业</w:t>
            </w:r>
          </w:p>
        </w:tc>
        <w:tc>
          <w:tcPr>
            <w:tcW w:w="2077" w:type="dxa"/>
          </w:tcPr>
          <w:p w:rsidR="00817F43" w:rsidRDefault="00817F43" w:rsidP="00817F43">
            <w:pPr>
              <w:jc w:val="right"/>
            </w:pPr>
            <w:r>
              <w:t>8,012,040.00</w:t>
            </w:r>
          </w:p>
        </w:tc>
        <w:tc>
          <w:tcPr>
            <w:tcW w:w="2077" w:type="dxa"/>
          </w:tcPr>
          <w:p w:rsidR="00817F43" w:rsidRDefault="00817F43" w:rsidP="00817F43">
            <w:pPr>
              <w:jc w:val="right"/>
            </w:pPr>
            <w:r>
              <w:t>6.60</w:t>
            </w:r>
          </w:p>
        </w:tc>
      </w:tr>
      <w:tr w:rsidR="00817F43" w:rsidTr="00817F43">
        <w:tc>
          <w:tcPr>
            <w:tcW w:w="2076" w:type="dxa"/>
          </w:tcPr>
          <w:p w:rsidR="00817F43" w:rsidRDefault="00817F43" w:rsidP="00817F43">
            <w:pPr>
              <w:jc w:val="left"/>
            </w:pPr>
            <w:r>
              <w:t>N</w:t>
            </w:r>
          </w:p>
        </w:tc>
        <w:tc>
          <w:tcPr>
            <w:tcW w:w="2076" w:type="dxa"/>
          </w:tcPr>
          <w:p w:rsidR="00817F43" w:rsidRDefault="00817F43" w:rsidP="00817F43">
            <w:pPr>
              <w:jc w:val="left"/>
            </w:pPr>
            <w:r>
              <w:rPr>
                <w:rFonts w:hint="eastAsia"/>
              </w:rPr>
              <w:t>水利、环境和公共设施管理业</w:t>
            </w:r>
          </w:p>
        </w:tc>
        <w:tc>
          <w:tcPr>
            <w:tcW w:w="2077" w:type="dxa"/>
          </w:tcPr>
          <w:p w:rsidR="00817F43" w:rsidRDefault="00817F43" w:rsidP="00817F43">
            <w:pPr>
              <w:jc w:val="right"/>
            </w:pPr>
            <w:r>
              <w:t>-</w:t>
            </w:r>
          </w:p>
        </w:tc>
        <w:tc>
          <w:tcPr>
            <w:tcW w:w="2077" w:type="dxa"/>
          </w:tcPr>
          <w:p w:rsidR="00817F43" w:rsidRDefault="00817F43" w:rsidP="00817F43">
            <w:pPr>
              <w:jc w:val="right"/>
            </w:pPr>
            <w:r>
              <w:t>-</w:t>
            </w:r>
          </w:p>
        </w:tc>
      </w:tr>
      <w:tr w:rsidR="00817F43" w:rsidTr="00817F43">
        <w:tc>
          <w:tcPr>
            <w:tcW w:w="2076" w:type="dxa"/>
          </w:tcPr>
          <w:p w:rsidR="00817F43" w:rsidRDefault="00817F43" w:rsidP="00817F43">
            <w:pPr>
              <w:jc w:val="left"/>
            </w:pPr>
            <w:r>
              <w:t>O</w:t>
            </w:r>
          </w:p>
        </w:tc>
        <w:tc>
          <w:tcPr>
            <w:tcW w:w="2076" w:type="dxa"/>
          </w:tcPr>
          <w:p w:rsidR="00817F43" w:rsidRDefault="00817F43" w:rsidP="00817F43">
            <w:pPr>
              <w:jc w:val="left"/>
            </w:pPr>
            <w:r>
              <w:rPr>
                <w:rFonts w:hint="eastAsia"/>
              </w:rPr>
              <w:t>居民服务、修理和其他服务业</w:t>
            </w:r>
          </w:p>
        </w:tc>
        <w:tc>
          <w:tcPr>
            <w:tcW w:w="2077" w:type="dxa"/>
          </w:tcPr>
          <w:p w:rsidR="00817F43" w:rsidRDefault="00817F43" w:rsidP="00817F43">
            <w:pPr>
              <w:jc w:val="right"/>
            </w:pPr>
            <w:r>
              <w:t>-</w:t>
            </w:r>
          </w:p>
        </w:tc>
        <w:tc>
          <w:tcPr>
            <w:tcW w:w="2077" w:type="dxa"/>
          </w:tcPr>
          <w:p w:rsidR="00817F43" w:rsidRDefault="00817F43" w:rsidP="00817F43">
            <w:pPr>
              <w:jc w:val="right"/>
            </w:pPr>
            <w:r>
              <w:t>-</w:t>
            </w:r>
          </w:p>
        </w:tc>
      </w:tr>
      <w:tr w:rsidR="00817F43" w:rsidTr="00817F43">
        <w:tc>
          <w:tcPr>
            <w:tcW w:w="2076" w:type="dxa"/>
          </w:tcPr>
          <w:p w:rsidR="00817F43" w:rsidRDefault="00817F43" w:rsidP="00817F43">
            <w:pPr>
              <w:jc w:val="left"/>
            </w:pPr>
            <w:r>
              <w:t>P</w:t>
            </w:r>
          </w:p>
        </w:tc>
        <w:tc>
          <w:tcPr>
            <w:tcW w:w="2076" w:type="dxa"/>
          </w:tcPr>
          <w:p w:rsidR="00817F43" w:rsidRDefault="00817F43" w:rsidP="00817F43">
            <w:pPr>
              <w:jc w:val="left"/>
            </w:pPr>
            <w:r>
              <w:rPr>
                <w:rFonts w:hint="eastAsia"/>
              </w:rPr>
              <w:t>教育</w:t>
            </w:r>
          </w:p>
        </w:tc>
        <w:tc>
          <w:tcPr>
            <w:tcW w:w="2077" w:type="dxa"/>
          </w:tcPr>
          <w:p w:rsidR="00817F43" w:rsidRDefault="00817F43" w:rsidP="00817F43">
            <w:pPr>
              <w:jc w:val="right"/>
            </w:pPr>
            <w:r>
              <w:t>-</w:t>
            </w:r>
          </w:p>
        </w:tc>
        <w:tc>
          <w:tcPr>
            <w:tcW w:w="2077" w:type="dxa"/>
          </w:tcPr>
          <w:p w:rsidR="00817F43" w:rsidRDefault="00817F43" w:rsidP="00817F43">
            <w:pPr>
              <w:jc w:val="right"/>
            </w:pPr>
            <w:r>
              <w:t>-</w:t>
            </w:r>
          </w:p>
        </w:tc>
      </w:tr>
      <w:tr w:rsidR="00817F43" w:rsidTr="00817F43">
        <w:tc>
          <w:tcPr>
            <w:tcW w:w="2076" w:type="dxa"/>
          </w:tcPr>
          <w:p w:rsidR="00817F43" w:rsidRDefault="00817F43" w:rsidP="00817F43">
            <w:pPr>
              <w:jc w:val="left"/>
            </w:pPr>
            <w:r>
              <w:lastRenderedPageBreak/>
              <w:t>Q</w:t>
            </w:r>
          </w:p>
        </w:tc>
        <w:tc>
          <w:tcPr>
            <w:tcW w:w="2076" w:type="dxa"/>
          </w:tcPr>
          <w:p w:rsidR="00817F43" w:rsidRDefault="00817F43" w:rsidP="00817F43">
            <w:pPr>
              <w:jc w:val="left"/>
            </w:pPr>
            <w:r>
              <w:rPr>
                <w:rFonts w:hint="eastAsia"/>
              </w:rPr>
              <w:t>卫生和社会工作</w:t>
            </w:r>
          </w:p>
        </w:tc>
        <w:tc>
          <w:tcPr>
            <w:tcW w:w="2077" w:type="dxa"/>
          </w:tcPr>
          <w:p w:rsidR="00817F43" w:rsidRDefault="00817F43" w:rsidP="00817F43">
            <w:pPr>
              <w:jc w:val="right"/>
            </w:pPr>
            <w:r>
              <w:t>-</w:t>
            </w:r>
          </w:p>
        </w:tc>
        <w:tc>
          <w:tcPr>
            <w:tcW w:w="2077" w:type="dxa"/>
          </w:tcPr>
          <w:p w:rsidR="00817F43" w:rsidRDefault="00817F43" w:rsidP="00817F43">
            <w:pPr>
              <w:jc w:val="right"/>
            </w:pPr>
            <w:r>
              <w:t>-</w:t>
            </w:r>
          </w:p>
        </w:tc>
      </w:tr>
      <w:tr w:rsidR="00817F43" w:rsidTr="00817F43">
        <w:tc>
          <w:tcPr>
            <w:tcW w:w="2076" w:type="dxa"/>
          </w:tcPr>
          <w:p w:rsidR="00817F43" w:rsidRDefault="00817F43" w:rsidP="00817F43">
            <w:pPr>
              <w:jc w:val="left"/>
            </w:pPr>
            <w:r>
              <w:t>R</w:t>
            </w:r>
          </w:p>
        </w:tc>
        <w:tc>
          <w:tcPr>
            <w:tcW w:w="2076" w:type="dxa"/>
          </w:tcPr>
          <w:p w:rsidR="00817F43" w:rsidRDefault="00817F43" w:rsidP="00817F43">
            <w:pPr>
              <w:jc w:val="left"/>
            </w:pPr>
            <w:r>
              <w:rPr>
                <w:rFonts w:hint="eastAsia"/>
              </w:rPr>
              <w:t>文化、体育和娱乐业</w:t>
            </w:r>
          </w:p>
        </w:tc>
        <w:tc>
          <w:tcPr>
            <w:tcW w:w="2077" w:type="dxa"/>
          </w:tcPr>
          <w:p w:rsidR="00817F43" w:rsidRDefault="00817F43" w:rsidP="00817F43">
            <w:pPr>
              <w:jc w:val="right"/>
            </w:pPr>
            <w:r>
              <w:t>-</w:t>
            </w:r>
          </w:p>
        </w:tc>
        <w:tc>
          <w:tcPr>
            <w:tcW w:w="2077" w:type="dxa"/>
          </w:tcPr>
          <w:p w:rsidR="00817F43" w:rsidRDefault="00817F43" w:rsidP="00817F43">
            <w:pPr>
              <w:jc w:val="right"/>
            </w:pPr>
            <w:r>
              <w:t>-</w:t>
            </w:r>
          </w:p>
        </w:tc>
      </w:tr>
      <w:tr w:rsidR="00817F43" w:rsidTr="00817F43">
        <w:tc>
          <w:tcPr>
            <w:tcW w:w="2076" w:type="dxa"/>
          </w:tcPr>
          <w:p w:rsidR="00817F43" w:rsidRDefault="00817F43" w:rsidP="00817F43">
            <w:pPr>
              <w:jc w:val="left"/>
            </w:pPr>
            <w:r>
              <w:t>S</w:t>
            </w:r>
          </w:p>
        </w:tc>
        <w:tc>
          <w:tcPr>
            <w:tcW w:w="2076" w:type="dxa"/>
          </w:tcPr>
          <w:p w:rsidR="00817F43" w:rsidRDefault="00817F43" w:rsidP="00817F43">
            <w:pPr>
              <w:jc w:val="left"/>
            </w:pPr>
            <w:r>
              <w:rPr>
                <w:rFonts w:hint="eastAsia"/>
              </w:rPr>
              <w:t>综合</w:t>
            </w:r>
          </w:p>
        </w:tc>
        <w:tc>
          <w:tcPr>
            <w:tcW w:w="2077" w:type="dxa"/>
          </w:tcPr>
          <w:p w:rsidR="00817F43" w:rsidRDefault="00817F43" w:rsidP="00817F43">
            <w:pPr>
              <w:jc w:val="right"/>
            </w:pPr>
            <w:r>
              <w:t>-</w:t>
            </w:r>
          </w:p>
        </w:tc>
        <w:tc>
          <w:tcPr>
            <w:tcW w:w="2077" w:type="dxa"/>
          </w:tcPr>
          <w:p w:rsidR="00817F43" w:rsidRDefault="00817F43" w:rsidP="00817F43">
            <w:pPr>
              <w:jc w:val="right"/>
            </w:pPr>
            <w:r>
              <w:t>-</w:t>
            </w:r>
          </w:p>
        </w:tc>
      </w:tr>
      <w:tr w:rsidR="00817F43" w:rsidTr="00817F43">
        <w:tc>
          <w:tcPr>
            <w:tcW w:w="2076" w:type="dxa"/>
          </w:tcPr>
          <w:p w:rsidR="00817F43" w:rsidRDefault="00817F43" w:rsidP="00817F43">
            <w:pPr>
              <w:jc w:val="left"/>
            </w:pPr>
          </w:p>
        </w:tc>
        <w:tc>
          <w:tcPr>
            <w:tcW w:w="2076" w:type="dxa"/>
          </w:tcPr>
          <w:p w:rsidR="00817F43" w:rsidRDefault="00817F43" w:rsidP="00817F43">
            <w:pPr>
              <w:jc w:val="left"/>
            </w:pPr>
            <w:r>
              <w:rPr>
                <w:rFonts w:hint="eastAsia"/>
              </w:rPr>
              <w:t>合计</w:t>
            </w:r>
          </w:p>
        </w:tc>
        <w:tc>
          <w:tcPr>
            <w:tcW w:w="2077" w:type="dxa"/>
          </w:tcPr>
          <w:p w:rsidR="00817F43" w:rsidRDefault="00817F43" w:rsidP="00817F43">
            <w:pPr>
              <w:jc w:val="right"/>
            </w:pPr>
            <w:r>
              <w:t>112,905,117.16</w:t>
            </w:r>
          </w:p>
        </w:tc>
        <w:tc>
          <w:tcPr>
            <w:tcW w:w="2077" w:type="dxa"/>
          </w:tcPr>
          <w:p w:rsidR="00817F43" w:rsidRDefault="00817F43" w:rsidP="00817F43">
            <w:pPr>
              <w:jc w:val="right"/>
            </w:pPr>
            <w:r>
              <w:t>93.03</w:t>
            </w:r>
          </w:p>
        </w:tc>
      </w:tr>
    </w:tbl>
    <w:p w:rsidR="00817F43" w:rsidRDefault="00817F43" w:rsidP="00817F43">
      <w:pPr>
        <w:pStyle w:val="-3"/>
      </w:pPr>
      <w:r>
        <w:rPr>
          <w:rFonts w:hint="eastAsia"/>
        </w:rPr>
        <w:t>2.2 报告期末按行业分类的港股通投资股票投资组合</w:t>
      </w:r>
    </w:p>
    <w:p w:rsidR="00817F43" w:rsidRDefault="00817F43" w:rsidP="00817F43"/>
    <w:p w:rsidR="00817F43" w:rsidRDefault="00817F43" w:rsidP="00817F43">
      <w:pPr>
        <w:pStyle w:val="-"/>
        <w:ind w:firstLine="420"/>
      </w:pPr>
      <w:r>
        <w:rPr>
          <w:rFonts w:hint="eastAsia"/>
        </w:rPr>
        <w:t>本基金本报告期末未持有港股通投资股票。</w:t>
      </w:r>
    </w:p>
    <w:p w:rsidR="00817F43" w:rsidRDefault="00817F43" w:rsidP="00817F43">
      <w:pPr>
        <w:pStyle w:val="-"/>
        <w:ind w:firstLine="420"/>
      </w:pPr>
    </w:p>
    <w:p w:rsidR="00817F43" w:rsidRDefault="00817F43" w:rsidP="00817F43">
      <w:pPr>
        <w:pStyle w:val="-3"/>
      </w:pPr>
      <w:r>
        <w:t>3 报告期末按公允价值占基金资产净值比例大小排序的前十名股票投资明细</w:t>
      </w:r>
    </w:p>
    <w:p w:rsidR="00817F43" w:rsidRDefault="00817F43" w:rsidP="00817F43"/>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817F43" w:rsidTr="00817F43">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817F43" w:rsidRDefault="00817F43" w:rsidP="00817F43">
            <w:pPr>
              <w:jc w:val="center"/>
            </w:pPr>
            <w:r>
              <w:rPr>
                <w:rFonts w:hint="eastAsia"/>
              </w:rPr>
              <w:t>序号</w:t>
            </w:r>
          </w:p>
        </w:tc>
        <w:tc>
          <w:tcPr>
            <w:tcW w:w="1384" w:type="dxa"/>
            <w:vAlign w:val="center"/>
          </w:tcPr>
          <w:p w:rsidR="00817F43" w:rsidRDefault="00817F43" w:rsidP="00817F43">
            <w:pPr>
              <w:jc w:val="center"/>
            </w:pPr>
            <w:r>
              <w:rPr>
                <w:rFonts w:hint="eastAsia"/>
              </w:rPr>
              <w:t>股票代码</w:t>
            </w:r>
          </w:p>
        </w:tc>
        <w:tc>
          <w:tcPr>
            <w:tcW w:w="1384" w:type="dxa"/>
            <w:vAlign w:val="center"/>
          </w:tcPr>
          <w:p w:rsidR="00817F43" w:rsidRDefault="00817F43" w:rsidP="00817F43">
            <w:pPr>
              <w:jc w:val="center"/>
            </w:pPr>
            <w:r>
              <w:rPr>
                <w:rFonts w:hint="eastAsia"/>
              </w:rPr>
              <w:t>股票名称</w:t>
            </w:r>
          </w:p>
        </w:tc>
        <w:tc>
          <w:tcPr>
            <w:tcW w:w="1384" w:type="dxa"/>
            <w:vAlign w:val="center"/>
          </w:tcPr>
          <w:p w:rsidR="00817F43" w:rsidRDefault="00817F43" w:rsidP="00817F43">
            <w:pPr>
              <w:jc w:val="center"/>
            </w:pPr>
            <w:r>
              <w:rPr>
                <w:rFonts w:hint="eastAsia"/>
              </w:rPr>
              <w:t>数量（股）</w:t>
            </w:r>
          </w:p>
        </w:tc>
        <w:tc>
          <w:tcPr>
            <w:tcW w:w="1385" w:type="dxa"/>
            <w:vAlign w:val="center"/>
          </w:tcPr>
          <w:p w:rsidR="00817F43" w:rsidRDefault="00817F43" w:rsidP="00817F43">
            <w:pPr>
              <w:jc w:val="center"/>
            </w:pPr>
            <w:r>
              <w:rPr>
                <w:rFonts w:hint="eastAsia"/>
              </w:rPr>
              <w:t>公允价值（元）</w:t>
            </w:r>
          </w:p>
        </w:tc>
        <w:tc>
          <w:tcPr>
            <w:tcW w:w="1385" w:type="dxa"/>
            <w:vAlign w:val="center"/>
          </w:tcPr>
          <w:p w:rsidR="00817F43" w:rsidRDefault="00817F43" w:rsidP="00817F43">
            <w:pPr>
              <w:jc w:val="center"/>
            </w:pPr>
            <w:r>
              <w:rPr>
                <w:rFonts w:hint="eastAsia"/>
              </w:rPr>
              <w:t>占基金资产净值比例（％）</w:t>
            </w:r>
          </w:p>
        </w:tc>
      </w:tr>
      <w:tr w:rsidR="00817F43" w:rsidTr="00817F43">
        <w:tc>
          <w:tcPr>
            <w:tcW w:w="1384" w:type="dxa"/>
          </w:tcPr>
          <w:p w:rsidR="00817F43" w:rsidRDefault="00817F43" w:rsidP="00817F43">
            <w:pPr>
              <w:jc w:val="center"/>
            </w:pPr>
            <w:r>
              <w:t>1</w:t>
            </w:r>
          </w:p>
        </w:tc>
        <w:tc>
          <w:tcPr>
            <w:tcW w:w="1384" w:type="dxa"/>
          </w:tcPr>
          <w:p w:rsidR="00817F43" w:rsidRDefault="00817F43" w:rsidP="00817F43">
            <w:pPr>
              <w:jc w:val="left"/>
            </w:pPr>
            <w:r>
              <w:t>600519</w:t>
            </w:r>
          </w:p>
        </w:tc>
        <w:tc>
          <w:tcPr>
            <w:tcW w:w="1384" w:type="dxa"/>
          </w:tcPr>
          <w:p w:rsidR="00817F43" w:rsidRDefault="00817F43" w:rsidP="00817F43">
            <w:pPr>
              <w:jc w:val="left"/>
            </w:pPr>
            <w:r>
              <w:rPr>
                <w:rFonts w:hint="eastAsia"/>
              </w:rPr>
              <w:t>贵州茅台</w:t>
            </w:r>
          </w:p>
        </w:tc>
        <w:tc>
          <w:tcPr>
            <w:tcW w:w="1384" w:type="dxa"/>
          </w:tcPr>
          <w:p w:rsidR="00817F43" w:rsidRDefault="00817F43" w:rsidP="00817F43">
            <w:pPr>
              <w:jc w:val="right"/>
            </w:pPr>
            <w:r>
              <w:t>5,720</w:t>
            </w:r>
          </w:p>
        </w:tc>
        <w:tc>
          <w:tcPr>
            <w:tcW w:w="1385" w:type="dxa"/>
          </w:tcPr>
          <w:p w:rsidR="00817F43" w:rsidRDefault="00817F43" w:rsidP="00817F43">
            <w:pPr>
              <w:jc w:val="right"/>
            </w:pPr>
            <w:r>
              <w:t>8,367,673.60</w:t>
            </w:r>
          </w:p>
        </w:tc>
        <w:tc>
          <w:tcPr>
            <w:tcW w:w="1385" w:type="dxa"/>
          </w:tcPr>
          <w:p w:rsidR="00817F43" w:rsidRDefault="00817F43" w:rsidP="00817F43">
            <w:pPr>
              <w:jc w:val="right"/>
            </w:pPr>
            <w:r>
              <w:t>6.89</w:t>
            </w:r>
          </w:p>
        </w:tc>
      </w:tr>
      <w:tr w:rsidR="00817F43" w:rsidTr="00817F43">
        <w:tc>
          <w:tcPr>
            <w:tcW w:w="1384" w:type="dxa"/>
          </w:tcPr>
          <w:p w:rsidR="00817F43" w:rsidRDefault="00817F43" w:rsidP="00817F43">
            <w:pPr>
              <w:jc w:val="center"/>
            </w:pPr>
            <w:r>
              <w:t>2</w:t>
            </w:r>
          </w:p>
        </w:tc>
        <w:tc>
          <w:tcPr>
            <w:tcW w:w="1384" w:type="dxa"/>
          </w:tcPr>
          <w:p w:rsidR="00817F43" w:rsidRDefault="00817F43" w:rsidP="00817F43">
            <w:pPr>
              <w:jc w:val="left"/>
            </w:pPr>
            <w:r>
              <w:t>300760</w:t>
            </w:r>
          </w:p>
        </w:tc>
        <w:tc>
          <w:tcPr>
            <w:tcW w:w="1384" w:type="dxa"/>
          </w:tcPr>
          <w:p w:rsidR="00817F43" w:rsidRDefault="00817F43" w:rsidP="00817F43">
            <w:pPr>
              <w:jc w:val="left"/>
            </w:pPr>
            <w:r>
              <w:rPr>
                <w:rFonts w:hint="eastAsia"/>
              </w:rPr>
              <w:t>迈瑞医疗</w:t>
            </w:r>
          </w:p>
        </w:tc>
        <w:tc>
          <w:tcPr>
            <w:tcW w:w="1384" w:type="dxa"/>
          </w:tcPr>
          <w:p w:rsidR="00817F43" w:rsidRDefault="00817F43" w:rsidP="00817F43">
            <w:pPr>
              <w:jc w:val="right"/>
            </w:pPr>
            <w:r>
              <w:t>22,400</w:t>
            </w:r>
          </w:p>
        </w:tc>
        <w:tc>
          <w:tcPr>
            <w:tcW w:w="1385" w:type="dxa"/>
          </w:tcPr>
          <w:p w:rsidR="00817F43" w:rsidRDefault="00817F43" w:rsidP="00817F43">
            <w:pPr>
              <w:jc w:val="right"/>
            </w:pPr>
            <w:r>
              <w:t>6,847,680.00</w:t>
            </w:r>
          </w:p>
        </w:tc>
        <w:tc>
          <w:tcPr>
            <w:tcW w:w="1385" w:type="dxa"/>
          </w:tcPr>
          <w:p w:rsidR="00817F43" w:rsidRDefault="00817F43" w:rsidP="00817F43">
            <w:pPr>
              <w:jc w:val="right"/>
            </w:pPr>
            <w:r>
              <w:t>5.64</w:t>
            </w:r>
          </w:p>
        </w:tc>
      </w:tr>
      <w:tr w:rsidR="00817F43" w:rsidTr="00817F43">
        <w:tc>
          <w:tcPr>
            <w:tcW w:w="1384" w:type="dxa"/>
          </w:tcPr>
          <w:p w:rsidR="00817F43" w:rsidRDefault="00817F43" w:rsidP="00817F43">
            <w:pPr>
              <w:jc w:val="center"/>
            </w:pPr>
            <w:r>
              <w:t>3</w:t>
            </w:r>
          </w:p>
        </w:tc>
        <w:tc>
          <w:tcPr>
            <w:tcW w:w="1384" w:type="dxa"/>
          </w:tcPr>
          <w:p w:rsidR="00817F43" w:rsidRDefault="00817F43" w:rsidP="00817F43">
            <w:pPr>
              <w:jc w:val="left"/>
            </w:pPr>
            <w:r>
              <w:t>000661</w:t>
            </w:r>
          </w:p>
        </w:tc>
        <w:tc>
          <w:tcPr>
            <w:tcW w:w="1384" w:type="dxa"/>
          </w:tcPr>
          <w:p w:rsidR="00817F43" w:rsidRDefault="00817F43" w:rsidP="00817F43">
            <w:pPr>
              <w:jc w:val="left"/>
            </w:pPr>
            <w:r>
              <w:rPr>
                <w:rFonts w:hint="eastAsia"/>
              </w:rPr>
              <w:t>长春高新</w:t>
            </w:r>
          </w:p>
        </w:tc>
        <w:tc>
          <w:tcPr>
            <w:tcW w:w="1384" w:type="dxa"/>
          </w:tcPr>
          <w:p w:rsidR="00817F43" w:rsidRDefault="00817F43" w:rsidP="00817F43">
            <w:pPr>
              <w:jc w:val="right"/>
            </w:pPr>
            <w:r>
              <w:t>12,700</w:t>
            </w:r>
          </w:p>
        </w:tc>
        <w:tc>
          <w:tcPr>
            <w:tcW w:w="1385" w:type="dxa"/>
          </w:tcPr>
          <w:p w:rsidR="00817F43" w:rsidRDefault="00817F43" w:rsidP="00817F43">
            <w:pPr>
              <w:jc w:val="right"/>
            </w:pPr>
            <w:r>
              <w:t>5,528,310.00</w:t>
            </w:r>
          </w:p>
        </w:tc>
        <w:tc>
          <w:tcPr>
            <w:tcW w:w="1385" w:type="dxa"/>
          </w:tcPr>
          <w:p w:rsidR="00817F43" w:rsidRDefault="00817F43" w:rsidP="00817F43">
            <w:pPr>
              <w:jc w:val="right"/>
            </w:pPr>
            <w:r>
              <w:t>4.56</w:t>
            </w:r>
          </w:p>
        </w:tc>
      </w:tr>
      <w:tr w:rsidR="00817F43" w:rsidTr="00817F43">
        <w:tc>
          <w:tcPr>
            <w:tcW w:w="1384" w:type="dxa"/>
          </w:tcPr>
          <w:p w:rsidR="00817F43" w:rsidRDefault="00817F43" w:rsidP="00817F43">
            <w:pPr>
              <w:jc w:val="center"/>
            </w:pPr>
            <w:r>
              <w:t>4</w:t>
            </w:r>
          </w:p>
        </w:tc>
        <w:tc>
          <w:tcPr>
            <w:tcW w:w="1384" w:type="dxa"/>
          </w:tcPr>
          <w:p w:rsidR="00817F43" w:rsidRDefault="00817F43" w:rsidP="00817F43">
            <w:pPr>
              <w:jc w:val="left"/>
            </w:pPr>
            <w:r>
              <w:t>002475</w:t>
            </w:r>
          </w:p>
        </w:tc>
        <w:tc>
          <w:tcPr>
            <w:tcW w:w="1384" w:type="dxa"/>
          </w:tcPr>
          <w:p w:rsidR="00817F43" w:rsidRDefault="00817F43" w:rsidP="00817F43">
            <w:pPr>
              <w:jc w:val="left"/>
            </w:pPr>
            <w:r>
              <w:rPr>
                <w:rFonts w:hint="eastAsia"/>
              </w:rPr>
              <w:t>立讯精密</w:t>
            </w:r>
          </w:p>
        </w:tc>
        <w:tc>
          <w:tcPr>
            <w:tcW w:w="1384" w:type="dxa"/>
          </w:tcPr>
          <w:p w:rsidR="00817F43" w:rsidRDefault="00817F43" w:rsidP="00817F43">
            <w:pPr>
              <w:jc w:val="right"/>
            </w:pPr>
            <w:r>
              <w:t>102,932</w:t>
            </w:r>
          </w:p>
        </w:tc>
        <w:tc>
          <w:tcPr>
            <w:tcW w:w="1385" w:type="dxa"/>
          </w:tcPr>
          <w:p w:rsidR="00817F43" w:rsidRDefault="00817F43" w:rsidP="00817F43">
            <w:pPr>
              <w:jc w:val="right"/>
            </w:pPr>
            <w:r>
              <w:t>5,285,558.20</w:t>
            </w:r>
          </w:p>
        </w:tc>
        <w:tc>
          <w:tcPr>
            <w:tcW w:w="1385" w:type="dxa"/>
          </w:tcPr>
          <w:p w:rsidR="00817F43" w:rsidRDefault="00817F43" w:rsidP="00817F43">
            <w:pPr>
              <w:jc w:val="right"/>
            </w:pPr>
            <w:r>
              <w:t>4.36</w:t>
            </w:r>
          </w:p>
        </w:tc>
      </w:tr>
      <w:tr w:rsidR="00817F43" w:rsidTr="00817F43">
        <w:tc>
          <w:tcPr>
            <w:tcW w:w="1384" w:type="dxa"/>
          </w:tcPr>
          <w:p w:rsidR="00817F43" w:rsidRDefault="00817F43" w:rsidP="00817F43">
            <w:pPr>
              <w:jc w:val="center"/>
            </w:pPr>
            <w:r>
              <w:t>5</w:t>
            </w:r>
          </w:p>
        </w:tc>
        <w:tc>
          <w:tcPr>
            <w:tcW w:w="1384" w:type="dxa"/>
          </w:tcPr>
          <w:p w:rsidR="00817F43" w:rsidRDefault="00817F43" w:rsidP="00817F43">
            <w:pPr>
              <w:jc w:val="left"/>
            </w:pPr>
            <w:r>
              <w:t>603259</w:t>
            </w:r>
          </w:p>
        </w:tc>
        <w:tc>
          <w:tcPr>
            <w:tcW w:w="1384" w:type="dxa"/>
          </w:tcPr>
          <w:p w:rsidR="00817F43" w:rsidRDefault="00817F43" w:rsidP="00817F43">
            <w:pPr>
              <w:jc w:val="left"/>
            </w:pPr>
            <w:r>
              <w:rPr>
                <w:rFonts w:hint="eastAsia"/>
              </w:rPr>
              <w:t>药明康德</w:t>
            </w:r>
          </w:p>
        </w:tc>
        <w:tc>
          <w:tcPr>
            <w:tcW w:w="1384" w:type="dxa"/>
          </w:tcPr>
          <w:p w:rsidR="00817F43" w:rsidRDefault="00817F43" w:rsidP="00817F43">
            <w:pPr>
              <w:jc w:val="right"/>
            </w:pPr>
            <w:r>
              <w:t>53,400</w:t>
            </w:r>
          </w:p>
        </w:tc>
        <w:tc>
          <w:tcPr>
            <w:tcW w:w="1385" w:type="dxa"/>
          </w:tcPr>
          <w:p w:rsidR="00817F43" w:rsidRDefault="00817F43" w:rsidP="00817F43">
            <w:pPr>
              <w:jc w:val="right"/>
            </w:pPr>
            <w:r>
              <w:t>5,158,440.00</w:t>
            </w:r>
          </w:p>
        </w:tc>
        <w:tc>
          <w:tcPr>
            <w:tcW w:w="1385" w:type="dxa"/>
          </w:tcPr>
          <w:p w:rsidR="00817F43" w:rsidRDefault="00817F43" w:rsidP="00817F43">
            <w:pPr>
              <w:jc w:val="right"/>
            </w:pPr>
            <w:r>
              <w:t>4.25</w:t>
            </w:r>
          </w:p>
        </w:tc>
      </w:tr>
      <w:tr w:rsidR="00817F43" w:rsidTr="00817F43">
        <w:tc>
          <w:tcPr>
            <w:tcW w:w="1384" w:type="dxa"/>
          </w:tcPr>
          <w:p w:rsidR="00817F43" w:rsidRDefault="00817F43" w:rsidP="00817F43">
            <w:pPr>
              <w:jc w:val="center"/>
            </w:pPr>
            <w:r>
              <w:t>6</w:t>
            </w:r>
          </w:p>
        </w:tc>
        <w:tc>
          <w:tcPr>
            <w:tcW w:w="1384" w:type="dxa"/>
          </w:tcPr>
          <w:p w:rsidR="00817F43" w:rsidRDefault="00817F43" w:rsidP="00817F43">
            <w:pPr>
              <w:jc w:val="left"/>
            </w:pPr>
            <w:r>
              <w:t>300639</w:t>
            </w:r>
          </w:p>
        </w:tc>
        <w:tc>
          <w:tcPr>
            <w:tcW w:w="1384" w:type="dxa"/>
          </w:tcPr>
          <w:p w:rsidR="00817F43" w:rsidRDefault="00817F43" w:rsidP="00817F43">
            <w:pPr>
              <w:jc w:val="left"/>
            </w:pPr>
            <w:r>
              <w:rPr>
                <w:rFonts w:hint="eastAsia"/>
              </w:rPr>
              <w:t>凯普生物</w:t>
            </w:r>
          </w:p>
        </w:tc>
        <w:tc>
          <w:tcPr>
            <w:tcW w:w="1384" w:type="dxa"/>
          </w:tcPr>
          <w:p w:rsidR="00817F43" w:rsidRDefault="00817F43" w:rsidP="00817F43">
            <w:pPr>
              <w:jc w:val="right"/>
            </w:pPr>
            <w:r>
              <w:t>95,800</w:t>
            </w:r>
          </w:p>
        </w:tc>
        <w:tc>
          <w:tcPr>
            <w:tcW w:w="1385" w:type="dxa"/>
          </w:tcPr>
          <w:p w:rsidR="00817F43" w:rsidRDefault="00817F43" w:rsidP="00817F43">
            <w:pPr>
              <w:jc w:val="right"/>
            </w:pPr>
            <w:r>
              <w:t>4,974,894.00</w:t>
            </w:r>
          </w:p>
        </w:tc>
        <w:tc>
          <w:tcPr>
            <w:tcW w:w="1385" w:type="dxa"/>
          </w:tcPr>
          <w:p w:rsidR="00817F43" w:rsidRDefault="00817F43" w:rsidP="00817F43">
            <w:pPr>
              <w:jc w:val="right"/>
            </w:pPr>
            <w:r>
              <w:t>4.10</w:t>
            </w:r>
          </w:p>
        </w:tc>
      </w:tr>
      <w:tr w:rsidR="00817F43" w:rsidTr="00817F43">
        <w:tc>
          <w:tcPr>
            <w:tcW w:w="1384" w:type="dxa"/>
          </w:tcPr>
          <w:p w:rsidR="00817F43" w:rsidRDefault="00817F43" w:rsidP="00817F43">
            <w:pPr>
              <w:jc w:val="center"/>
            </w:pPr>
            <w:r>
              <w:t>7</w:t>
            </w:r>
          </w:p>
        </w:tc>
        <w:tc>
          <w:tcPr>
            <w:tcW w:w="1384" w:type="dxa"/>
          </w:tcPr>
          <w:p w:rsidR="00817F43" w:rsidRDefault="00817F43" w:rsidP="00817F43">
            <w:pPr>
              <w:jc w:val="left"/>
            </w:pPr>
            <w:r>
              <w:t>002127</w:t>
            </w:r>
          </w:p>
        </w:tc>
        <w:tc>
          <w:tcPr>
            <w:tcW w:w="1384" w:type="dxa"/>
          </w:tcPr>
          <w:p w:rsidR="00817F43" w:rsidRDefault="00817F43" w:rsidP="00817F43">
            <w:pPr>
              <w:jc w:val="left"/>
            </w:pPr>
            <w:r>
              <w:rPr>
                <w:rFonts w:hint="eastAsia"/>
              </w:rPr>
              <w:t>南极电商</w:t>
            </w:r>
          </w:p>
        </w:tc>
        <w:tc>
          <w:tcPr>
            <w:tcW w:w="1384" w:type="dxa"/>
          </w:tcPr>
          <w:p w:rsidR="00817F43" w:rsidRDefault="00817F43" w:rsidP="00817F43">
            <w:pPr>
              <w:jc w:val="right"/>
            </w:pPr>
            <w:r>
              <w:t>225,000</w:t>
            </w:r>
          </w:p>
        </w:tc>
        <w:tc>
          <w:tcPr>
            <w:tcW w:w="1385" w:type="dxa"/>
          </w:tcPr>
          <w:p w:rsidR="00817F43" w:rsidRDefault="00817F43" w:rsidP="00817F43">
            <w:pPr>
              <w:jc w:val="right"/>
            </w:pPr>
            <w:r>
              <w:t>4,763,250.00</w:t>
            </w:r>
          </w:p>
        </w:tc>
        <w:tc>
          <w:tcPr>
            <w:tcW w:w="1385" w:type="dxa"/>
          </w:tcPr>
          <w:p w:rsidR="00817F43" w:rsidRDefault="00817F43" w:rsidP="00817F43">
            <w:pPr>
              <w:jc w:val="right"/>
            </w:pPr>
            <w:r>
              <w:t>3.92</w:t>
            </w:r>
          </w:p>
        </w:tc>
      </w:tr>
      <w:tr w:rsidR="00817F43" w:rsidTr="00817F43">
        <w:tc>
          <w:tcPr>
            <w:tcW w:w="1384" w:type="dxa"/>
          </w:tcPr>
          <w:p w:rsidR="00817F43" w:rsidRDefault="00817F43" w:rsidP="00817F43">
            <w:pPr>
              <w:jc w:val="center"/>
            </w:pPr>
            <w:r>
              <w:t>8</w:t>
            </w:r>
          </w:p>
        </w:tc>
        <w:tc>
          <w:tcPr>
            <w:tcW w:w="1384" w:type="dxa"/>
          </w:tcPr>
          <w:p w:rsidR="00817F43" w:rsidRDefault="00817F43" w:rsidP="00817F43">
            <w:pPr>
              <w:jc w:val="left"/>
            </w:pPr>
            <w:r>
              <w:t>603027</w:t>
            </w:r>
          </w:p>
        </w:tc>
        <w:tc>
          <w:tcPr>
            <w:tcW w:w="1384" w:type="dxa"/>
          </w:tcPr>
          <w:p w:rsidR="00817F43" w:rsidRDefault="00817F43" w:rsidP="00817F43">
            <w:pPr>
              <w:jc w:val="left"/>
            </w:pPr>
            <w:r>
              <w:rPr>
                <w:rFonts w:hint="eastAsia"/>
              </w:rPr>
              <w:t>千禾味业</w:t>
            </w:r>
          </w:p>
        </w:tc>
        <w:tc>
          <w:tcPr>
            <w:tcW w:w="1384" w:type="dxa"/>
          </w:tcPr>
          <w:p w:rsidR="00817F43" w:rsidRDefault="00817F43" w:rsidP="00817F43">
            <w:pPr>
              <w:jc w:val="right"/>
            </w:pPr>
            <w:r>
              <w:t>139,888</w:t>
            </w:r>
          </w:p>
        </w:tc>
        <w:tc>
          <w:tcPr>
            <w:tcW w:w="1385" w:type="dxa"/>
          </w:tcPr>
          <w:p w:rsidR="00817F43" w:rsidRDefault="00817F43" w:rsidP="00817F43">
            <w:pPr>
              <w:jc w:val="right"/>
            </w:pPr>
            <w:r>
              <w:t>4,417,663.04</w:t>
            </w:r>
          </w:p>
        </w:tc>
        <w:tc>
          <w:tcPr>
            <w:tcW w:w="1385" w:type="dxa"/>
          </w:tcPr>
          <w:p w:rsidR="00817F43" w:rsidRDefault="00817F43" w:rsidP="00817F43">
            <w:pPr>
              <w:jc w:val="right"/>
            </w:pPr>
            <w:r>
              <w:t>3.64</w:t>
            </w:r>
          </w:p>
        </w:tc>
      </w:tr>
      <w:tr w:rsidR="00817F43" w:rsidTr="00817F43">
        <w:tc>
          <w:tcPr>
            <w:tcW w:w="1384" w:type="dxa"/>
          </w:tcPr>
          <w:p w:rsidR="00817F43" w:rsidRDefault="00817F43" w:rsidP="00817F43">
            <w:pPr>
              <w:jc w:val="center"/>
            </w:pPr>
            <w:r>
              <w:t>9</w:t>
            </w:r>
          </w:p>
        </w:tc>
        <w:tc>
          <w:tcPr>
            <w:tcW w:w="1384" w:type="dxa"/>
          </w:tcPr>
          <w:p w:rsidR="00817F43" w:rsidRDefault="00817F43" w:rsidP="00817F43">
            <w:pPr>
              <w:jc w:val="left"/>
            </w:pPr>
            <w:r>
              <w:t>300529</w:t>
            </w:r>
          </w:p>
        </w:tc>
        <w:tc>
          <w:tcPr>
            <w:tcW w:w="1384" w:type="dxa"/>
          </w:tcPr>
          <w:p w:rsidR="00817F43" w:rsidRDefault="00817F43" w:rsidP="00817F43">
            <w:pPr>
              <w:jc w:val="left"/>
            </w:pPr>
            <w:r>
              <w:rPr>
                <w:rFonts w:hint="eastAsia"/>
              </w:rPr>
              <w:t>健帆生物</w:t>
            </w:r>
          </w:p>
        </w:tc>
        <w:tc>
          <w:tcPr>
            <w:tcW w:w="1384" w:type="dxa"/>
          </w:tcPr>
          <w:p w:rsidR="00817F43" w:rsidRDefault="00817F43" w:rsidP="00817F43">
            <w:pPr>
              <w:jc w:val="right"/>
            </w:pPr>
            <w:r>
              <w:t>56,830</w:t>
            </w:r>
          </w:p>
        </w:tc>
        <w:tc>
          <w:tcPr>
            <w:tcW w:w="1385" w:type="dxa"/>
          </w:tcPr>
          <w:p w:rsidR="00817F43" w:rsidRDefault="00817F43" w:rsidP="00817F43">
            <w:pPr>
              <w:jc w:val="right"/>
            </w:pPr>
            <w:r>
              <w:t>3,949,685.00</w:t>
            </w:r>
          </w:p>
        </w:tc>
        <w:tc>
          <w:tcPr>
            <w:tcW w:w="1385" w:type="dxa"/>
          </w:tcPr>
          <w:p w:rsidR="00817F43" w:rsidRDefault="00817F43" w:rsidP="00817F43">
            <w:pPr>
              <w:jc w:val="right"/>
            </w:pPr>
            <w:r>
              <w:t>3.25</w:t>
            </w:r>
          </w:p>
        </w:tc>
      </w:tr>
      <w:tr w:rsidR="00817F43" w:rsidTr="00817F43">
        <w:tc>
          <w:tcPr>
            <w:tcW w:w="1384" w:type="dxa"/>
          </w:tcPr>
          <w:p w:rsidR="00817F43" w:rsidRDefault="00817F43" w:rsidP="00817F43">
            <w:pPr>
              <w:jc w:val="center"/>
            </w:pPr>
            <w:r>
              <w:t>10</w:t>
            </w:r>
          </w:p>
        </w:tc>
        <w:tc>
          <w:tcPr>
            <w:tcW w:w="1384" w:type="dxa"/>
          </w:tcPr>
          <w:p w:rsidR="00817F43" w:rsidRDefault="00817F43" w:rsidP="00817F43">
            <w:pPr>
              <w:jc w:val="left"/>
            </w:pPr>
            <w:r>
              <w:t>002568</w:t>
            </w:r>
          </w:p>
        </w:tc>
        <w:tc>
          <w:tcPr>
            <w:tcW w:w="1384" w:type="dxa"/>
          </w:tcPr>
          <w:p w:rsidR="00817F43" w:rsidRDefault="00817F43" w:rsidP="00817F43">
            <w:pPr>
              <w:jc w:val="left"/>
            </w:pPr>
            <w:r>
              <w:rPr>
                <w:rFonts w:hint="eastAsia"/>
              </w:rPr>
              <w:t>百润股份</w:t>
            </w:r>
          </w:p>
        </w:tc>
        <w:tc>
          <w:tcPr>
            <w:tcW w:w="1384" w:type="dxa"/>
          </w:tcPr>
          <w:p w:rsidR="00817F43" w:rsidRDefault="00817F43" w:rsidP="00817F43">
            <w:pPr>
              <w:jc w:val="right"/>
            </w:pPr>
            <w:r>
              <w:t>83,800</w:t>
            </w:r>
          </w:p>
        </w:tc>
        <w:tc>
          <w:tcPr>
            <w:tcW w:w="1385" w:type="dxa"/>
          </w:tcPr>
          <w:p w:rsidR="00817F43" w:rsidRDefault="00817F43" w:rsidP="00817F43">
            <w:pPr>
              <w:jc w:val="right"/>
            </w:pPr>
            <w:r>
              <w:t>3,797,816.00</w:t>
            </w:r>
          </w:p>
        </w:tc>
        <w:tc>
          <w:tcPr>
            <w:tcW w:w="1385" w:type="dxa"/>
          </w:tcPr>
          <w:p w:rsidR="00817F43" w:rsidRDefault="00817F43" w:rsidP="00817F43">
            <w:pPr>
              <w:jc w:val="right"/>
            </w:pPr>
            <w:r>
              <w:t>3.13</w:t>
            </w:r>
          </w:p>
        </w:tc>
      </w:tr>
    </w:tbl>
    <w:p w:rsidR="00817F43" w:rsidRDefault="00817F43" w:rsidP="00817F43">
      <w:pPr>
        <w:pStyle w:val="-3"/>
      </w:pPr>
      <w:r>
        <w:rPr>
          <w:rFonts w:hint="eastAsia"/>
        </w:rPr>
        <w:t>4 报告期末按债券品种分类的债券投资组合</w:t>
      </w:r>
    </w:p>
    <w:p w:rsidR="00817F43" w:rsidRDefault="00817F43" w:rsidP="00817F43"/>
    <w:tbl>
      <w:tblPr>
        <w:tblStyle w:val="-0"/>
        <w:tblW w:w="0" w:type="auto"/>
        <w:tblLayout w:type="fixed"/>
        <w:tblLook w:val="04A0" w:firstRow="1" w:lastRow="0" w:firstColumn="1" w:lastColumn="0" w:noHBand="0" w:noVBand="1"/>
      </w:tblPr>
      <w:tblGrid>
        <w:gridCol w:w="2076"/>
        <w:gridCol w:w="2076"/>
        <w:gridCol w:w="2077"/>
        <w:gridCol w:w="2077"/>
      </w:tblGrid>
      <w:tr w:rsidR="00817F43" w:rsidTr="00817F43">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817F43" w:rsidRDefault="00817F43" w:rsidP="00817F43">
            <w:pPr>
              <w:jc w:val="center"/>
            </w:pPr>
            <w:r>
              <w:rPr>
                <w:rFonts w:hint="eastAsia"/>
              </w:rPr>
              <w:t>序号</w:t>
            </w:r>
          </w:p>
        </w:tc>
        <w:tc>
          <w:tcPr>
            <w:tcW w:w="2076" w:type="dxa"/>
            <w:vAlign w:val="center"/>
          </w:tcPr>
          <w:p w:rsidR="00817F43" w:rsidRDefault="00817F43" w:rsidP="00817F43">
            <w:pPr>
              <w:jc w:val="center"/>
            </w:pPr>
            <w:r>
              <w:rPr>
                <w:rFonts w:hint="eastAsia"/>
              </w:rPr>
              <w:t>债券品种</w:t>
            </w:r>
          </w:p>
        </w:tc>
        <w:tc>
          <w:tcPr>
            <w:tcW w:w="2077" w:type="dxa"/>
            <w:vAlign w:val="center"/>
          </w:tcPr>
          <w:p w:rsidR="00817F43" w:rsidRDefault="00817F43" w:rsidP="00817F43">
            <w:pPr>
              <w:jc w:val="center"/>
            </w:pPr>
            <w:r>
              <w:rPr>
                <w:rFonts w:hint="eastAsia"/>
              </w:rPr>
              <w:t>公允价值（元）</w:t>
            </w:r>
          </w:p>
        </w:tc>
        <w:tc>
          <w:tcPr>
            <w:tcW w:w="2077" w:type="dxa"/>
            <w:vAlign w:val="center"/>
          </w:tcPr>
          <w:p w:rsidR="00817F43" w:rsidRDefault="00817F43" w:rsidP="00817F43">
            <w:pPr>
              <w:jc w:val="center"/>
            </w:pPr>
            <w:r>
              <w:rPr>
                <w:rFonts w:hint="eastAsia"/>
              </w:rPr>
              <w:t>占基金资产净值比例（％）</w:t>
            </w:r>
          </w:p>
        </w:tc>
      </w:tr>
      <w:tr w:rsidR="00817F43" w:rsidTr="00817F43">
        <w:tc>
          <w:tcPr>
            <w:tcW w:w="2076" w:type="dxa"/>
          </w:tcPr>
          <w:p w:rsidR="00817F43" w:rsidRDefault="00817F43" w:rsidP="00817F43">
            <w:pPr>
              <w:jc w:val="center"/>
            </w:pPr>
            <w:r>
              <w:t>1</w:t>
            </w:r>
          </w:p>
        </w:tc>
        <w:tc>
          <w:tcPr>
            <w:tcW w:w="2076" w:type="dxa"/>
          </w:tcPr>
          <w:p w:rsidR="00817F43" w:rsidRDefault="00817F43" w:rsidP="00817F43">
            <w:pPr>
              <w:jc w:val="left"/>
            </w:pPr>
            <w:r>
              <w:rPr>
                <w:rFonts w:hint="eastAsia"/>
              </w:rPr>
              <w:t>国家债券</w:t>
            </w:r>
          </w:p>
        </w:tc>
        <w:tc>
          <w:tcPr>
            <w:tcW w:w="2077" w:type="dxa"/>
          </w:tcPr>
          <w:p w:rsidR="00817F43" w:rsidRDefault="00817F43" w:rsidP="00817F43">
            <w:pPr>
              <w:jc w:val="right"/>
            </w:pPr>
            <w:r>
              <w:t>6,103,050.00</w:t>
            </w:r>
          </w:p>
        </w:tc>
        <w:tc>
          <w:tcPr>
            <w:tcW w:w="2077" w:type="dxa"/>
          </w:tcPr>
          <w:p w:rsidR="00817F43" w:rsidRDefault="00817F43" w:rsidP="00817F43">
            <w:pPr>
              <w:jc w:val="right"/>
            </w:pPr>
            <w:r>
              <w:t>5.03</w:t>
            </w:r>
          </w:p>
        </w:tc>
      </w:tr>
      <w:tr w:rsidR="00817F43" w:rsidTr="00817F43">
        <w:tc>
          <w:tcPr>
            <w:tcW w:w="2076" w:type="dxa"/>
          </w:tcPr>
          <w:p w:rsidR="00817F43" w:rsidRDefault="00817F43" w:rsidP="00817F43">
            <w:pPr>
              <w:jc w:val="center"/>
            </w:pPr>
            <w:r>
              <w:t>2</w:t>
            </w:r>
          </w:p>
        </w:tc>
        <w:tc>
          <w:tcPr>
            <w:tcW w:w="2076" w:type="dxa"/>
          </w:tcPr>
          <w:p w:rsidR="00817F43" w:rsidRDefault="00817F43" w:rsidP="00817F43">
            <w:pPr>
              <w:jc w:val="left"/>
            </w:pPr>
            <w:r>
              <w:rPr>
                <w:rFonts w:hint="eastAsia"/>
              </w:rPr>
              <w:t>央行票据</w:t>
            </w:r>
          </w:p>
        </w:tc>
        <w:tc>
          <w:tcPr>
            <w:tcW w:w="2077" w:type="dxa"/>
          </w:tcPr>
          <w:p w:rsidR="00817F43" w:rsidRDefault="00817F43" w:rsidP="00817F43">
            <w:pPr>
              <w:jc w:val="right"/>
            </w:pPr>
            <w:r>
              <w:t>-</w:t>
            </w:r>
          </w:p>
        </w:tc>
        <w:tc>
          <w:tcPr>
            <w:tcW w:w="2077" w:type="dxa"/>
          </w:tcPr>
          <w:p w:rsidR="00817F43" w:rsidRDefault="00817F43" w:rsidP="00817F43">
            <w:pPr>
              <w:jc w:val="right"/>
            </w:pPr>
            <w:r>
              <w:t>-</w:t>
            </w:r>
          </w:p>
        </w:tc>
      </w:tr>
      <w:tr w:rsidR="00817F43" w:rsidTr="00817F43">
        <w:tc>
          <w:tcPr>
            <w:tcW w:w="2076" w:type="dxa"/>
          </w:tcPr>
          <w:p w:rsidR="00817F43" w:rsidRDefault="00817F43" w:rsidP="00817F43">
            <w:pPr>
              <w:jc w:val="center"/>
            </w:pPr>
            <w:r>
              <w:t>3</w:t>
            </w:r>
          </w:p>
        </w:tc>
        <w:tc>
          <w:tcPr>
            <w:tcW w:w="2076" w:type="dxa"/>
          </w:tcPr>
          <w:p w:rsidR="00817F43" w:rsidRDefault="00817F43" w:rsidP="00817F43">
            <w:pPr>
              <w:jc w:val="left"/>
            </w:pPr>
            <w:r>
              <w:rPr>
                <w:rFonts w:hint="eastAsia"/>
              </w:rPr>
              <w:t>金融债券</w:t>
            </w:r>
          </w:p>
        </w:tc>
        <w:tc>
          <w:tcPr>
            <w:tcW w:w="2077" w:type="dxa"/>
          </w:tcPr>
          <w:p w:rsidR="00817F43" w:rsidRDefault="00817F43" w:rsidP="00817F43">
            <w:pPr>
              <w:jc w:val="right"/>
            </w:pPr>
            <w:r>
              <w:t>-</w:t>
            </w:r>
          </w:p>
        </w:tc>
        <w:tc>
          <w:tcPr>
            <w:tcW w:w="2077" w:type="dxa"/>
          </w:tcPr>
          <w:p w:rsidR="00817F43" w:rsidRDefault="00817F43" w:rsidP="00817F43">
            <w:pPr>
              <w:jc w:val="right"/>
            </w:pPr>
            <w:r>
              <w:t>-</w:t>
            </w:r>
          </w:p>
        </w:tc>
      </w:tr>
      <w:tr w:rsidR="00817F43" w:rsidTr="00817F43">
        <w:tc>
          <w:tcPr>
            <w:tcW w:w="2076" w:type="dxa"/>
          </w:tcPr>
          <w:p w:rsidR="00817F43" w:rsidRDefault="00817F43" w:rsidP="00817F43">
            <w:pPr>
              <w:jc w:val="center"/>
            </w:pPr>
          </w:p>
        </w:tc>
        <w:tc>
          <w:tcPr>
            <w:tcW w:w="2076" w:type="dxa"/>
          </w:tcPr>
          <w:p w:rsidR="00817F43" w:rsidRDefault="00817F43" w:rsidP="00817F43">
            <w:pPr>
              <w:jc w:val="left"/>
            </w:pPr>
            <w:r>
              <w:rPr>
                <w:rFonts w:hint="eastAsia"/>
              </w:rPr>
              <w:t>其中：政策性金融债</w:t>
            </w:r>
          </w:p>
        </w:tc>
        <w:tc>
          <w:tcPr>
            <w:tcW w:w="2077" w:type="dxa"/>
          </w:tcPr>
          <w:p w:rsidR="00817F43" w:rsidRDefault="00817F43" w:rsidP="00817F43">
            <w:pPr>
              <w:jc w:val="right"/>
            </w:pPr>
            <w:r>
              <w:t>-</w:t>
            </w:r>
          </w:p>
        </w:tc>
        <w:tc>
          <w:tcPr>
            <w:tcW w:w="2077" w:type="dxa"/>
          </w:tcPr>
          <w:p w:rsidR="00817F43" w:rsidRDefault="00817F43" w:rsidP="00817F43">
            <w:pPr>
              <w:jc w:val="right"/>
            </w:pPr>
            <w:r>
              <w:t>-</w:t>
            </w:r>
          </w:p>
        </w:tc>
      </w:tr>
      <w:tr w:rsidR="00817F43" w:rsidTr="00817F43">
        <w:tc>
          <w:tcPr>
            <w:tcW w:w="2076" w:type="dxa"/>
          </w:tcPr>
          <w:p w:rsidR="00817F43" w:rsidRDefault="00817F43" w:rsidP="00817F43">
            <w:pPr>
              <w:jc w:val="center"/>
            </w:pPr>
            <w:r>
              <w:t>4</w:t>
            </w:r>
          </w:p>
        </w:tc>
        <w:tc>
          <w:tcPr>
            <w:tcW w:w="2076" w:type="dxa"/>
          </w:tcPr>
          <w:p w:rsidR="00817F43" w:rsidRDefault="00817F43" w:rsidP="00817F43">
            <w:pPr>
              <w:jc w:val="left"/>
            </w:pPr>
            <w:r>
              <w:rPr>
                <w:rFonts w:hint="eastAsia"/>
              </w:rPr>
              <w:t>企业债券</w:t>
            </w:r>
          </w:p>
        </w:tc>
        <w:tc>
          <w:tcPr>
            <w:tcW w:w="2077" w:type="dxa"/>
          </w:tcPr>
          <w:p w:rsidR="00817F43" w:rsidRDefault="00817F43" w:rsidP="00817F43">
            <w:pPr>
              <w:jc w:val="right"/>
            </w:pPr>
            <w:r>
              <w:t>-</w:t>
            </w:r>
          </w:p>
        </w:tc>
        <w:tc>
          <w:tcPr>
            <w:tcW w:w="2077" w:type="dxa"/>
          </w:tcPr>
          <w:p w:rsidR="00817F43" w:rsidRDefault="00817F43" w:rsidP="00817F43">
            <w:pPr>
              <w:jc w:val="right"/>
            </w:pPr>
            <w:r>
              <w:t>-</w:t>
            </w:r>
          </w:p>
        </w:tc>
      </w:tr>
      <w:tr w:rsidR="00817F43" w:rsidTr="00817F43">
        <w:tc>
          <w:tcPr>
            <w:tcW w:w="2076" w:type="dxa"/>
          </w:tcPr>
          <w:p w:rsidR="00817F43" w:rsidRDefault="00817F43" w:rsidP="00817F43">
            <w:pPr>
              <w:jc w:val="center"/>
            </w:pPr>
            <w:r>
              <w:t>5</w:t>
            </w:r>
          </w:p>
        </w:tc>
        <w:tc>
          <w:tcPr>
            <w:tcW w:w="2076" w:type="dxa"/>
          </w:tcPr>
          <w:p w:rsidR="00817F43" w:rsidRDefault="00817F43" w:rsidP="00817F43">
            <w:pPr>
              <w:jc w:val="left"/>
            </w:pPr>
            <w:r>
              <w:rPr>
                <w:rFonts w:hint="eastAsia"/>
              </w:rPr>
              <w:t>企业短期融资券</w:t>
            </w:r>
          </w:p>
        </w:tc>
        <w:tc>
          <w:tcPr>
            <w:tcW w:w="2077" w:type="dxa"/>
          </w:tcPr>
          <w:p w:rsidR="00817F43" w:rsidRDefault="00817F43" w:rsidP="00817F43">
            <w:pPr>
              <w:jc w:val="right"/>
            </w:pPr>
            <w:r>
              <w:t>-</w:t>
            </w:r>
          </w:p>
        </w:tc>
        <w:tc>
          <w:tcPr>
            <w:tcW w:w="2077" w:type="dxa"/>
          </w:tcPr>
          <w:p w:rsidR="00817F43" w:rsidRDefault="00817F43" w:rsidP="00817F43">
            <w:pPr>
              <w:jc w:val="right"/>
            </w:pPr>
            <w:r>
              <w:t>-</w:t>
            </w:r>
          </w:p>
        </w:tc>
      </w:tr>
      <w:tr w:rsidR="00817F43" w:rsidTr="00817F43">
        <w:tc>
          <w:tcPr>
            <w:tcW w:w="2076" w:type="dxa"/>
          </w:tcPr>
          <w:p w:rsidR="00817F43" w:rsidRDefault="00817F43" w:rsidP="00817F43">
            <w:pPr>
              <w:jc w:val="center"/>
            </w:pPr>
            <w:r>
              <w:t>6</w:t>
            </w:r>
          </w:p>
        </w:tc>
        <w:tc>
          <w:tcPr>
            <w:tcW w:w="2076" w:type="dxa"/>
          </w:tcPr>
          <w:p w:rsidR="00817F43" w:rsidRDefault="00817F43" w:rsidP="00817F43">
            <w:pPr>
              <w:jc w:val="left"/>
            </w:pPr>
            <w:r>
              <w:rPr>
                <w:rFonts w:hint="eastAsia"/>
              </w:rPr>
              <w:t>中期票据</w:t>
            </w:r>
          </w:p>
        </w:tc>
        <w:tc>
          <w:tcPr>
            <w:tcW w:w="2077" w:type="dxa"/>
          </w:tcPr>
          <w:p w:rsidR="00817F43" w:rsidRDefault="00817F43" w:rsidP="00817F43">
            <w:pPr>
              <w:jc w:val="right"/>
            </w:pPr>
            <w:r>
              <w:t>-</w:t>
            </w:r>
          </w:p>
        </w:tc>
        <w:tc>
          <w:tcPr>
            <w:tcW w:w="2077" w:type="dxa"/>
          </w:tcPr>
          <w:p w:rsidR="00817F43" w:rsidRDefault="00817F43" w:rsidP="00817F43">
            <w:pPr>
              <w:jc w:val="right"/>
            </w:pPr>
            <w:r>
              <w:t>-</w:t>
            </w:r>
          </w:p>
        </w:tc>
      </w:tr>
      <w:tr w:rsidR="00817F43" w:rsidTr="00817F43">
        <w:tc>
          <w:tcPr>
            <w:tcW w:w="2076" w:type="dxa"/>
          </w:tcPr>
          <w:p w:rsidR="00817F43" w:rsidRDefault="00817F43" w:rsidP="00817F43">
            <w:pPr>
              <w:jc w:val="center"/>
            </w:pPr>
            <w:r>
              <w:lastRenderedPageBreak/>
              <w:t>7</w:t>
            </w:r>
          </w:p>
        </w:tc>
        <w:tc>
          <w:tcPr>
            <w:tcW w:w="2076" w:type="dxa"/>
          </w:tcPr>
          <w:p w:rsidR="00817F43" w:rsidRDefault="00817F43" w:rsidP="00817F43">
            <w:pPr>
              <w:jc w:val="left"/>
            </w:pPr>
            <w:r>
              <w:rPr>
                <w:rFonts w:hint="eastAsia"/>
              </w:rPr>
              <w:t>可转债（可交换债）</w:t>
            </w:r>
          </w:p>
        </w:tc>
        <w:tc>
          <w:tcPr>
            <w:tcW w:w="2077" w:type="dxa"/>
          </w:tcPr>
          <w:p w:rsidR="00817F43" w:rsidRDefault="00817F43" w:rsidP="00817F43">
            <w:pPr>
              <w:jc w:val="right"/>
            </w:pPr>
            <w:r>
              <w:t>46,700.00</w:t>
            </w:r>
          </w:p>
        </w:tc>
        <w:tc>
          <w:tcPr>
            <w:tcW w:w="2077" w:type="dxa"/>
          </w:tcPr>
          <w:p w:rsidR="00817F43" w:rsidRDefault="00817F43" w:rsidP="00817F43">
            <w:pPr>
              <w:jc w:val="right"/>
            </w:pPr>
            <w:r>
              <w:t>0.04</w:t>
            </w:r>
          </w:p>
        </w:tc>
      </w:tr>
      <w:tr w:rsidR="00817F43" w:rsidTr="00817F43">
        <w:tc>
          <w:tcPr>
            <w:tcW w:w="2076" w:type="dxa"/>
          </w:tcPr>
          <w:p w:rsidR="00817F43" w:rsidRDefault="00817F43" w:rsidP="00817F43">
            <w:pPr>
              <w:jc w:val="center"/>
            </w:pPr>
            <w:r>
              <w:t>8</w:t>
            </w:r>
          </w:p>
        </w:tc>
        <w:tc>
          <w:tcPr>
            <w:tcW w:w="2076" w:type="dxa"/>
          </w:tcPr>
          <w:p w:rsidR="00817F43" w:rsidRDefault="00817F43" w:rsidP="00817F43">
            <w:pPr>
              <w:jc w:val="left"/>
            </w:pPr>
            <w:r>
              <w:rPr>
                <w:rFonts w:hint="eastAsia"/>
              </w:rPr>
              <w:t>同业存单</w:t>
            </w:r>
          </w:p>
        </w:tc>
        <w:tc>
          <w:tcPr>
            <w:tcW w:w="2077" w:type="dxa"/>
          </w:tcPr>
          <w:p w:rsidR="00817F43" w:rsidRDefault="00817F43" w:rsidP="00817F43">
            <w:pPr>
              <w:jc w:val="right"/>
            </w:pPr>
            <w:r>
              <w:t>-</w:t>
            </w:r>
          </w:p>
        </w:tc>
        <w:tc>
          <w:tcPr>
            <w:tcW w:w="2077" w:type="dxa"/>
          </w:tcPr>
          <w:p w:rsidR="00817F43" w:rsidRDefault="00817F43" w:rsidP="00817F43">
            <w:pPr>
              <w:jc w:val="right"/>
            </w:pPr>
            <w:r>
              <w:t>-</w:t>
            </w:r>
          </w:p>
        </w:tc>
      </w:tr>
      <w:tr w:rsidR="00817F43" w:rsidTr="00817F43">
        <w:tc>
          <w:tcPr>
            <w:tcW w:w="2076" w:type="dxa"/>
          </w:tcPr>
          <w:p w:rsidR="00817F43" w:rsidRDefault="00817F43" w:rsidP="00817F43">
            <w:pPr>
              <w:jc w:val="center"/>
            </w:pPr>
            <w:r>
              <w:t>9</w:t>
            </w:r>
          </w:p>
        </w:tc>
        <w:tc>
          <w:tcPr>
            <w:tcW w:w="2076" w:type="dxa"/>
          </w:tcPr>
          <w:p w:rsidR="00817F43" w:rsidRDefault="00817F43" w:rsidP="00817F43">
            <w:pPr>
              <w:jc w:val="left"/>
            </w:pPr>
            <w:r>
              <w:rPr>
                <w:rFonts w:hint="eastAsia"/>
              </w:rPr>
              <w:t>其他</w:t>
            </w:r>
          </w:p>
        </w:tc>
        <w:tc>
          <w:tcPr>
            <w:tcW w:w="2077" w:type="dxa"/>
          </w:tcPr>
          <w:p w:rsidR="00817F43" w:rsidRDefault="00817F43" w:rsidP="00817F43">
            <w:pPr>
              <w:jc w:val="right"/>
            </w:pPr>
            <w:r>
              <w:t>-</w:t>
            </w:r>
          </w:p>
        </w:tc>
        <w:tc>
          <w:tcPr>
            <w:tcW w:w="2077" w:type="dxa"/>
          </w:tcPr>
          <w:p w:rsidR="00817F43" w:rsidRDefault="00817F43" w:rsidP="00817F43">
            <w:pPr>
              <w:jc w:val="right"/>
            </w:pPr>
            <w:r>
              <w:t>-</w:t>
            </w:r>
          </w:p>
        </w:tc>
      </w:tr>
      <w:tr w:rsidR="00817F43" w:rsidTr="00817F43">
        <w:tc>
          <w:tcPr>
            <w:tcW w:w="2076" w:type="dxa"/>
          </w:tcPr>
          <w:p w:rsidR="00817F43" w:rsidRDefault="00817F43" w:rsidP="00817F43">
            <w:pPr>
              <w:jc w:val="center"/>
            </w:pPr>
            <w:r>
              <w:t>10</w:t>
            </w:r>
          </w:p>
        </w:tc>
        <w:tc>
          <w:tcPr>
            <w:tcW w:w="2076" w:type="dxa"/>
          </w:tcPr>
          <w:p w:rsidR="00817F43" w:rsidRDefault="00817F43" w:rsidP="00817F43">
            <w:pPr>
              <w:jc w:val="left"/>
            </w:pPr>
            <w:r>
              <w:rPr>
                <w:rFonts w:hint="eastAsia"/>
              </w:rPr>
              <w:t>合计</w:t>
            </w:r>
          </w:p>
        </w:tc>
        <w:tc>
          <w:tcPr>
            <w:tcW w:w="2077" w:type="dxa"/>
          </w:tcPr>
          <w:p w:rsidR="00817F43" w:rsidRDefault="00817F43" w:rsidP="00817F43">
            <w:pPr>
              <w:jc w:val="right"/>
            </w:pPr>
            <w:r>
              <w:t>6,149,750.00</w:t>
            </w:r>
          </w:p>
        </w:tc>
        <w:tc>
          <w:tcPr>
            <w:tcW w:w="2077" w:type="dxa"/>
          </w:tcPr>
          <w:p w:rsidR="00817F43" w:rsidRDefault="00817F43" w:rsidP="00817F43">
            <w:pPr>
              <w:jc w:val="right"/>
            </w:pPr>
            <w:r>
              <w:t>5.07</w:t>
            </w:r>
          </w:p>
        </w:tc>
      </w:tr>
    </w:tbl>
    <w:p w:rsidR="00817F43" w:rsidRDefault="00817F43" w:rsidP="00817F43">
      <w:pPr>
        <w:pStyle w:val="-3"/>
      </w:pPr>
      <w:r>
        <w:rPr>
          <w:rFonts w:hint="eastAsia"/>
        </w:rPr>
        <w:t>5 报告期末按公允价值占基金资产净值比例大小排名的前五名债券投资明细</w:t>
      </w:r>
    </w:p>
    <w:p w:rsidR="00817F43" w:rsidRDefault="00817F43" w:rsidP="00817F43"/>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817F43" w:rsidTr="00817F43">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817F43" w:rsidRDefault="00817F43" w:rsidP="00817F43">
            <w:pPr>
              <w:jc w:val="center"/>
            </w:pPr>
            <w:r>
              <w:rPr>
                <w:rFonts w:hint="eastAsia"/>
              </w:rPr>
              <w:t>序号</w:t>
            </w:r>
          </w:p>
        </w:tc>
        <w:tc>
          <w:tcPr>
            <w:tcW w:w="1384" w:type="dxa"/>
            <w:vAlign w:val="center"/>
          </w:tcPr>
          <w:p w:rsidR="00817F43" w:rsidRDefault="00817F43" w:rsidP="00817F43">
            <w:pPr>
              <w:jc w:val="center"/>
            </w:pPr>
            <w:r>
              <w:rPr>
                <w:rFonts w:hint="eastAsia"/>
              </w:rPr>
              <w:t>债券代码</w:t>
            </w:r>
          </w:p>
        </w:tc>
        <w:tc>
          <w:tcPr>
            <w:tcW w:w="1384" w:type="dxa"/>
            <w:vAlign w:val="center"/>
          </w:tcPr>
          <w:p w:rsidR="00817F43" w:rsidRDefault="00817F43" w:rsidP="00817F43">
            <w:pPr>
              <w:jc w:val="center"/>
            </w:pPr>
            <w:r>
              <w:rPr>
                <w:rFonts w:hint="eastAsia"/>
              </w:rPr>
              <w:t>债券名称</w:t>
            </w:r>
          </w:p>
        </w:tc>
        <w:tc>
          <w:tcPr>
            <w:tcW w:w="1384" w:type="dxa"/>
            <w:vAlign w:val="center"/>
          </w:tcPr>
          <w:p w:rsidR="00817F43" w:rsidRDefault="00817F43" w:rsidP="00817F43">
            <w:pPr>
              <w:jc w:val="center"/>
            </w:pPr>
            <w:r>
              <w:rPr>
                <w:rFonts w:hint="eastAsia"/>
              </w:rPr>
              <w:t>数量（张）</w:t>
            </w:r>
          </w:p>
        </w:tc>
        <w:tc>
          <w:tcPr>
            <w:tcW w:w="1385" w:type="dxa"/>
            <w:vAlign w:val="center"/>
          </w:tcPr>
          <w:p w:rsidR="00817F43" w:rsidRDefault="00817F43" w:rsidP="00817F43">
            <w:pPr>
              <w:jc w:val="center"/>
            </w:pPr>
            <w:r>
              <w:rPr>
                <w:rFonts w:hint="eastAsia"/>
              </w:rPr>
              <w:t>公允价值（元）</w:t>
            </w:r>
          </w:p>
        </w:tc>
        <w:tc>
          <w:tcPr>
            <w:tcW w:w="1385" w:type="dxa"/>
            <w:vAlign w:val="center"/>
          </w:tcPr>
          <w:p w:rsidR="00817F43" w:rsidRDefault="00817F43" w:rsidP="00817F43">
            <w:pPr>
              <w:jc w:val="center"/>
            </w:pPr>
            <w:r>
              <w:rPr>
                <w:rFonts w:hint="eastAsia"/>
              </w:rPr>
              <w:t>占基金资产净值比例（％）</w:t>
            </w:r>
          </w:p>
        </w:tc>
      </w:tr>
      <w:tr w:rsidR="00817F43" w:rsidTr="00817F43">
        <w:tc>
          <w:tcPr>
            <w:tcW w:w="1384" w:type="dxa"/>
          </w:tcPr>
          <w:p w:rsidR="00817F43" w:rsidRDefault="00817F43" w:rsidP="00817F43">
            <w:pPr>
              <w:jc w:val="center"/>
            </w:pPr>
            <w:r>
              <w:t>1</w:t>
            </w:r>
          </w:p>
        </w:tc>
        <w:tc>
          <w:tcPr>
            <w:tcW w:w="1384" w:type="dxa"/>
          </w:tcPr>
          <w:p w:rsidR="00817F43" w:rsidRDefault="00817F43" w:rsidP="00817F43">
            <w:pPr>
              <w:jc w:val="left"/>
            </w:pPr>
            <w:r>
              <w:t>019627</w:t>
            </w:r>
          </w:p>
        </w:tc>
        <w:tc>
          <w:tcPr>
            <w:tcW w:w="1384" w:type="dxa"/>
          </w:tcPr>
          <w:p w:rsidR="00817F43" w:rsidRDefault="00817F43" w:rsidP="00817F43">
            <w:pPr>
              <w:jc w:val="left"/>
            </w:pPr>
            <w:r>
              <w:rPr>
                <w:rFonts w:hint="eastAsia"/>
              </w:rPr>
              <w:t>20</w:t>
            </w:r>
            <w:r>
              <w:rPr>
                <w:rFonts w:hint="eastAsia"/>
              </w:rPr>
              <w:t>国债</w:t>
            </w:r>
            <w:r>
              <w:rPr>
                <w:rFonts w:hint="eastAsia"/>
              </w:rPr>
              <w:t>01</w:t>
            </w:r>
          </w:p>
        </w:tc>
        <w:tc>
          <w:tcPr>
            <w:tcW w:w="1384" w:type="dxa"/>
          </w:tcPr>
          <w:p w:rsidR="00817F43" w:rsidRDefault="00817F43" w:rsidP="00817F43">
            <w:pPr>
              <w:jc w:val="right"/>
            </w:pPr>
            <w:r>
              <w:t>61,000</w:t>
            </w:r>
          </w:p>
        </w:tc>
        <w:tc>
          <w:tcPr>
            <w:tcW w:w="1385" w:type="dxa"/>
          </w:tcPr>
          <w:p w:rsidR="00817F43" w:rsidRDefault="00817F43" w:rsidP="00817F43">
            <w:pPr>
              <w:jc w:val="right"/>
            </w:pPr>
            <w:r>
              <w:t>6,103,050.00</w:t>
            </w:r>
          </w:p>
        </w:tc>
        <w:tc>
          <w:tcPr>
            <w:tcW w:w="1385" w:type="dxa"/>
          </w:tcPr>
          <w:p w:rsidR="00817F43" w:rsidRDefault="00817F43" w:rsidP="00817F43">
            <w:pPr>
              <w:jc w:val="right"/>
            </w:pPr>
            <w:r>
              <w:t>5.03</w:t>
            </w:r>
          </w:p>
        </w:tc>
      </w:tr>
      <w:tr w:rsidR="00817F43" w:rsidTr="00817F43">
        <w:tc>
          <w:tcPr>
            <w:tcW w:w="1384" w:type="dxa"/>
          </w:tcPr>
          <w:p w:rsidR="00817F43" w:rsidRDefault="00817F43" w:rsidP="00817F43">
            <w:pPr>
              <w:jc w:val="center"/>
            </w:pPr>
            <w:r>
              <w:t>2</w:t>
            </w:r>
          </w:p>
        </w:tc>
        <w:tc>
          <w:tcPr>
            <w:tcW w:w="1384" w:type="dxa"/>
          </w:tcPr>
          <w:p w:rsidR="00817F43" w:rsidRDefault="00817F43" w:rsidP="00817F43">
            <w:pPr>
              <w:jc w:val="left"/>
            </w:pPr>
            <w:r>
              <w:t>128112</w:t>
            </w:r>
          </w:p>
        </w:tc>
        <w:tc>
          <w:tcPr>
            <w:tcW w:w="1384" w:type="dxa"/>
          </w:tcPr>
          <w:p w:rsidR="00817F43" w:rsidRDefault="00817F43" w:rsidP="00817F43">
            <w:pPr>
              <w:jc w:val="left"/>
            </w:pPr>
            <w:r>
              <w:rPr>
                <w:rFonts w:hint="eastAsia"/>
              </w:rPr>
              <w:t>歌尔转</w:t>
            </w:r>
            <w:r>
              <w:rPr>
                <w:rFonts w:hint="eastAsia"/>
              </w:rPr>
              <w:t>2</w:t>
            </w:r>
          </w:p>
        </w:tc>
        <w:tc>
          <w:tcPr>
            <w:tcW w:w="1384" w:type="dxa"/>
          </w:tcPr>
          <w:p w:rsidR="00817F43" w:rsidRDefault="00817F43" w:rsidP="00817F43">
            <w:pPr>
              <w:jc w:val="right"/>
            </w:pPr>
            <w:r>
              <w:t>467</w:t>
            </w:r>
          </w:p>
        </w:tc>
        <w:tc>
          <w:tcPr>
            <w:tcW w:w="1385" w:type="dxa"/>
          </w:tcPr>
          <w:p w:rsidR="00817F43" w:rsidRDefault="00817F43" w:rsidP="00817F43">
            <w:pPr>
              <w:jc w:val="right"/>
            </w:pPr>
            <w:r>
              <w:t>46,700.00</w:t>
            </w:r>
          </w:p>
        </w:tc>
        <w:tc>
          <w:tcPr>
            <w:tcW w:w="1385" w:type="dxa"/>
          </w:tcPr>
          <w:p w:rsidR="00817F43" w:rsidRDefault="00817F43" w:rsidP="00817F43">
            <w:pPr>
              <w:jc w:val="right"/>
            </w:pPr>
            <w:r>
              <w:t>0.04</w:t>
            </w:r>
          </w:p>
        </w:tc>
      </w:tr>
    </w:tbl>
    <w:p w:rsidR="00817F43" w:rsidRDefault="00817F43" w:rsidP="00817F43">
      <w:pPr>
        <w:pStyle w:val="-3"/>
      </w:pPr>
      <w:r>
        <w:rPr>
          <w:rFonts w:hint="eastAsia"/>
        </w:rPr>
        <w:t>6 报告期末按公允价值占基金资产净值比例大小排名的前十名资产支持证券投资明细</w:t>
      </w:r>
    </w:p>
    <w:p w:rsidR="00817F43" w:rsidRDefault="00817F43" w:rsidP="00817F43"/>
    <w:p w:rsidR="00817F43" w:rsidRDefault="00817F43" w:rsidP="00817F43">
      <w:pPr>
        <w:pStyle w:val="-"/>
        <w:ind w:firstLine="420"/>
      </w:pPr>
      <w:r>
        <w:rPr>
          <w:rFonts w:hint="eastAsia"/>
        </w:rPr>
        <w:t>本基金本报告期末未持有资产支持证券。</w:t>
      </w:r>
    </w:p>
    <w:p w:rsidR="00817F43" w:rsidRDefault="00817F43" w:rsidP="00817F43">
      <w:pPr>
        <w:pStyle w:val="-"/>
        <w:ind w:firstLine="420"/>
      </w:pPr>
    </w:p>
    <w:p w:rsidR="00817F43" w:rsidRDefault="00817F43" w:rsidP="00817F43">
      <w:pPr>
        <w:pStyle w:val="-3"/>
      </w:pPr>
      <w:r>
        <w:t>7 报告期末按公允价值占基金资产净值比例大小排序的前五名贵金属投资明细</w:t>
      </w:r>
    </w:p>
    <w:p w:rsidR="00817F43" w:rsidRDefault="00817F43" w:rsidP="00817F43"/>
    <w:p w:rsidR="00817F43" w:rsidRDefault="00817F43" w:rsidP="00817F43">
      <w:pPr>
        <w:pStyle w:val="-"/>
        <w:ind w:firstLine="420"/>
      </w:pPr>
      <w:r>
        <w:rPr>
          <w:rFonts w:hint="eastAsia"/>
        </w:rPr>
        <w:t>本基金本报告期末未持有贵金属。</w:t>
      </w:r>
    </w:p>
    <w:p w:rsidR="00817F43" w:rsidRDefault="00817F43" w:rsidP="00817F43">
      <w:pPr>
        <w:pStyle w:val="-"/>
        <w:ind w:firstLine="420"/>
      </w:pPr>
    </w:p>
    <w:p w:rsidR="00817F43" w:rsidRDefault="00817F43" w:rsidP="00817F43">
      <w:pPr>
        <w:pStyle w:val="-3"/>
      </w:pPr>
      <w:r>
        <w:t>8 报告期末按公允价值占基金资产净值比例大小排名的前五名权证投资明细</w:t>
      </w:r>
    </w:p>
    <w:p w:rsidR="00817F43" w:rsidRDefault="00817F43" w:rsidP="00817F43"/>
    <w:p w:rsidR="00817F43" w:rsidRDefault="00817F43" w:rsidP="00817F43">
      <w:pPr>
        <w:pStyle w:val="-"/>
        <w:ind w:firstLine="420"/>
      </w:pPr>
      <w:r>
        <w:rPr>
          <w:rFonts w:hint="eastAsia"/>
        </w:rPr>
        <w:t>本基金本报告期末未持有权证。</w:t>
      </w:r>
    </w:p>
    <w:p w:rsidR="00817F43" w:rsidRDefault="00817F43" w:rsidP="00817F43">
      <w:pPr>
        <w:pStyle w:val="-"/>
        <w:ind w:firstLine="420"/>
      </w:pPr>
    </w:p>
    <w:p w:rsidR="00817F43" w:rsidRDefault="00817F43" w:rsidP="00817F43">
      <w:pPr>
        <w:pStyle w:val="-3"/>
      </w:pPr>
      <w:r>
        <w:t>9 报告期末本基金投资的股指期货交易情况说明</w:t>
      </w:r>
    </w:p>
    <w:p w:rsidR="00817F43" w:rsidRDefault="00817F43" w:rsidP="00817F43">
      <w:pPr>
        <w:pStyle w:val="-3"/>
      </w:pPr>
      <w:r>
        <w:rPr>
          <w:rFonts w:hint="eastAsia"/>
        </w:rPr>
        <w:t>9.1 报告期末本基金投资的股指期货持仓和损益明细</w:t>
      </w:r>
    </w:p>
    <w:p w:rsidR="00817F43" w:rsidRDefault="00817F43" w:rsidP="00817F43"/>
    <w:p w:rsidR="00817F43" w:rsidRDefault="00817F43" w:rsidP="00817F43">
      <w:pPr>
        <w:pStyle w:val="-"/>
        <w:ind w:firstLine="420"/>
      </w:pPr>
      <w:r>
        <w:rPr>
          <w:rFonts w:hint="eastAsia"/>
        </w:rPr>
        <w:t>无。</w:t>
      </w:r>
    </w:p>
    <w:p w:rsidR="00817F43" w:rsidRDefault="00817F43" w:rsidP="00817F43">
      <w:pPr>
        <w:pStyle w:val="-"/>
        <w:ind w:firstLine="420"/>
      </w:pPr>
    </w:p>
    <w:p w:rsidR="00817F43" w:rsidRDefault="00817F43" w:rsidP="00817F43">
      <w:pPr>
        <w:pStyle w:val="-3"/>
      </w:pPr>
      <w:r>
        <w:t>9.2 本基金投资股指期货的投资政策</w:t>
      </w:r>
    </w:p>
    <w:p w:rsidR="00817F43" w:rsidRDefault="00817F43" w:rsidP="00817F43">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817F43" w:rsidRDefault="00817F43" w:rsidP="00817F43">
      <w:pPr>
        <w:pStyle w:val="-3"/>
      </w:pPr>
      <w:r>
        <w:t>10 报告期末本基金投资的国债期货交易情况说明</w:t>
      </w:r>
    </w:p>
    <w:p w:rsidR="00817F43" w:rsidRDefault="00817F43" w:rsidP="00817F43">
      <w:pPr>
        <w:pStyle w:val="-3"/>
      </w:pPr>
      <w:r>
        <w:rPr>
          <w:rFonts w:hint="eastAsia"/>
        </w:rPr>
        <w:t>10.1 本期国债期货投资政策</w:t>
      </w:r>
    </w:p>
    <w:p w:rsidR="00817F43" w:rsidRDefault="00817F43" w:rsidP="00817F43">
      <w:pPr>
        <w:pStyle w:val="-"/>
        <w:ind w:firstLine="420"/>
      </w:pPr>
      <w:r>
        <w:rPr>
          <w:rFonts w:hint="eastAsia"/>
        </w:rPr>
        <w:t>无。</w:t>
      </w:r>
    </w:p>
    <w:p w:rsidR="00817F43" w:rsidRDefault="00817F43" w:rsidP="00817F43">
      <w:pPr>
        <w:pStyle w:val="-3"/>
      </w:pPr>
      <w:r>
        <w:t>10.2 报告期末本基金投资的国债期货持仓和损益明细</w:t>
      </w:r>
    </w:p>
    <w:p w:rsidR="00817F43" w:rsidRDefault="00817F43" w:rsidP="00817F43">
      <w:pPr>
        <w:pStyle w:val="-"/>
        <w:ind w:firstLine="420"/>
      </w:pPr>
      <w:r>
        <w:rPr>
          <w:rFonts w:hint="eastAsia"/>
        </w:rPr>
        <w:t>无。</w:t>
      </w:r>
    </w:p>
    <w:p w:rsidR="00817F43" w:rsidRDefault="00817F43" w:rsidP="00817F43">
      <w:pPr>
        <w:pStyle w:val="-"/>
        <w:ind w:firstLine="420"/>
      </w:pPr>
    </w:p>
    <w:p w:rsidR="00817F43" w:rsidRDefault="00817F43" w:rsidP="00817F43">
      <w:pPr>
        <w:pStyle w:val="-3"/>
      </w:pPr>
      <w:r>
        <w:t>10.3 本期国债期货投资评价</w:t>
      </w:r>
    </w:p>
    <w:p w:rsidR="00817F43" w:rsidRDefault="00817F43" w:rsidP="00817F43">
      <w:pPr>
        <w:pStyle w:val="-"/>
        <w:ind w:firstLine="420"/>
      </w:pPr>
      <w:r>
        <w:rPr>
          <w:rFonts w:hint="eastAsia"/>
        </w:rPr>
        <w:t>本基金本报告期未持有国债期货合约。</w:t>
      </w:r>
    </w:p>
    <w:p w:rsidR="00817F43" w:rsidRDefault="00817F43" w:rsidP="00817F43">
      <w:pPr>
        <w:pStyle w:val="-3"/>
      </w:pPr>
      <w:r>
        <w:t>11 投资组合报告附注</w:t>
      </w:r>
    </w:p>
    <w:p w:rsidR="00817F43" w:rsidRDefault="00817F43" w:rsidP="00817F43">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817F43" w:rsidRDefault="00817F43" w:rsidP="00817F43">
      <w:pPr>
        <w:pStyle w:val="-"/>
        <w:ind w:firstLine="420"/>
      </w:pPr>
      <w:r>
        <w:rPr>
          <w:rFonts w:hint="eastAsia"/>
        </w:rPr>
        <w:t>报告期内基金投资的前十名证券的发行主体未有被监管部门立案调查，不存在报告编制日前一年内受到公开谴责、处罚的情形。</w:t>
      </w:r>
    </w:p>
    <w:p w:rsidR="00817F43" w:rsidRDefault="00817F43" w:rsidP="00817F43">
      <w:pPr>
        <w:pStyle w:val="-3"/>
      </w:pPr>
      <w:r>
        <w:t xml:space="preserve">11.2  声明基金投资的前十名股票是否超出基金合同规定的备选股票库。如是，还应对相关股票的投资决策程序做出说明 </w:t>
      </w:r>
    </w:p>
    <w:p w:rsidR="00817F43" w:rsidRDefault="00817F43" w:rsidP="00817F43">
      <w:pPr>
        <w:pStyle w:val="-"/>
        <w:ind w:firstLine="420"/>
      </w:pPr>
      <w:r>
        <w:rPr>
          <w:rFonts w:hint="eastAsia"/>
        </w:rPr>
        <w:lastRenderedPageBreak/>
        <w:t>本基金投资的前十名股票没有超出基金合同规定的备选股票库，本基金管理人从制度和流程上要求股票必须先入库再买入。</w:t>
      </w:r>
    </w:p>
    <w:p w:rsidR="00817F43" w:rsidRDefault="00817F43" w:rsidP="00817F43">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817F43" w:rsidTr="00817F43">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817F43" w:rsidRDefault="00817F43" w:rsidP="00817F43">
            <w:pPr>
              <w:jc w:val="center"/>
            </w:pPr>
            <w:r>
              <w:rPr>
                <w:rFonts w:hint="eastAsia"/>
              </w:rPr>
              <w:t>序号</w:t>
            </w:r>
          </w:p>
        </w:tc>
        <w:tc>
          <w:tcPr>
            <w:tcW w:w="2769" w:type="dxa"/>
            <w:vAlign w:val="center"/>
          </w:tcPr>
          <w:p w:rsidR="00817F43" w:rsidRDefault="00817F43" w:rsidP="00817F43">
            <w:pPr>
              <w:jc w:val="center"/>
            </w:pPr>
            <w:r>
              <w:rPr>
                <w:rFonts w:hint="eastAsia"/>
              </w:rPr>
              <w:t>名称</w:t>
            </w:r>
          </w:p>
        </w:tc>
        <w:tc>
          <w:tcPr>
            <w:tcW w:w="2769" w:type="dxa"/>
            <w:vAlign w:val="center"/>
          </w:tcPr>
          <w:p w:rsidR="00817F43" w:rsidRDefault="00817F43" w:rsidP="00817F43">
            <w:pPr>
              <w:jc w:val="center"/>
            </w:pPr>
            <w:r>
              <w:rPr>
                <w:rFonts w:hint="eastAsia"/>
              </w:rPr>
              <w:t>金额（元）</w:t>
            </w:r>
          </w:p>
        </w:tc>
      </w:tr>
      <w:tr w:rsidR="00817F43" w:rsidTr="00817F43">
        <w:tc>
          <w:tcPr>
            <w:tcW w:w="2768" w:type="dxa"/>
          </w:tcPr>
          <w:p w:rsidR="00817F43" w:rsidRDefault="00817F43" w:rsidP="00817F43">
            <w:pPr>
              <w:jc w:val="center"/>
            </w:pPr>
            <w:r>
              <w:t>1</w:t>
            </w:r>
          </w:p>
        </w:tc>
        <w:tc>
          <w:tcPr>
            <w:tcW w:w="2769" w:type="dxa"/>
          </w:tcPr>
          <w:p w:rsidR="00817F43" w:rsidRDefault="00817F43" w:rsidP="00817F43">
            <w:pPr>
              <w:jc w:val="left"/>
            </w:pPr>
            <w:r>
              <w:rPr>
                <w:rFonts w:hint="eastAsia"/>
              </w:rPr>
              <w:t>存出保证金</w:t>
            </w:r>
          </w:p>
        </w:tc>
        <w:tc>
          <w:tcPr>
            <w:tcW w:w="2769" w:type="dxa"/>
          </w:tcPr>
          <w:p w:rsidR="00817F43" w:rsidRDefault="00817F43" w:rsidP="00817F43">
            <w:pPr>
              <w:jc w:val="right"/>
            </w:pPr>
            <w:r>
              <w:t>106,084.08</w:t>
            </w:r>
          </w:p>
        </w:tc>
      </w:tr>
      <w:tr w:rsidR="00817F43" w:rsidTr="00817F43">
        <w:tc>
          <w:tcPr>
            <w:tcW w:w="2768" w:type="dxa"/>
          </w:tcPr>
          <w:p w:rsidR="00817F43" w:rsidRDefault="00817F43" w:rsidP="00817F43">
            <w:pPr>
              <w:jc w:val="center"/>
            </w:pPr>
            <w:r>
              <w:t>2</w:t>
            </w:r>
          </w:p>
        </w:tc>
        <w:tc>
          <w:tcPr>
            <w:tcW w:w="2769" w:type="dxa"/>
          </w:tcPr>
          <w:p w:rsidR="00817F43" w:rsidRDefault="00817F43" w:rsidP="00817F43">
            <w:pPr>
              <w:jc w:val="left"/>
            </w:pPr>
            <w:r>
              <w:rPr>
                <w:rFonts w:hint="eastAsia"/>
              </w:rPr>
              <w:t>应收证券清算款</w:t>
            </w:r>
          </w:p>
        </w:tc>
        <w:tc>
          <w:tcPr>
            <w:tcW w:w="2769" w:type="dxa"/>
          </w:tcPr>
          <w:p w:rsidR="00817F43" w:rsidRDefault="00817F43" w:rsidP="00817F43">
            <w:pPr>
              <w:jc w:val="right"/>
            </w:pPr>
            <w:r>
              <w:t>-</w:t>
            </w:r>
          </w:p>
        </w:tc>
      </w:tr>
      <w:tr w:rsidR="00817F43" w:rsidTr="00817F43">
        <w:tc>
          <w:tcPr>
            <w:tcW w:w="2768" w:type="dxa"/>
          </w:tcPr>
          <w:p w:rsidR="00817F43" w:rsidRDefault="00817F43" w:rsidP="00817F43">
            <w:pPr>
              <w:jc w:val="center"/>
            </w:pPr>
            <w:r>
              <w:t>3</w:t>
            </w:r>
          </w:p>
        </w:tc>
        <w:tc>
          <w:tcPr>
            <w:tcW w:w="2769" w:type="dxa"/>
          </w:tcPr>
          <w:p w:rsidR="00817F43" w:rsidRDefault="00817F43" w:rsidP="00817F43">
            <w:pPr>
              <w:jc w:val="left"/>
            </w:pPr>
            <w:r>
              <w:rPr>
                <w:rFonts w:hint="eastAsia"/>
              </w:rPr>
              <w:t>应收股利</w:t>
            </w:r>
          </w:p>
        </w:tc>
        <w:tc>
          <w:tcPr>
            <w:tcW w:w="2769" w:type="dxa"/>
          </w:tcPr>
          <w:p w:rsidR="00817F43" w:rsidRDefault="00817F43" w:rsidP="00817F43">
            <w:pPr>
              <w:jc w:val="right"/>
            </w:pPr>
            <w:r>
              <w:t>-</w:t>
            </w:r>
          </w:p>
        </w:tc>
      </w:tr>
      <w:tr w:rsidR="00817F43" w:rsidTr="00817F43">
        <w:tc>
          <w:tcPr>
            <w:tcW w:w="2768" w:type="dxa"/>
          </w:tcPr>
          <w:p w:rsidR="00817F43" w:rsidRDefault="00817F43" w:rsidP="00817F43">
            <w:pPr>
              <w:jc w:val="center"/>
            </w:pPr>
            <w:r>
              <w:t>4</w:t>
            </w:r>
          </w:p>
        </w:tc>
        <w:tc>
          <w:tcPr>
            <w:tcW w:w="2769" w:type="dxa"/>
          </w:tcPr>
          <w:p w:rsidR="00817F43" w:rsidRDefault="00817F43" w:rsidP="00817F43">
            <w:pPr>
              <w:jc w:val="left"/>
            </w:pPr>
            <w:r>
              <w:rPr>
                <w:rFonts w:hint="eastAsia"/>
              </w:rPr>
              <w:t>应收利息</w:t>
            </w:r>
          </w:p>
        </w:tc>
        <w:tc>
          <w:tcPr>
            <w:tcW w:w="2769" w:type="dxa"/>
          </w:tcPr>
          <w:p w:rsidR="00817F43" w:rsidRDefault="00817F43" w:rsidP="00817F43">
            <w:pPr>
              <w:jc w:val="right"/>
            </w:pPr>
            <w:r>
              <w:t>65,671.28</w:t>
            </w:r>
          </w:p>
        </w:tc>
      </w:tr>
      <w:tr w:rsidR="00817F43" w:rsidTr="00817F43">
        <w:tc>
          <w:tcPr>
            <w:tcW w:w="2768" w:type="dxa"/>
          </w:tcPr>
          <w:p w:rsidR="00817F43" w:rsidRDefault="00817F43" w:rsidP="00817F43">
            <w:pPr>
              <w:jc w:val="center"/>
            </w:pPr>
            <w:r>
              <w:t>5</w:t>
            </w:r>
          </w:p>
        </w:tc>
        <w:tc>
          <w:tcPr>
            <w:tcW w:w="2769" w:type="dxa"/>
          </w:tcPr>
          <w:p w:rsidR="00817F43" w:rsidRDefault="00817F43" w:rsidP="00817F43">
            <w:pPr>
              <w:jc w:val="left"/>
            </w:pPr>
            <w:r>
              <w:rPr>
                <w:rFonts w:hint="eastAsia"/>
              </w:rPr>
              <w:t>应收申购款</w:t>
            </w:r>
          </w:p>
        </w:tc>
        <w:tc>
          <w:tcPr>
            <w:tcW w:w="2769" w:type="dxa"/>
          </w:tcPr>
          <w:p w:rsidR="00817F43" w:rsidRDefault="00817F43" w:rsidP="00817F43">
            <w:pPr>
              <w:jc w:val="right"/>
            </w:pPr>
            <w:r>
              <w:t>601,335.77</w:t>
            </w:r>
          </w:p>
        </w:tc>
      </w:tr>
      <w:tr w:rsidR="00817F43" w:rsidTr="00817F43">
        <w:tc>
          <w:tcPr>
            <w:tcW w:w="2768" w:type="dxa"/>
          </w:tcPr>
          <w:p w:rsidR="00817F43" w:rsidRDefault="00817F43" w:rsidP="00817F43">
            <w:pPr>
              <w:jc w:val="center"/>
            </w:pPr>
            <w:r>
              <w:t>6</w:t>
            </w:r>
          </w:p>
        </w:tc>
        <w:tc>
          <w:tcPr>
            <w:tcW w:w="2769" w:type="dxa"/>
          </w:tcPr>
          <w:p w:rsidR="00817F43" w:rsidRDefault="00817F43" w:rsidP="00817F43">
            <w:pPr>
              <w:jc w:val="left"/>
            </w:pPr>
            <w:r>
              <w:rPr>
                <w:rFonts w:hint="eastAsia"/>
              </w:rPr>
              <w:t>其他应收款</w:t>
            </w:r>
          </w:p>
        </w:tc>
        <w:tc>
          <w:tcPr>
            <w:tcW w:w="2769" w:type="dxa"/>
          </w:tcPr>
          <w:p w:rsidR="00817F43" w:rsidRDefault="00817F43" w:rsidP="00817F43">
            <w:pPr>
              <w:jc w:val="right"/>
            </w:pPr>
            <w:r>
              <w:t>-</w:t>
            </w:r>
          </w:p>
        </w:tc>
      </w:tr>
      <w:tr w:rsidR="00817F43" w:rsidTr="00817F43">
        <w:tc>
          <w:tcPr>
            <w:tcW w:w="2768" w:type="dxa"/>
          </w:tcPr>
          <w:p w:rsidR="00817F43" w:rsidRDefault="00817F43" w:rsidP="00817F43">
            <w:pPr>
              <w:jc w:val="center"/>
            </w:pPr>
            <w:r>
              <w:t>7</w:t>
            </w:r>
          </w:p>
        </w:tc>
        <w:tc>
          <w:tcPr>
            <w:tcW w:w="2769" w:type="dxa"/>
          </w:tcPr>
          <w:p w:rsidR="00817F43" w:rsidRDefault="00817F43" w:rsidP="00817F43">
            <w:pPr>
              <w:jc w:val="left"/>
            </w:pPr>
            <w:r>
              <w:rPr>
                <w:rFonts w:hint="eastAsia"/>
              </w:rPr>
              <w:t>待摊费用</w:t>
            </w:r>
          </w:p>
        </w:tc>
        <w:tc>
          <w:tcPr>
            <w:tcW w:w="2769" w:type="dxa"/>
          </w:tcPr>
          <w:p w:rsidR="00817F43" w:rsidRDefault="00817F43" w:rsidP="00817F43">
            <w:pPr>
              <w:jc w:val="right"/>
            </w:pPr>
            <w:r>
              <w:t>-</w:t>
            </w:r>
          </w:p>
        </w:tc>
      </w:tr>
      <w:tr w:rsidR="00817F43" w:rsidTr="00817F43">
        <w:tc>
          <w:tcPr>
            <w:tcW w:w="2768" w:type="dxa"/>
          </w:tcPr>
          <w:p w:rsidR="00817F43" w:rsidRDefault="00817F43" w:rsidP="00817F43">
            <w:pPr>
              <w:jc w:val="center"/>
            </w:pPr>
            <w:r>
              <w:t>8</w:t>
            </w:r>
          </w:p>
        </w:tc>
        <w:tc>
          <w:tcPr>
            <w:tcW w:w="2769" w:type="dxa"/>
          </w:tcPr>
          <w:p w:rsidR="00817F43" w:rsidRDefault="00817F43" w:rsidP="00817F43">
            <w:pPr>
              <w:jc w:val="left"/>
            </w:pPr>
            <w:r>
              <w:rPr>
                <w:rFonts w:hint="eastAsia"/>
              </w:rPr>
              <w:t>其他</w:t>
            </w:r>
          </w:p>
        </w:tc>
        <w:tc>
          <w:tcPr>
            <w:tcW w:w="2769" w:type="dxa"/>
          </w:tcPr>
          <w:p w:rsidR="00817F43" w:rsidRDefault="00817F43" w:rsidP="00817F43">
            <w:pPr>
              <w:jc w:val="right"/>
            </w:pPr>
            <w:r>
              <w:t>-</w:t>
            </w:r>
          </w:p>
        </w:tc>
      </w:tr>
      <w:tr w:rsidR="00817F43" w:rsidTr="00817F43">
        <w:tc>
          <w:tcPr>
            <w:tcW w:w="2768" w:type="dxa"/>
          </w:tcPr>
          <w:p w:rsidR="00817F43" w:rsidRDefault="00817F43" w:rsidP="00817F43">
            <w:pPr>
              <w:jc w:val="center"/>
            </w:pPr>
            <w:r>
              <w:t>9</w:t>
            </w:r>
          </w:p>
        </w:tc>
        <w:tc>
          <w:tcPr>
            <w:tcW w:w="2769" w:type="dxa"/>
          </w:tcPr>
          <w:p w:rsidR="00817F43" w:rsidRDefault="00817F43" w:rsidP="00817F43">
            <w:pPr>
              <w:jc w:val="left"/>
            </w:pPr>
            <w:r>
              <w:rPr>
                <w:rFonts w:hint="eastAsia"/>
              </w:rPr>
              <w:t>合计</w:t>
            </w:r>
          </w:p>
        </w:tc>
        <w:tc>
          <w:tcPr>
            <w:tcW w:w="2769" w:type="dxa"/>
          </w:tcPr>
          <w:p w:rsidR="00817F43" w:rsidRDefault="00817F43" w:rsidP="00817F43">
            <w:pPr>
              <w:jc w:val="right"/>
            </w:pPr>
            <w:r>
              <w:t>773,091.13</w:t>
            </w:r>
          </w:p>
        </w:tc>
      </w:tr>
    </w:tbl>
    <w:p w:rsidR="00817F43" w:rsidRDefault="00817F43" w:rsidP="00817F43">
      <w:pPr>
        <w:pStyle w:val="-3"/>
      </w:pPr>
      <w:r>
        <w:rPr>
          <w:rFonts w:hint="eastAsia"/>
        </w:rPr>
        <w:t>11.4 报告期末持有的处于转股期的可转换债券明细</w:t>
      </w:r>
    </w:p>
    <w:p w:rsidR="00817F43" w:rsidRDefault="00817F43" w:rsidP="00817F43"/>
    <w:p w:rsidR="00817F43" w:rsidRDefault="00817F43" w:rsidP="00817F43">
      <w:pPr>
        <w:pStyle w:val="-"/>
        <w:ind w:firstLine="420"/>
      </w:pPr>
      <w:r>
        <w:rPr>
          <w:rFonts w:hint="eastAsia"/>
        </w:rPr>
        <w:t>本基金本报告期末未持有处于转股期的可转换债券。</w:t>
      </w:r>
    </w:p>
    <w:p w:rsidR="00817F43" w:rsidRDefault="00817F43" w:rsidP="00817F43">
      <w:pPr>
        <w:pStyle w:val="-"/>
        <w:ind w:firstLine="420"/>
      </w:pPr>
    </w:p>
    <w:p w:rsidR="00817F43" w:rsidRDefault="00817F43" w:rsidP="00817F43">
      <w:pPr>
        <w:pStyle w:val="-3"/>
      </w:pPr>
      <w:r>
        <w:t>11.5 报告期末前十名股票中存在流通受限情况的说明</w:t>
      </w:r>
    </w:p>
    <w:p w:rsidR="00817F43" w:rsidRDefault="00817F43" w:rsidP="00817F43"/>
    <w:p w:rsidR="00817F43" w:rsidRDefault="00817F43" w:rsidP="00817F43">
      <w:pPr>
        <w:pStyle w:val="-"/>
        <w:ind w:firstLine="420"/>
      </w:pPr>
      <w:r>
        <w:rPr>
          <w:rFonts w:hint="eastAsia"/>
        </w:rPr>
        <w:t>本基金本报告期末投资前十名股票中不存在流通受限情况。</w:t>
      </w:r>
    </w:p>
    <w:p w:rsidR="00817F43" w:rsidRDefault="00817F43" w:rsidP="00817F43">
      <w:pPr>
        <w:pStyle w:val="-"/>
        <w:ind w:firstLine="420"/>
      </w:pPr>
    </w:p>
    <w:p w:rsidR="00817F43" w:rsidRDefault="00817F43" w:rsidP="00817F43">
      <w:pPr>
        <w:pStyle w:val="-2"/>
      </w:pPr>
      <w:r>
        <w:t>9.10 基金业绩</w:t>
      </w:r>
    </w:p>
    <w:p w:rsidR="00817F43" w:rsidRDefault="00817F43" w:rsidP="00817F43">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817F43" w:rsidTr="00817F43">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817F43" w:rsidRDefault="00817F43" w:rsidP="00817F43">
            <w:pPr>
              <w:pStyle w:val="-"/>
              <w:shd w:val="clear" w:color="auto" w:fill="auto"/>
              <w:ind w:firstLineChars="0" w:firstLine="0"/>
              <w:jc w:val="center"/>
            </w:pPr>
            <w:r>
              <w:rPr>
                <w:rFonts w:hint="eastAsia"/>
              </w:rPr>
              <w:t>阶段</w:t>
            </w:r>
          </w:p>
        </w:tc>
        <w:tc>
          <w:tcPr>
            <w:tcW w:w="1186" w:type="dxa"/>
            <w:vAlign w:val="center"/>
          </w:tcPr>
          <w:p w:rsidR="00817F43" w:rsidRDefault="00817F43" w:rsidP="00817F43">
            <w:pPr>
              <w:pStyle w:val="-"/>
              <w:shd w:val="clear" w:color="auto" w:fill="auto"/>
              <w:ind w:firstLineChars="0" w:firstLine="0"/>
              <w:jc w:val="center"/>
            </w:pPr>
            <w:r>
              <w:rPr>
                <w:rFonts w:hint="eastAsia"/>
              </w:rPr>
              <w:t>净值增长率①</w:t>
            </w:r>
          </w:p>
        </w:tc>
        <w:tc>
          <w:tcPr>
            <w:tcW w:w="1186" w:type="dxa"/>
            <w:vAlign w:val="center"/>
          </w:tcPr>
          <w:p w:rsidR="00817F43" w:rsidRDefault="00817F43" w:rsidP="00817F43">
            <w:pPr>
              <w:pStyle w:val="-"/>
              <w:shd w:val="clear" w:color="auto" w:fill="auto"/>
              <w:ind w:firstLineChars="0" w:firstLine="0"/>
              <w:jc w:val="center"/>
            </w:pPr>
            <w:r>
              <w:rPr>
                <w:rFonts w:hint="eastAsia"/>
              </w:rPr>
              <w:t>净值增长率标准差②</w:t>
            </w:r>
          </w:p>
        </w:tc>
        <w:tc>
          <w:tcPr>
            <w:tcW w:w="1187" w:type="dxa"/>
            <w:vAlign w:val="center"/>
          </w:tcPr>
          <w:p w:rsidR="00817F43" w:rsidRDefault="00817F43" w:rsidP="00817F43">
            <w:pPr>
              <w:pStyle w:val="-"/>
              <w:shd w:val="clear" w:color="auto" w:fill="auto"/>
              <w:ind w:firstLineChars="0" w:firstLine="0"/>
              <w:jc w:val="center"/>
            </w:pPr>
            <w:r>
              <w:rPr>
                <w:rFonts w:hint="eastAsia"/>
              </w:rPr>
              <w:t>业绩比较基准收益率③</w:t>
            </w:r>
          </w:p>
        </w:tc>
        <w:tc>
          <w:tcPr>
            <w:tcW w:w="1187" w:type="dxa"/>
            <w:vAlign w:val="center"/>
          </w:tcPr>
          <w:p w:rsidR="00817F43" w:rsidRDefault="00817F43" w:rsidP="00817F43">
            <w:pPr>
              <w:pStyle w:val="-"/>
              <w:shd w:val="clear" w:color="auto" w:fill="auto"/>
              <w:ind w:firstLineChars="0" w:firstLine="0"/>
              <w:jc w:val="center"/>
            </w:pPr>
            <w:r>
              <w:rPr>
                <w:rFonts w:hint="eastAsia"/>
              </w:rPr>
              <w:t>业绩比较基准收益率标准差④</w:t>
            </w:r>
          </w:p>
        </w:tc>
        <w:tc>
          <w:tcPr>
            <w:tcW w:w="1187" w:type="dxa"/>
            <w:vAlign w:val="center"/>
          </w:tcPr>
          <w:p w:rsidR="00817F43" w:rsidRDefault="00817F43" w:rsidP="00817F43">
            <w:pPr>
              <w:pStyle w:val="-"/>
              <w:shd w:val="clear" w:color="auto" w:fill="auto"/>
              <w:ind w:firstLineChars="0" w:firstLine="0"/>
              <w:jc w:val="center"/>
            </w:pPr>
            <w:r>
              <w:rPr>
                <w:rFonts w:hint="eastAsia"/>
              </w:rPr>
              <w:t>①－③</w:t>
            </w:r>
          </w:p>
        </w:tc>
        <w:tc>
          <w:tcPr>
            <w:tcW w:w="1187" w:type="dxa"/>
            <w:vAlign w:val="center"/>
          </w:tcPr>
          <w:p w:rsidR="00817F43" w:rsidRDefault="00817F43" w:rsidP="00817F43">
            <w:pPr>
              <w:pStyle w:val="-"/>
              <w:shd w:val="clear" w:color="auto" w:fill="auto"/>
              <w:ind w:firstLineChars="0" w:firstLine="0"/>
              <w:jc w:val="center"/>
            </w:pPr>
            <w:r>
              <w:rPr>
                <w:rFonts w:hint="eastAsia"/>
              </w:rPr>
              <w:t>②－④</w:t>
            </w:r>
          </w:p>
        </w:tc>
      </w:tr>
      <w:tr w:rsidR="00817F43" w:rsidTr="00817F43">
        <w:tc>
          <w:tcPr>
            <w:tcW w:w="1186" w:type="dxa"/>
          </w:tcPr>
          <w:p w:rsidR="00817F43" w:rsidRDefault="00817F43" w:rsidP="00817F43">
            <w:pPr>
              <w:pStyle w:val="-"/>
              <w:shd w:val="clear" w:color="auto" w:fill="auto"/>
              <w:ind w:firstLineChars="0" w:firstLine="0"/>
              <w:jc w:val="left"/>
            </w:pPr>
            <w:r>
              <w:lastRenderedPageBreak/>
              <w:t>2017.8.3-2017.12.31</w:t>
            </w:r>
          </w:p>
        </w:tc>
        <w:tc>
          <w:tcPr>
            <w:tcW w:w="1186" w:type="dxa"/>
          </w:tcPr>
          <w:p w:rsidR="00817F43" w:rsidRDefault="00817F43" w:rsidP="00817F43">
            <w:pPr>
              <w:pStyle w:val="-"/>
              <w:shd w:val="clear" w:color="auto" w:fill="auto"/>
              <w:ind w:firstLineChars="0" w:firstLine="0"/>
              <w:jc w:val="right"/>
            </w:pPr>
            <w:r>
              <w:t>4.70%</w:t>
            </w:r>
          </w:p>
        </w:tc>
        <w:tc>
          <w:tcPr>
            <w:tcW w:w="1186" w:type="dxa"/>
          </w:tcPr>
          <w:p w:rsidR="00817F43" w:rsidRDefault="00817F43" w:rsidP="00817F43">
            <w:pPr>
              <w:pStyle w:val="-"/>
              <w:shd w:val="clear" w:color="auto" w:fill="auto"/>
              <w:ind w:firstLineChars="0" w:firstLine="0"/>
              <w:jc w:val="right"/>
            </w:pPr>
            <w:r>
              <w:t>0.85%</w:t>
            </w:r>
          </w:p>
        </w:tc>
        <w:tc>
          <w:tcPr>
            <w:tcW w:w="1187" w:type="dxa"/>
          </w:tcPr>
          <w:p w:rsidR="00817F43" w:rsidRDefault="00817F43" w:rsidP="00817F43">
            <w:pPr>
              <w:pStyle w:val="-"/>
              <w:shd w:val="clear" w:color="auto" w:fill="auto"/>
              <w:ind w:firstLineChars="0" w:firstLine="0"/>
              <w:jc w:val="right"/>
            </w:pPr>
            <w:r>
              <w:t>7.35%</w:t>
            </w:r>
          </w:p>
        </w:tc>
        <w:tc>
          <w:tcPr>
            <w:tcW w:w="1187" w:type="dxa"/>
          </w:tcPr>
          <w:p w:rsidR="00817F43" w:rsidRDefault="00817F43" w:rsidP="00817F43">
            <w:pPr>
              <w:pStyle w:val="-"/>
              <w:shd w:val="clear" w:color="auto" w:fill="auto"/>
              <w:ind w:firstLineChars="0" w:firstLine="0"/>
              <w:jc w:val="right"/>
            </w:pPr>
            <w:r>
              <w:t>0.64%</w:t>
            </w:r>
          </w:p>
        </w:tc>
        <w:tc>
          <w:tcPr>
            <w:tcW w:w="1187" w:type="dxa"/>
          </w:tcPr>
          <w:p w:rsidR="00817F43" w:rsidRDefault="00817F43" w:rsidP="00817F43">
            <w:pPr>
              <w:pStyle w:val="-"/>
              <w:shd w:val="clear" w:color="auto" w:fill="auto"/>
              <w:ind w:firstLineChars="0" w:firstLine="0"/>
              <w:jc w:val="right"/>
            </w:pPr>
            <w:r>
              <w:t>-2.65%</w:t>
            </w:r>
          </w:p>
        </w:tc>
        <w:tc>
          <w:tcPr>
            <w:tcW w:w="1187" w:type="dxa"/>
          </w:tcPr>
          <w:p w:rsidR="00817F43" w:rsidRDefault="00817F43" w:rsidP="00817F43">
            <w:pPr>
              <w:pStyle w:val="-"/>
              <w:shd w:val="clear" w:color="auto" w:fill="auto"/>
              <w:ind w:firstLineChars="0" w:firstLine="0"/>
              <w:jc w:val="right"/>
            </w:pPr>
            <w:r>
              <w:t>0.21%</w:t>
            </w:r>
          </w:p>
        </w:tc>
      </w:tr>
      <w:tr w:rsidR="00817F43" w:rsidTr="00817F43">
        <w:tc>
          <w:tcPr>
            <w:tcW w:w="1186" w:type="dxa"/>
          </w:tcPr>
          <w:p w:rsidR="00817F43" w:rsidRDefault="00817F43" w:rsidP="00817F43">
            <w:pPr>
              <w:pStyle w:val="-"/>
              <w:shd w:val="clear" w:color="auto" w:fill="auto"/>
              <w:ind w:firstLineChars="0" w:firstLine="0"/>
              <w:jc w:val="left"/>
            </w:pPr>
            <w:r>
              <w:t>2018.1.1-2018.12.31</w:t>
            </w:r>
          </w:p>
        </w:tc>
        <w:tc>
          <w:tcPr>
            <w:tcW w:w="1186" w:type="dxa"/>
          </w:tcPr>
          <w:p w:rsidR="00817F43" w:rsidRDefault="00817F43" w:rsidP="00817F43">
            <w:pPr>
              <w:pStyle w:val="-"/>
              <w:shd w:val="clear" w:color="auto" w:fill="auto"/>
              <w:ind w:firstLineChars="0" w:firstLine="0"/>
              <w:jc w:val="right"/>
            </w:pPr>
            <w:r>
              <w:t>-24.74%</w:t>
            </w:r>
          </w:p>
        </w:tc>
        <w:tc>
          <w:tcPr>
            <w:tcW w:w="1186" w:type="dxa"/>
          </w:tcPr>
          <w:p w:rsidR="00817F43" w:rsidRDefault="00817F43" w:rsidP="00817F43">
            <w:pPr>
              <w:pStyle w:val="-"/>
              <w:shd w:val="clear" w:color="auto" w:fill="auto"/>
              <w:ind w:firstLineChars="0" w:firstLine="0"/>
              <w:jc w:val="right"/>
            </w:pPr>
            <w:r>
              <w:t>1.31%</w:t>
            </w:r>
          </w:p>
        </w:tc>
        <w:tc>
          <w:tcPr>
            <w:tcW w:w="1187" w:type="dxa"/>
          </w:tcPr>
          <w:p w:rsidR="00817F43" w:rsidRDefault="00817F43" w:rsidP="00817F43">
            <w:pPr>
              <w:pStyle w:val="-"/>
              <w:shd w:val="clear" w:color="auto" w:fill="auto"/>
              <w:ind w:firstLineChars="0" w:firstLine="0"/>
              <w:jc w:val="right"/>
            </w:pPr>
            <w:r>
              <w:t>-22.52%</w:t>
            </w:r>
          </w:p>
        </w:tc>
        <w:tc>
          <w:tcPr>
            <w:tcW w:w="1187" w:type="dxa"/>
          </w:tcPr>
          <w:p w:rsidR="00817F43" w:rsidRDefault="00817F43" w:rsidP="00817F43">
            <w:pPr>
              <w:pStyle w:val="-"/>
              <w:shd w:val="clear" w:color="auto" w:fill="auto"/>
              <w:ind w:firstLineChars="0" w:firstLine="0"/>
              <w:jc w:val="right"/>
            </w:pPr>
            <w:r>
              <w:t>1.20%</w:t>
            </w:r>
          </w:p>
        </w:tc>
        <w:tc>
          <w:tcPr>
            <w:tcW w:w="1187" w:type="dxa"/>
          </w:tcPr>
          <w:p w:rsidR="00817F43" w:rsidRDefault="00817F43" w:rsidP="00817F43">
            <w:pPr>
              <w:pStyle w:val="-"/>
              <w:shd w:val="clear" w:color="auto" w:fill="auto"/>
              <w:ind w:firstLineChars="0" w:firstLine="0"/>
              <w:jc w:val="right"/>
            </w:pPr>
            <w:r>
              <w:t>-2.22%</w:t>
            </w:r>
          </w:p>
        </w:tc>
        <w:tc>
          <w:tcPr>
            <w:tcW w:w="1187" w:type="dxa"/>
          </w:tcPr>
          <w:p w:rsidR="00817F43" w:rsidRDefault="00817F43" w:rsidP="00817F43">
            <w:pPr>
              <w:pStyle w:val="-"/>
              <w:shd w:val="clear" w:color="auto" w:fill="auto"/>
              <w:ind w:firstLineChars="0" w:firstLine="0"/>
              <w:jc w:val="right"/>
            </w:pPr>
            <w:r>
              <w:t>0.11%</w:t>
            </w:r>
          </w:p>
        </w:tc>
      </w:tr>
      <w:tr w:rsidR="00817F43" w:rsidTr="00817F43">
        <w:tc>
          <w:tcPr>
            <w:tcW w:w="1186" w:type="dxa"/>
          </w:tcPr>
          <w:p w:rsidR="00817F43" w:rsidRDefault="00817F43" w:rsidP="00817F43">
            <w:pPr>
              <w:pStyle w:val="-"/>
              <w:shd w:val="clear" w:color="auto" w:fill="auto"/>
              <w:ind w:firstLineChars="0" w:firstLine="0"/>
              <w:jc w:val="left"/>
            </w:pPr>
            <w:r>
              <w:t>2019.1.1-2019.12.31</w:t>
            </w:r>
          </w:p>
        </w:tc>
        <w:tc>
          <w:tcPr>
            <w:tcW w:w="1186" w:type="dxa"/>
          </w:tcPr>
          <w:p w:rsidR="00817F43" w:rsidRDefault="00817F43" w:rsidP="00817F43">
            <w:pPr>
              <w:pStyle w:val="-"/>
              <w:shd w:val="clear" w:color="auto" w:fill="auto"/>
              <w:ind w:firstLineChars="0" w:firstLine="0"/>
              <w:jc w:val="right"/>
            </w:pPr>
            <w:r>
              <w:t>54.34%</w:t>
            </w:r>
          </w:p>
        </w:tc>
        <w:tc>
          <w:tcPr>
            <w:tcW w:w="1186" w:type="dxa"/>
          </w:tcPr>
          <w:p w:rsidR="00817F43" w:rsidRDefault="00817F43" w:rsidP="00817F43">
            <w:pPr>
              <w:pStyle w:val="-"/>
              <w:shd w:val="clear" w:color="auto" w:fill="auto"/>
              <w:ind w:firstLineChars="0" w:firstLine="0"/>
              <w:jc w:val="right"/>
            </w:pPr>
            <w:r>
              <w:t>1.23%</w:t>
            </w:r>
          </w:p>
        </w:tc>
        <w:tc>
          <w:tcPr>
            <w:tcW w:w="1187" w:type="dxa"/>
          </w:tcPr>
          <w:p w:rsidR="00817F43" w:rsidRDefault="00817F43" w:rsidP="00817F43">
            <w:pPr>
              <w:pStyle w:val="-"/>
              <w:shd w:val="clear" w:color="auto" w:fill="auto"/>
              <w:ind w:firstLineChars="0" w:firstLine="0"/>
              <w:jc w:val="right"/>
            </w:pPr>
            <w:r>
              <w:t>32.73%</w:t>
            </w:r>
          </w:p>
        </w:tc>
        <w:tc>
          <w:tcPr>
            <w:tcW w:w="1187" w:type="dxa"/>
          </w:tcPr>
          <w:p w:rsidR="00817F43" w:rsidRDefault="00817F43" w:rsidP="00817F43">
            <w:pPr>
              <w:pStyle w:val="-"/>
              <w:shd w:val="clear" w:color="auto" w:fill="auto"/>
              <w:ind w:firstLineChars="0" w:firstLine="0"/>
              <w:jc w:val="right"/>
            </w:pPr>
            <w:r>
              <w:t>1.12%</w:t>
            </w:r>
          </w:p>
        </w:tc>
        <w:tc>
          <w:tcPr>
            <w:tcW w:w="1187" w:type="dxa"/>
          </w:tcPr>
          <w:p w:rsidR="00817F43" w:rsidRDefault="00817F43" w:rsidP="00817F43">
            <w:pPr>
              <w:pStyle w:val="-"/>
              <w:shd w:val="clear" w:color="auto" w:fill="auto"/>
              <w:ind w:firstLineChars="0" w:firstLine="0"/>
              <w:jc w:val="right"/>
            </w:pPr>
            <w:r>
              <w:t>21.61%</w:t>
            </w:r>
          </w:p>
        </w:tc>
        <w:tc>
          <w:tcPr>
            <w:tcW w:w="1187" w:type="dxa"/>
          </w:tcPr>
          <w:p w:rsidR="00817F43" w:rsidRDefault="00817F43" w:rsidP="00817F43">
            <w:pPr>
              <w:pStyle w:val="-"/>
              <w:shd w:val="clear" w:color="auto" w:fill="auto"/>
              <w:ind w:firstLineChars="0" w:firstLine="0"/>
              <w:jc w:val="right"/>
            </w:pPr>
            <w:r>
              <w:t>0.11%</w:t>
            </w:r>
          </w:p>
        </w:tc>
      </w:tr>
      <w:tr w:rsidR="00817F43" w:rsidTr="00817F43">
        <w:tc>
          <w:tcPr>
            <w:tcW w:w="1186" w:type="dxa"/>
          </w:tcPr>
          <w:p w:rsidR="00817F43" w:rsidRDefault="00817F43" w:rsidP="00817F43">
            <w:pPr>
              <w:pStyle w:val="-"/>
              <w:shd w:val="clear" w:color="auto" w:fill="auto"/>
              <w:ind w:firstLineChars="0" w:firstLine="0"/>
              <w:jc w:val="left"/>
            </w:pPr>
            <w:r>
              <w:t>2020.1.1-2020.6.30</w:t>
            </w:r>
          </w:p>
        </w:tc>
        <w:tc>
          <w:tcPr>
            <w:tcW w:w="1186" w:type="dxa"/>
          </w:tcPr>
          <w:p w:rsidR="00817F43" w:rsidRDefault="00817F43" w:rsidP="00817F43">
            <w:pPr>
              <w:pStyle w:val="-"/>
              <w:shd w:val="clear" w:color="auto" w:fill="auto"/>
              <w:ind w:firstLineChars="0" w:firstLine="0"/>
              <w:jc w:val="right"/>
            </w:pPr>
            <w:r>
              <w:t>39.61%</w:t>
            </w:r>
          </w:p>
        </w:tc>
        <w:tc>
          <w:tcPr>
            <w:tcW w:w="1186" w:type="dxa"/>
          </w:tcPr>
          <w:p w:rsidR="00817F43" w:rsidRDefault="00817F43" w:rsidP="00817F43">
            <w:pPr>
              <w:pStyle w:val="-"/>
              <w:shd w:val="clear" w:color="auto" w:fill="auto"/>
              <w:ind w:firstLineChars="0" w:firstLine="0"/>
              <w:jc w:val="right"/>
            </w:pPr>
            <w:r>
              <w:t>1.91%</w:t>
            </w:r>
          </w:p>
        </w:tc>
        <w:tc>
          <w:tcPr>
            <w:tcW w:w="1187" w:type="dxa"/>
          </w:tcPr>
          <w:p w:rsidR="00817F43" w:rsidRDefault="00817F43" w:rsidP="00817F43">
            <w:pPr>
              <w:pStyle w:val="-"/>
              <w:shd w:val="clear" w:color="auto" w:fill="auto"/>
              <w:ind w:firstLineChars="0" w:firstLine="0"/>
              <w:jc w:val="right"/>
            </w:pPr>
            <w:r>
              <w:t>1.90%</w:t>
            </w:r>
          </w:p>
        </w:tc>
        <w:tc>
          <w:tcPr>
            <w:tcW w:w="1187" w:type="dxa"/>
          </w:tcPr>
          <w:p w:rsidR="00817F43" w:rsidRDefault="00817F43" w:rsidP="00817F43">
            <w:pPr>
              <w:pStyle w:val="-"/>
              <w:shd w:val="clear" w:color="auto" w:fill="auto"/>
              <w:ind w:firstLineChars="0" w:firstLine="0"/>
              <w:jc w:val="right"/>
            </w:pPr>
            <w:r>
              <w:t>1.37%</w:t>
            </w:r>
          </w:p>
        </w:tc>
        <w:tc>
          <w:tcPr>
            <w:tcW w:w="1187" w:type="dxa"/>
          </w:tcPr>
          <w:p w:rsidR="00817F43" w:rsidRDefault="00817F43" w:rsidP="00817F43">
            <w:pPr>
              <w:pStyle w:val="-"/>
              <w:shd w:val="clear" w:color="auto" w:fill="auto"/>
              <w:ind w:firstLineChars="0" w:firstLine="0"/>
              <w:jc w:val="right"/>
            </w:pPr>
            <w:r>
              <w:t>37.71%</w:t>
            </w:r>
          </w:p>
        </w:tc>
        <w:tc>
          <w:tcPr>
            <w:tcW w:w="1187" w:type="dxa"/>
          </w:tcPr>
          <w:p w:rsidR="00817F43" w:rsidRDefault="00817F43" w:rsidP="00817F43">
            <w:pPr>
              <w:pStyle w:val="-"/>
              <w:shd w:val="clear" w:color="auto" w:fill="auto"/>
              <w:ind w:firstLineChars="0" w:firstLine="0"/>
              <w:jc w:val="right"/>
            </w:pPr>
            <w:r>
              <w:t>0.54%</w:t>
            </w:r>
          </w:p>
        </w:tc>
      </w:tr>
      <w:tr w:rsidR="00817F43" w:rsidTr="00817F43">
        <w:tc>
          <w:tcPr>
            <w:tcW w:w="1186" w:type="dxa"/>
          </w:tcPr>
          <w:p w:rsidR="00817F43" w:rsidRDefault="00817F43" w:rsidP="00817F43">
            <w:pPr>
              <w:pStyle w:val="-"/>
              <w:shd w:val="clear" w:color="auto" w:fill="auto"/>
              <w:ind w:firstLineChars="0" w:firstLine="0"/>
              <w:jc w:val="left"/>
            </w:pPr>
            <w:r>
              <w:rPr>
                <w:rFonts w:hint="eastAsia"/>
              </w:rPr>
              <w:t>自基金成立起至今</w:t>
            </w:r>
          </w:p>
        </w:tc>
        <w:tc>
          <w:tcPr>
            <w:tcW w:w="1186" w:type="dxa"/>
          </w:tcPr>
          <w:p w:rsidR="00817F43" w:rsidRDefault="00817F43" w:rsidP="00817F43">
            <w:pPr>
              <w:pStyle w:val="-"/>
              <w:shd w:val="clear" w:color="auto" w:fill="auto"/>
              <w:ind w:firstLineChars="0" w:firstLine="0"/>
              <w:jc w:val="right"/>
            </w:pPr>
            <w:r>
              <w:t>69.79%</w:t>
            </w:r>
          </w:p>
        </w:tc>
        <w:tc>
          <w:tcPr>
            <w:tcW w:w="1186" w:type="dxa"/>
          </w:tcPr>
          <w:p w:rsidR="00817F43" w:rsidRDefault="00817F43" w:rsidP="00817F43">
            <w:pPr>
              <w:pStyle w:val="-"/>
              <w:shd w:val="clear" w:color="auto" w:fill="auto"/>
              <w:ind w:firstLineChars="0" w:firstLine="0"/>
              <w:jc w:val="right"/>
            </w:pPr>
            <w:r>
              <w:t>1.35%</w:t>
            </w:r>
          </w:p>
        </w:tc>
        <w:tc>
          <w:tcPr>
            <w:tcW w:w="1187" w:type="dxa"/>
          </w:tcPr>
          <w:p w:rsidR="00817F43" w:rsidRDefault="00817F43" w:rsidP="00817F43">
            <w:pPr>
              <w:pStyle w:val="-"/>
              <w:shd w:val="clear" w:color="auto" w:fill="auto"/>
              <w:ind w:firstLineChars="0" w:firstLine="0"/>
              <w:jc w:val="right"/>
            </w:pPr>
            <w:r>
              <w:t>12.49%</w:t>
            </w:r>
          </w:p>
        </w:tc>
        <w:tc>
          <w:tcPr>
            <w:tcW w:w="1187" w:type="dxa"/>
          </w:tcPr>
          <w:p w:rsidR="00817F43" w:rsidRDefault="00817F43" w:rsidP="00817F43">
            <w:pPr>
              <w:pStyle w:val="-"/>
              <w:shd w:val="clear" w:color="auto" w:fill="auto"/>
              <w:ind w:firstLineChars="0" w:firstLine="0"/>
              <w:jc w:val="right"/>
            </w:pPr>
            <w:r>
              <w:t>1.14%</w:t>
            </w:r>
          </w:p>
        </w:tc>
        <w:tc>
          <w:tcPr>
            <w:tcW w:w="1187" w:type="dxa"/>
          </w:tcPr>
          <w:p w:rsidR="00817F43" w:rsidRDefault="00817F43" w:rsidP="00817F43">
            <w:pPr>
              <w:pStyle w:val="-"/>
              <w:shd w:val="clear" w:color="auto" w:fill="auto"/>
              <w:ind w:firstLineChars="0" w:firstLine="0"/>
              <w:jc w:val="right"/>
            </w:pPr>
            <w:r>
              <w:t>57.30%</w:t>
            </w:r>
          </w:p>
        </w:tc>
        <w:tc>
          <w:tcPr>
            <w:tcW w:w="1187" w:type="dxa"/>
          </w:tcPr>
          <w:p w:rsidR="00817F43" w:rsidRDefault="00817F43" w:rsidP="00817F43">
            <w:pPr>
              <w:pStyle w:val="-"/>
              <w:shd w:val="clear" w:color="auto" w:fill="auto"/>
              <w:ind w:firstLineChars="0" w:firstLine="0"/>
              <w:jc w:val="right"/>
            </w:pPr>
            <w:r>
              <w:t>0.21%</w:t>
            </w:r>
          </w:p>
        </w:tc>
      </w:tr>
    </w:tbl>
    <w:p w:rsidR="00817F43" w:rsidRDefault="00817F43" w:rsidP="00817F43">
      <w:pPr>
        <w:pStyle w:val="-"/>
        <w:ind w:firstLine="420"/>
      </w:pPr>
    </w:p>
    <w:p w:rsidR="00817F43" w:rsidRDefault="00817F43">
      <w:pPr>
        <w:widowControl/>
        <w:jc w:val="left"/>
        <w:rPr>
          <w:rFonts w:ascii="宋体" w:hAnsi="宋体"/>
          <w:color w:val="222222"/>
          <w:kern w:val="0"/>
          <w:szCs w:val="21"/>
          <w:lang w:val="x-none" w:eastAsia="x-none"/>
        </w:rPr>
      </w:pPr>
      <w:r>
        <w:br w:type="page"/>
      </w:r>
    </w:p>
    <w:p w:rsidR="00817F43" w:rsidRDefault="00817F43" w:rsidP="00817F43">
      <w:pPr>
        <w:pStyle w:val="-1"/>
      </w:pPr>
      <w:bookmarkStart w:id="10" w:name="_Toc53733433"/>
      <w:r>
        <w:rPr>
          <w:rFonts w:hint="eastAsia"/>
        </w:rPr>
        <w:lastRenderedPageBreak/>
        <w:t>§</w:t>
      </w:r>
      <w:r>
        <w:t>10 基金的财产</w:t>
      </w:r>
      <w:bookmarkEnd w:id="10"/>
    </w:p>
    <w:p w:rsidR="00817F43" w:rsidRDefault="00817F43" w:rsidP="00817F43">
      <w:pPr>
        <w:pStyle w:val="-"/>
        <w:ind w:firstLine="420"/>
      </w:pPr>
      <w:r>
        <w:rPr>
          <w:rFonts w:hint="eastAsia"/>
        </w:rPr>
        <w:t>一、基金资产总值</w:t>
      </w:r>
    </w:p>
    <w:p w:rsidR="00817F43" w:rsidRDefault="00817F43" w:rsidP="00817F43">
      <w:pPr>
        <w:pStyle w:val="-"/>
        <w:ind w:firstLine="420"/>
      </w:pPr>
      <w:r>
        <w:rPr>
          <w:rFonts w:hint="eastAsia"/>
        </w:rPr>
        <w:t>基金资产总值是指购买的各类证券及票据价值、银行存款本息和基金应收的申购基金款以及其他投资所形成的价值总和。</w:t>
      </w:r>
    </w:p>
    <w:p w:rsidR="00817F43" w:rsidRDefault="00817F43" w:rsidP="00817F43">
      <w:pPr>
        <w:pStyle w:val="-"/>
        <w:ind w:firstLine="420"/>
      </w:pPr>
    </w:p>
    <w:p w:rsidR="00817F43" w:rsidRDefault="00817F43" w:rsidP="00817F43">
      <w:pPr>
        <w:pStyle w:val="-"/>
        <w:ind w:firstLine="420"/>
      </w:pPr>
      <w:r>
        <w:rPr>
          <w:rFonts w:hint="eastAsia"/>
        </w:rPr>
        <w:t>二、基金资产净值</w:t>
      </w:r>
    </w:p>
    <w:p w:rsidR="00817F43" w:rsidRDefault="00817F43" w:rsidP="00817F43">
      <w:pPr>
        <w:pStyle w:val="-"/>
        <w:ind w:firstLine="420"/>
      </w:pPr>
      <w:r>
        <w:rPr>
          <w:rFonts w:hint="eastAsia"/>
        </w:rPr>
        <w:t>基金资产净值是指基金资产总值减去基金负债后的价值。</w:t>
      </w:r>
    </w:p>
    <w:p w:rsidR="00817F43" w:rsidRDefault="00817F43" w:rsidP="00817F43">
      <w:pPr>
        <w:pStyle w:val="-"/>
        <w:ind w:firstLine="420"/>
      </w:pPr>
    </w:p>
    <w:p w:rsidR="00817F43" w:rsidRDefault="00817F43" w:rsidP="00817F43">
      <w:pPr>
        <w:pStyle w:val="-"/>
        <w:ind w:firstLine="420"/>
      </w:pPr>
      <w:r>
        <w:rPr>
          <w:rFonts w:hint="eastAsia"/>
        </w:rPr>
        <w:t>三、基金财产的账户</w:t>
      </w:r>
    </w:p>
    <w:p w:rsidR="00817F43" w:rsidRDefault="00817F43" w:rsidP="00817F43">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817F43" w:rsidRDefault="00817F43" w:rsidP="00817F43">
      <w:pPr>
        <w:pStyle w:val="-"/>
        <w:ind w:firstLine="420"/>
      </w:pPr>
    </w:p>
    <w:p w:rsidR="00817F43" w:rsidRDefault="00817F43" w:rsidP="00817F43">
      <w:pPr>
        <w:pStyle w:val="-"/>
        <w:ind w:firstLine="420"/>
      </w:pPr>
      <w:r>
        <w:rPr>
          <w:rFonts w:hint="eastAsia"/>
        </w:rPr>
        <w:t>四、基金财产的保管和处分</w:t>
      </w:r>
    </w:p>
    <w:p w:rsidR="00817F43" w:rsidRDefault="00817F43" w:rsidP="00817F43">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817F43" w:rsidRDefault="00817F43" w:rsidP="00817F43">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817F43" w:rsidRDefault="00817F43">
      <w:pPr>
        <w:widowControl/>
        <w:jc w:val="left"/>
        <w:rPr>
          <w:rFonts w:ascii="宋体" w:hAnsi="宋体"/>
          <w:color w:val="222222"/>
          <w:kern w:val="0"/>
          <w:szCs w:val="21"/>
          <w:lang w:val="x-none" w:eastAsia="x-none"/>
        </w:rPr>
      </w:pPr>
      <w:r>
        <w:br w:type="page"/>
      </w:r>
    </w:p>
    <w:p w:rsidR="00817F43" w:rsidRDefault="00817F43" w:rsidP="00817F43">
      <w:pPr>
        <w:pStyle w:val="-1"/>
      </w:pPr>
      <w:bookmarkStart w:id="11" w:name="_Toc53733434"/>
      <w:r>
        <w:rPr>
          <w:rFonts w:hint="eastAsia"/>
        </w:rPr>
        <w:lastRenderedPageBreak/>
        <w:t>§</w:t>
      </w:r>
      <w:r>
        <w:t>11 基金资产估值</w:t>
      </w:r>
      <w:bookmarkEnd w:id="11"/>
    </w:p>
    <w:p w:rsidR="00817F43" w:rsidRDefault="00817F43" w:rsidP="00817F43">
      <w:pPr>
        <w:pStyle w:val="-"/>
        <w:ind w:firstLine="420"/>
      </w:pPr>
      <w:r>
        <w:rPr>
          <w:rFonts w:hint="eastAsia"/>
        </w:rPr>
        <w:t>一、估值日</w:t>
      </w:r>
    </w:p>
    <w:p w:rsidR="00817F43" w:rsidRDefault="00817F43" w:rsidP="00817F43">
      <w:pPr>
        <w:pStyle w:val="-"/>
        <w:ind w:firstLine="420"/>
      </w:pPr>
      <w:r>
        <w:rPr>
          <w:rFonts w:hint="eastAsia"/>
        </w:rPr>
        <w:t>本基金的估值日为本基金相关的证券交易场所的交易日以及国家法律法规规定需要对外披露基金净值的非交易日。</w:t>
      </w:r>
    </w:p>
    <w:p w:rsidR="00817F43" w:rsidRDefault="00817F43" w:rsidP="00817F43">
      <w:pPr>
        <w:pStyle w:val="-"/>
        <w:ind w:firstLine="420"/>
      </w:pPr>
    </w:p>
    <w:p w:rsidR="00817F43" w:rsidRDefault="00817F43" w:rsidP="00817F43">
      <w:pPr>
        <w:pStyle w:val="-"/>
        <w:ind w:firstLine="420"/>
      </w:pPr>
      <w:r>
        <w:rPr>
          <w:rFonts w:hint="eastAsia"/>
        </w:rPr>
        <w:t>二、估值对象</w:t>
      </w:r>
    </w:p>
    <w:p w:rsidR="00817F43" w:rsidRDefault="00817F43" w:rsidP="00817F43">
      <w:pPr>
        <w:pStyle w:val="-"/>
        <w:ind w:firstLine="420"/>
      </w:pPr>
      <w:r>
        <w:rPr>
          <w:rFonts w:hint="eastAsia"/>
        </w:rPr>
        <w:t>基金所拥有的股票、债券、衍生工具和其他投资等持续以公允价值计量的金融资产及负债。</w:t>
      </w:r>
    </w:p>
    <w:p w:rsidR="00817F43" w:rsidRDefault="00817F43" w:rsidP="00817F43">
      <w:pPr>
        <w:pStyle w:val="-"/>
        <w:ind w:firstLine="420"/>
      </w:pPr>
    </w:p>
    <w:p w:rsidR="00817F43" w:rsidRDefault="00817F43" w:rsidP="00817F43">
      <w:pPr>
        <w:pStyle w:val="-"/>
        <w:ind w:firstLine="420"/>
      </w:pPr>
      <w:r>
        <w:rPr>
          <w:rFonts w:hint="eastAsia"/>
        </w:rPr>
        <w:t>三、估值方法</w:t>
      </w:r>
    </w:p>
    <w:p w:rsidR="00817F43" w:rsidRDefault="00817F43" w:rsidP="00817F43">
      <w:pPr>
        <w:pStyle w:val="-"/>
        <w:ind w:firstLine="420"/>
      </w:pPr>
      <w:r>
        <w:rPr>
          <w:rFonts w:hint="eastAsia"/>
        </w:rPr>
        <w:t>1、证券交易所上市的有价证券的估值</w:t>
      </w:r>
    </w:p>
    <w:p w:rsidR="00817F43" w:rsidRDefault="00817F43" w:rsidP="00817F43">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817F43" w:rsidRDefault="00817F43" w:rsidP="00817F43">
      <w:pPr>
        <w:pStyle w:val="-"/>
        <w:ind w:firstLine="420"/>
      </w:pPr>
      <w:r>
        <w:rPr>
          <w:rFonts w:hint="eastAsia"/>
        </w:rPr>
        <w:t>（2）交易所市场上市交易或挂牌转让的固定收益品种（本合同另有约定的除外），采用估值技术确定公允价值；</w:t>
      </w:r>
    </w:p>
    <w:p w:rsidR="00817F43" w:rsidRDefault="00817F43" w:rsidP="00817F43">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817F43" w:rsidRDefault="00817F43" w:rsidP="00817F43">
      <w:pPr>
        <w:pStyle w:val="-"/>
        <w:ind w:firstLine="420"/>
      </w:pPr>
      <w:r>
        <w:rPr>
          <w:rFonts w:hint="eastAsia"/>
        </w:rPr>
        <w:t>（4）交易所上市的资产支持证券，采用估值技术确定公允价值，在估值技术难以可靠计量公允价值的情况下，按成本估值。</w:t>
      </w:r>
    </w:p>
    <w:p w:rsidR="00817F43" w:rsidRDefault="00817F43" w:rsidP="00817F43">
      <w:pPr>
        <w:pStyle w:val="-"/>
        <w:ind w:firstLine="420"/>
      </w:pPr>
      <w:r>
        <w:rPr>
          <w:rFonts w:hint="eastAsia"/>
        </w:rPr>
        <w:t>2、处于未上市期间的有价证券应区分如下情况处理：</w:t>
      </w:r>
    </w:p>
    <w:p w:rsidR="00817F43" w:rsidRDefault="00817F43" w:rsidP="00817F43">
      <w:pPr>
        <w:pStyle w:val="-"/>
        <w:ind w:firstLine="420"/>
      </w:pPr>
      <w:r>
        <w:rPr>
          <w:rFonts w:hint="eastAsia"/>
        </w:rPr>
        <w:t>（1）送股、转增股、配股和公开增发的股票，按估值日在证券交易所挂牌的同一股票的估值方法估值；该日无交易的，以最近一日的市价（收盘价）估值；</w:t>
      </w:r>
    </w:p>
    <w:p w:rsidR="00817F43" w:rsidRDefault="00817F43" w:rsidP="00817F43">
      <w:pPr>
        <w:pStyle w:val="-"/>
        <w:ind w:firstLine="420"/>
      </w:pPr>
      <w:r>
        <w:rPr>
          <w:rFonts w:hint="eastAsia"/>
        </w:rPr>
        <w:t>（2）首次公开发行未上市或未挂牌转让的股票、债券和权证，采用估值技术确定公允价值，在估值技术难以可靠计量公允价值的情况下，按成本估值；</w:t>
      </w:r>
    </w:p>
    <w:p w:rsidR="00817F43" w:rsidRDefault="00817F43" w:rsidP="00817F43">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817F43" w:rsidRDefault="00817F43" w:rsidP="00817F43">
      <w:pPr>
        <w:pStyle w:val="-"/>
        <w:ind w:firstLine="420"/>
      </w:pPr>
      <w:r>
        <w:rPr>
          <w:rFonts w:hint="eastAsia"/>
        </w:rPr>
        <w:lastRenderedPageBreak/>
        <w:t>3、全国银行间债券市场交易的债券、资产支持证券等固定收益品种，采用估值技术确定公允价值。</w:t>
      </w:r>
    </w:p>
    <w:p w:rsidR="00817F43" w:rsidRDefault="00817F43" w:rsidP="00817F43">
      <w:pPr>
        <w:pStyle w:val="-"/>
        <w:ind w:firstLine="420"/>
      </w:pPr>
      <w:r>
        <w:rPr>
          <w:rFonts w:hint="eastAsia"/>
        </w:rPr>
        <w:t>4、同一证券同时在两个或两个以上市场交易的，按证券所处的市场分别估值。</w:t>
      </w:r>
    </w:p>
    <w:p w:rsidR="00817F43" w:rsidRDefault="00817F43" w:rsidP="00817F43">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817F43" w:rsidRDefault="00817F43" w:rsidP="00817F43">
      <w:pPr>
        <w:pStyle w:val="-"/>
        <w:ind w:firstLine="420"/>
      </w:pPr>
      <w:r>
        <w:rPr>
          <w:rFonts w:hint="eastAsia"/>
        </w:rPr>
        <w:t>6、中小企业私募债，采用估值技术确定公允价值，在估值技术难以可靠计量公允价值的情况下，按成本估值。</w:t>
      </w:r>
    </w:p>
    <w:p w:rsidR="00817F43" w:rsidRDefault="00817F43" w:rsidP="00817F43">
      <w:pPr>
        <w:pStyle w:val="-"/>
        <w:ind w:firstLine="420"/>
      </w:pPr>
      <w:r>
        <w:rPr>
          <w:rFonts w:hint="eastAsia"/>
        </w:rPr>
        <w:t>7、如有确凿证据表明按原有方法进行估值不能客观反映上述资产或负债公允价值的，基金管理人可根据具体情况与基金托管人商定后，按最能反映公允价值的方法估值。</w:t>
      </w:r>
    </w:p>
    <w:p w:rsidR="00817F43" w:rsidRDefault="00817F43" w:rsidP="00817F43">
      <w:pPr>
        <w:pStyle w:val="-"/>
        <w:ind w:firstLine="420"/>
      </w:pPr>
      <w:r>
        <w:rPr>
          <w:rFonts w:hint="eastAsia"/>
        </w:rPr>
        <w:t>8、本基金投资存托凭证的估值核算依照内地上市交易的股票执行。</w:t>
      </w:r>
    </w:p>
    <w:p w:rsidR="00817F43" w:rsidRDefault="00817F43" w:rsidP="00817F43">
      <w:pPr>
        <w:pStyle w:val="-"/>
        <w:ind w:firstLine="420"/>
      </w:pPr>
      <w:r>
        <w:rPr>
          <w:rFonts w:hint="eastAsia"/>
        </w:rPr>
        <w:t>9、相关法律法规以及监管部门、自律规则另有规定的，从其规定。如有新增事项，按国家最新规定估值。</w:t>
      </w:r>
    </w:p>
    <w:p w:rsidR="00817F43" w:rsidRDefault="00817F43" w:rsidP="00817F43">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817F43" w:rsidRDefault="00817F43" w:rsidP="00817F43">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817F43" w:rsidRDefault="00817F43" w:rsidP="00817F43">
      <w:pPr>
        <w:pStyle w:val="-"/>
        <w:ind w:firstLine="420"/>
      </w:pPr>
    </w:p>
    <w:p w:rsidR="00817F43" w:rsidRDefault="00817F43" w:rsidP="00817F43">
      <w:pPr>
        <w:pStyle w:val="-"/>
        <w:ind w:firstLine="420"/>
      </w:pPr>
      <w:r>
        <w:rPr>
          <w:rFonts w:hint="eastAsia"/>
        </w:rPr>
        <w:t>四、估值程序</w:t>
      </w:r>
    </w:p>
    <w:p w:rsidR="00817F43" w:rsidRDefault="00817F43" w:rsidP="00817F43">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817F43" w:rsidRDefault="00817F43" w:rsidP="00817F43">
      <w:pPr>
        <w:pStyle w:val="-"/>
        <w:ind w:firstLine="420"/>
      </w:pPr>
      <w:r>
        <w:rPr>
          <w:rFonts w:hint="eastAsia"/>
        </w:rPr>
        <w:t>基金管理人应每个工作日计算基金资产净值及基金份额净值，并按规定披露。</w:t>
      </w:r>
    </w:p>
    <w:p w:rsidR="00817F43" w:rsidRDefault="00817F43" w:rsidP="00817F43">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817F43" w:rsidRDefault="00817F43" w:rsidP="00817F43">
      <w:pPr>
        <w:pStyle w:val="-"/>
        <w:ind w:firstLine="420"/>
      </w:pPr>
    </w:p>
    <w:p w:rsidR="00817F43" w:rsidRDefault="00817F43" w:rsidP="00817F43">
      <w:pPr>
        <w:pStyle w:val="-"/>
        <w:ind w:firstLine="420"/>
      </w:pPr>
      <w:r>
        <w:rPr>
          <w:rFonts w:hint="eastAsia"/>
        </w:rPr>
        <w:t>五、估值错误的处理</w:t>
      </w:r>
    </w:p>
    <w:p w:rsidR="00817F43" w:rsidRDefault="00817F43" w:rsidP="00817F43">
      <w:pPr>
        <w:pStyle w:val="-"/>
        <w:ind w:firstLine="420"/>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817F43" w:rsidRDefault="00817F43" w:rsidP="00817F43">
      <w:pPr>
        <w:pStyle w:val="-"/>
        <w:ind w:firstLine="420"/>
      </w:pPr>
      <w:r>
        <w:rPr>
          <w:rFonts w:hint="eastAsia"/>
        </w:rPr>
        <w:t>基金合同的当事人应按照以下约定处理：</w:t>
      </w:r>
    </w:p>
    <w:p w:rsidR="00817F43" w:rsidRDefault="00817F43" w:rsidP="00817F43">
      <w:pPr>
        <w:pStyle w:val="-"/>
        <w:ind w:firstLine="420"/>
      </w:pPr>
      <w:r>
        <w:rPr>
          <w:rFonts w:hint="eastAsia"/>
        </w:rPr>
        <w:t>1、估值错误类型</w:t>
      </w:r>
    </w:p>
    <w:p w:rsidR="00817F43" w:rsidRDefault="00817F43" w:rsidP="00817F43">
      <w:pPr>
        <w:pStyle w:val="-"/>
        <w:ind w:firstLine="420"/>
      </w:pPr>
      <w:r>
        <w:rPr>
          <w:rFonts w:hint="eastAsia"/>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817F43" w:rsidRDefault="00817F43" w:rsidP="00817F43">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817F43" w:rsidRDefault="00817F43" w:rsidP="00817F43">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817F43" w:rsidRDefault="00817F43" w:rsidP="00817F43">
      <w:pPr>
        <w:pStyle w:val="-"/>
        <w:ind w:firstLine="420"/>
      </w:pPr>
      <w:r>
        <w:rPr>
          <w:rFonts w:hint="eastAsia"/>
        </w:rPr>
        <w:t>2、估值错误处理原则</w:t>
      </w:r>
    </w:p>
    <w:p w:rsidR="00817F43" w:rsidRDefault="00817F43" w:rsidP="00817F43">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17F43" w:rsidRDefault="00817F43" w:rsidP="00817F43">
      <w:pPr>
        <w:pStyle w:val="-"/>
        <w:ind w:firstLine="420"/>
      </w:pPr>
      <w:r>
        <w:rPr>
          <w:rFonts w:hint="eastAsia"/>
        </w:rPr>
        <w:t>（2）估值错误的责任方对有关当事人的直接损失负责，不对间接损失负责，并且仅对估值错误的有关直接当事人负责，不对第三方负责。</w:t>
      </w:r>
    </w:p>
    <w:p w:rsidR="00817F43" w:rsidRDefault="00817F43" w:rsidP="00817F43">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17F43" w:rsidRDefault="00817F43" w:rsidP="00817F43">
      <w:pPr>
        <w:pStyle w:val="-"/>
        <w:ind w:firstLine="420"/>
      </w:pPr>
      <w:r>
        <w:rPr>
          <w:rFonts w:hint="eastAsia"/>
        </w:rPr>
        <w:t>（4）估值错误调整采用尽量恢复至假设未发生估值错误的正确情形的方式。</w:t>
      </w:r>
    </w:p>
    <w:p w:rsidR="00817F43" w:rsidRDefault="00817F43" w:rsidP="00817F43">
      <w:pPr>
        <w:pStyle w:val="-"/>
        <w:ind w:firstLine="420"/>
      </w:pPr>
      <w:r>
        <w:rPr>
          <w:rFonts w:hint="eastAsia"/>
        </w:rPr>
        <w:t>3、估值错误处理程序</w:t>
      </w:r>
    </w:p>
    <w:p w:rsidR="00817F43" w:rsidRDefault="00817F43" w:rsidP="00817F43">
      <w:pPr>
        <w:pStyle w:val="-"/>
        <w:ind w:firstLine="420"/>
      </w:pPr>
      <w:r>
        <w:rPr>
          <w:rFonts w:hint="eastAsia"/>
        </w:rPr>
        <w:t>估值错误被发现后，有关的当事人应当及时进行处理，处理的程序如下：</w:t>
      </w:r>
    </w:p>
    <w:p w:rsidR="00817F43" w:rsidRDefault="00817F43" w:rsidP="00817F43">
      <w:pPr>
        <w:pStyle w:val="-"/>
        <w:ind w:firstLine="420"/>
      </w:pPr>
      <w:r>
        <w:rPr>
          <w:rFonts w:hint="eastAsia"/>
        </w:rPr>
        <w:t>（1）查明估值错误发生的原因，列明所有的当事人，并根据估值错误发生的原因确定估值错误的责任方；</w:t>
      </w:r>
    </w:p>
    <w:p w:rsidR="00817F43" w:rsidRDefault="00817F43" w:rsidP="00817F43">
      <w:pPr>
        <w:pStyle w:val="-"/>
        <w:ind w:firstLine="420"/>
      </w:pPr>
      <w:r>
        <w:rPr>
          <w:rFonts w:hint="eastAsia"/>
        </w:rPr>
        <w:t>（2）根据估值错误处理原则或当事人协商的方法对因估值错误造成的损失进行评估；</w:t>
      </w:r>
    </w:p>
    <w:p w:rsidR="00817F43" w:rsidRDefault="00817F43" w:rsidP="00817F43">
      <w:pPr>
        <w:pStyle w:val="-"/>
        <w:ind w:firstLine="420"/>
      </w:pPr>
      <w:r>
        <w:rPr>
          <w:rFonts w:hint="eastAsia"/>
        </w:rPr>
        <w:t>（3）根据估值错误处理原则或当事人协商的方法由估值错误的责任方进行更正和赔偿损失；</w:t>
      </w:r>
    </w:p>
    <w:p w:rsidR="00817F43" w:rsidRDefault="00817F43" w:rsidP="00817F43">
      <w:pPr>
        <w:pStyle w:val="-"/>
        <w:ind w:firstLine="420"/>
      </w:pPr>
      <w:r>
        <w:rPr>
          <w:rFonts w:hint="eastAsia"/>
        </w:rPr>
        <w:lastRenderedPageBreak/>
        <w:t>（4）根据估值错误处理的方法，需要修改基金登记机构交易数据的，由基金登记机构进行更正，并就估值错误的更正向有关当事人进行确认。</w:t>
      </w:r>
    </w:p>
    <w:p w:rsidR="00817F43" w:rsidRDefault="00817F43" w:rsidP="00817F43">
      <w:pPr>
        <w:pStyle w:val="-"/>
        <w:ind w:firstLine="420"/>
      </w:pPr>
      <w:r>
        <w:rPr>
          <w:rFonts w:hint="eastAsia"/>
        </w:rPr>
        <w:t>4、基金份额净值估值错误处理的方法如下：</w:t>
      </w:r>
    </w:p>
    <w:p w:rsidR="00817F43" w:rsidRDefault="00817F43" w:rsidP="00817F43">
      <w:pPr>
        <w:pStyle w:val="-"/>
        <w:ind w:firstLine="420"/>
      </w:pPr>
      <w:r>
        <w:rPr>
          <w:rFonts w:hint="eastAsia"/>
        </w:rPr>
        <w:t>（1）基金份额净值计算出现错误时，基金管理人应当立即予以纠正，通报基金托管人，并采取合理的措施防止损失进一步扩大。</w:t>
      </w:r>
    </w:p>
    <w:p w:rsidR="00817F43" w:rsidRDefault="00817F43" w:rsidP="00817F43">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817F43" w:rsidRDefault="00817F43" w:rsidP="00817F43">
      <w:pPr>
        <w:pStyle w:val="-"/>
        <w:ind w:firstLine="420"/>
      </w:pPr>
      <w:r>
        <w:rPr>
          <w:rFonts w:hint="eastAsia"/>
        </w:rPr>
        <w:t>（3）前述内容如法律法规或监管机关另有规定的，从其规定处理。</w:t>
      </w:r>
    </w:p>
    <w:p w:rsidR="00817F43" w:rsidRDefault="00817F43" w:rsidP="00817F43">
      <w:pPr>
        <w:pStyle w:val="-"/>
        <w:ind w:firstLine="420"/>
      </w:pPr>
    </w:p>
    <w:p w:rsidR="00817F43" w:rsidRDefault="00817F43" w:rsidP="00817F43">
      <w:pPr>
        <w:pStyle w:val="-"/>
        <w:ind w:firstLine="420"/>
      </w:pPr>
      <w:r>
        <w:rPr>
          <w:rFonts w:hint="eastAsia"/>
        </w:rPr>
        <w:t>六、暂停估值的情形</w:t>
      </w:r>
    </w:p>
    <w:p w:rsidR="00817F43" w:rsidRDefault="00817F43" w:rsidP="00817F43">
      <w:pPr>
        <w:pStyle w:val="-"/>
        <w:ind w:firstLine="420"/>
      </w:pPr>
      <w:r>
        <w:rPr>
          <w:rFonts w:hint="eastAsia"/>
        </w:rPr>
        <w:t>1、基金投资所涉及的证券/期货交易市场遇法定节假日或因其他原因暂停营业时；</w:t>
      </w:r>
    </w:p>
    <w:p w:rsidR="00817F43" w:rsidRDefault="00817F43" w:rsidP="00817F43">
      <w:pPr>
        <w:pStyle w:val="-"/>
        <w:ind w:firstLine="420"/>
      </w:pPr>
      <w:r>
        <w:rPr>
          <w:rFonts w:hint="eastAsia"/>
        </w:rPr>
        <w:t>2、因不可抗力致使基金管理人、基金托管人无法准确评估基金资产价值时；</w:t>
      </w:r>
    </w:p>
    <w:p w:rsidR="00817F43" w:rsidRDefault="00817F43" w:rsidP="00817F43">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817F43" w:rsidRDefault="00817F43" w:rsidP="00817F43">
      <w:pPr>
        <w:pStyle w:val="-"/>
        <w:ind w:firstLine="420"/>
      </w:pPr>
      <w:r>
        <w:rPr>
          <w:rFonts w:hint="eastAsia"/>
        </w:rPr>
        <w:t>4、占基金相当比例的投资品种的估值出现重大转变，而基金管理人为保障基金份额持有人的利益，决定延迟估值时；</w:t>
      </w:r>
    </w:p>
    <w:p w:rsidR="00817F43" w:rsidRDefault="00817F43" w:rsidP="00817F43">
      <w:pPr>
        <w:pStyle w:val="-"/>
        <w:ind w:firstLine="420"/>
      </w:pPr>
      <w:r>
        <w:t>5</w:t>
      </w:r>
      <w:r>
        <w:rPr>
          <w:rFonts w:hint="eastAsia"/>
        </w:rPr>
        <w:t>、出现基金管理人认为属于紧急事故的情况，导致基金管理人不能出售或评估基金资产时；</w:t>
      </w:r>
    </w:p>
    <w:p w:rsidR="00817F43" w:rsidRDefault="00817F43" w:rsidP="00817F43">
      <w:pPr>
        <w:pStyle w:val="-"/>
        <w:ind w:firstLine="420"/>
      </w:pPr>
      <w:r>
        <w:rPr>
          <w:rFonts w:hint="eastAsia"/>
        </w:rPr>
        <w:t>6、中国证监会和基金合同认定的其它情形。</w:t>
      </w:r>
    </w:p>
    <w:p w:rsidR="00817F43" w:rsidRDefault="00817F43" w:rsidP="00817F43">
      <w:pPr>
        <w:pStyle w:val="-"/>
        <w:ind w:firstLine="420"/>
      </w:pPr>
    </w:p>
    <w:p w:rsidR="00817F43" w:rsidRDefault="00817F43" w:rsidP="00817F43">
      <w:pPr>
        <w:pStyle w:val="-"/>
        <w:ind w:firstLine="420"/>
      </w:pPr>
      <w:r>
        <w:rPr>
          <w:rFonts w:hint="eastAsia"/>
        </w:rPr>
        <w:t>七、基金净值的确认</w:t>
      </w:r>
    </w:p>
    <w:p w:rsidR="00817F43" w:rsidRDefault="00817F43" w:rsidP="00817F43">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817F43" w:rsidRDefault="00817F43" w:rsidP="00817F43">
      <w:pPr>
        <w:pStyle w:val="-"/>
        <w:ind w:firstLine="420"/>
      </w:pPr>
    </w:p>
    <w:p w:rsidR="00817F43" w:rsidRDefault="00817F43" w:rsidP="00817F43">
      <w:pPr>
        <w:pStyle w:val="-"/>
        <w:ind w:firstLine="420"/>
      </w:pPr>
      <w:r>
        <w:rPr>
          <w:rFonts w:hint="eastAsia"/>
        </w:rPr>
        <w:t>八、特殊情况的处理</w:t>
      </w:r>
    </w:p>
    <w:p w:rsidR="00817F43" w:rsidRDefault="00817F43" w:rsidP="00817F43">
      <w:pPr>
        <w:pStyle w:val="-"/>
        <w:ind w:firstLine="420"/>
      </w:pPr>
      <w:r>
        <w:rPr>
          <w:rFonts w:hint="eastAsia"/>
        </w:rPr>
        <w:t>1、基金管理人或基金托管人按估值方法的第7项进行估值时，所造成的误差不作为基金资产估值错误处理。</w:t>
      </w:r>
    </w:p>
    <w:p w:rsidR="00817F43" w:rsidRDefault="00817F43" w:rsidP="00817F43">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w:t>
      </w:r>
      <w:r>
        <w:rPr>
          <w:rFonts w:hint="eastAsia"/>
        </w:rPr>
        <w:lastRenderedPageBreak/>
        <w:t>理人和基金托管人免除赔偿责任。但基金管理人、基金托管人应当积极采取必要的措施减轻或消除由此造成的影响。</w:t>
      </w:r>
    </w:p>
    <w:p w:rsidR="00817F43" w:rsidRDefault="00817F43">
      <w:pPr>
        <w:widowControl/>
        <w:jc w:val="left"/>
        <w:rPr>
          <w:rFonts w:ascii="宋体" w:hAnsi="宋体"/>
          <w:color w:val="222222"/>
          <w:kern w:val="0"/>
          <w:szCs w:val="21"/>
          <w:lang w:val="x-none" w:eastAsia="x-none"/>
        </w:rPr>
      </w:pPr>
      <w:r>
        <w:br w:type="page"/>
      </w:r>
    </w:p>
    <w:p w:rsidR="00817F43" w:rsidRDefault="00817F43" w:rsidP="00817F43">
      <w:pPr>
        <w:pStyle w:val="-1"/>
      </w:pPr>
      <w:bookmarkStart w:id="12" w:name="_Toc53733435"/>
      <w:r>
        <w:rPr>
          <w:rFonts w:hint="eastAsia"/>
        </w:rPr>
        <w:lastRenderedPageBreak/>
        <w:t>§</w:t>
      </w:r>
      <w:r>
        <w:t>12 基金的收益与分配</w:t>
      </w:r>
      <w:bookmarkEnd w:id="12"/>
    </w:p>
    <w:p w:rsidR="00817F43" w:rsidRDefault="00817F43" w:rsidP="00817F43">
      <w:pPr>
        <w:pStyle w:val="-"/>
        <w:ind w:firstLine="420"/>
      </w:pPr>
      <w:r>
        <w:rPr>
          <w:rFonts w:hint="eastAsia"/>
        </w:rPr>
        <w:t>一、基金利润的构成</w:t>
      </w:r>
    </w:p>
    <w:p w:rsidR="00817F43" w:rsidRDefault="00817F43" w:rsidP="00817F43">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817F43" w:rsidRDefault="00817F43" w:rsidP="00817F43">
      <w:pPr>
        <w:pStyle w:val="-"/>
        <w:ind w:firstLine="420"/>
      </w:pPr>
    </w:p>
    <w:p w:rsidR="00817F43" w:rsidRDefault="00817F43" w:rsidP="00817F43">
      <w:pPr>
        <w:pStyle w:val="-"/>
        <w:ind w:firstLine="420"/>
      </w:pPr>
      <w:r>
        <w:rPr>
          <w:rFonts w:hint="eastAsia"/>
        </w:rPr>
        <w:t>二、基金可供分配利润</w:t>
      </w:r>
    </w:p>
    <w:p w:rsidR="00817F43" w:rsidRDefault="00817F43" w:rsidP="00817F43">
      <w:pPr>
        <w:pStyle w:val="-"/>
        <w:ind w:firstLine="420"/>
      </w:pPr>
      <w:r>
        <w:rPr>
          <w:rFonts w:hint="eastAsia"/>
        </w:rPr>
        <w:t>基金可供分配利润指截至收益分配基准日基金未分配利润与未分配利润中已实现收益的孰低数。</w:t>
      </w:r>
    </w:p>
    <w:p w:rsidR="00817F43" w:rsidRDefault="00817F43" w:rsidP="00817F43">
      <w:pPr>
        <w:pStyle w:val="-"/>
        <w:ind w:firstLine="420"/>
      </w:pPr>
    </w:p>
    <w:p w:rsidR="00817F43" w:rsidRDefault="00817F43" w:rsidP="00817F43">
      <w:pPr>
        <w:pStyle w:val="-"/>
        <w:ind w:firstLine="420"/>
      </w:pPr>
      <w:r>
        <w:rPr>
          <w:rFonts w:hint="eastAsia"/>
        </w:rPr>
        <w:t>三、基金收益分配原则</w:t>
      </w:r>
    </w:p>
    <w:p w:rsidR="00817F43" w:rsidRDefault="00817F43" w:rsidP="00817F43">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817F43" w:rsidRDefault="00817F43" w:rsidP="00817F43">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817F43" w:rsidRDefault="00817F43" w:rsidP="00817F43">
      <w:pPr>
        <w:pStyle w:val="-"/>
        <w:ind w:firstLine="420"/>
      </w:pPr>
      <w:r>
        <w:rPr>
          <w:rFonts w:hint="eastAsia"/>
        </w:rPr>
        <w:t>3、基金收益分配后基金份额净值不能低于面值；即基金收益分配基准日的基金份额净值减去每单位基金份额收益分配金额后不能低于面值；</w:t>
      </w:r>
    </w:p>
    <w:p w:rsidR="00817F43" w:rsidRDefault="00817F43" w:rsidP="00817F43">
      <w:pPr>
        <w:pStyle w:val="-"/>
        <w:ind w:firstLine="420"/>
      </w:pPr>
      <w:r>
        <w:rPr>
          <w:rFonts w:hint="eastAsia"/>
        </w:rPr>
        <w:t>4、同一类别每一基金份额享有同等分配权；</w:t>
      </w:r>
    </w:p>
    <w:p w:rsidR="00817F43" w:rsidRDefault="00817F43" w:rsidP="00817F43">
      <w:pPr>
        <w:pStyle w:val="-"/>
        <w:ind w:firstLine="420"/>
      </w:pPr>
      <w:r>
        <w:rPr>
          <w:rFonts w:hint="eastAsia"/>
        </w:rPr>
        <w:t>5、法律法规或监管机关另有规定的，从其规定。</w:t>
      </w:r>
    </w:p>
    <w:p w:rsidR="00817F43" w:rsidRDefault="00817F43" w:rsidP="00817F43">
      <w:pPr>
        <w:pStyle w:val="-"/>
        <w:ind w:firstLine="420"/>
      </w:pPr>
      <w:r>
        <w:rPr>
          <w:rFonts w:hint="eastAsia"/>
        </w:rPr>
        <w:t>在不违反法律法规、基金合同的约定以及对基金份额持有人利益无实质不利影响的前提下，基金管理人可对基金收益分配原则进行调整，不需召开基金份额持有人大会。</w:t>
      </w:r>
    </w:p>
    <w:p w:rsidR="00817F43" w:rsidRDefault="00817F43" w:rsidP="00817F43">
      <w:pPr>
        <w:pStyle w:val="-"/>
        <w:ind w:firstLine="420"/>
      </w:pPr>
    </w:p>
    <w:p w:rsidR="00817F43" w:rsidRDefault="00817F43" w:rsidP="00817F43">
      <w:pPr>
        <w:pStyle w:val="-"/>
        <w:ind w:firstLine="420"/>
      </w:pPr>
      <w:r>
        <w:rPr>
          <w:rFonts w:hint="eastAsia"/>
        </w:rPr>
        <w:t>四、收益分配方案</w:t>
      </w:r>
    </w:p>
    <w:p w:rsidR="00817F43" w:rsidRDefault="00817F43" w:rsidP="00817F43">
      <w:pPr>
        <w:pStyle w:val="-"/>
        <w:ind w:firstLine="420"/>
      </w:pPr>
      <w:r>
        <w:rPr>
          <w:rFonts w:hint="eastAsia"/>
        </w:rPr>
        <w:t>基金收益分配方案中应载明截止收益分配基准日的可供分配利润、基金收益分配对象、分配时间、分配数额及比例、分配方式等内容。</w:t>
      </w:r>
    </w:p>
    <w:p w:rsidR="00817F43" w:rsidRDefault="00817F43" w:rsidP="00817F43">
      <w:pPr>
        <w:pStyle w:val="-"/>
        <w:ind w:firstLine="420"/>
      </w:pPr>
    </w:p>
    <w:p w:rsidR="00817F43" w:rsidRDefault="00817F43" w:rsidP="00817F43">
      <w:pPr>
        <w:pStyle w:val="-"/>
        <w:ind w:firstLine="420"/>
      </w:pPr>
      <w:r>
        <w:rPr>
          <w:rFonts w:hint="eastAsia"/>
        </w:rPr>
        <w:t>五、收益分配方案的确定、公告与实施</w:t>
      </w:r>
    </w:p>
    <w:p w:rsidR="00817F43" w:rsidRDefault="00817F43" w:rsidP="00817F43">
      <w:pPr>
        <w:pStyle w:val="-"/>
        <w:ind w:firstLine="420"/>
      </w:pPr>
      <w:r>
        <w:rPr>
          <w:rFonts w:hint="eastAsia"/>
        </w:rPr>
        <w:t>本基金收益分配方案由基金管理人拟定，并由基金托管人复核，在2日内在指定媒介公告。</w:t>
      </w:r>
    </w:p>
    <w:p w:rsidR="00817F43" w:rsidRDefault="00817F43" w:rsidP="00817F43">
      <w:pPr>
        <w:pStyle w:val="-"/>
        <w:ind w:firstLine="420"/>
      </w:pPr>
      <w:r>
        <w:rPr>
          <w:rFonts w:hint="eastAsia"/>
        </w:rPr>
        <w:t>基金红利发放日距离收益分配基准日（即可供分配利润计算截止日）的时间不得超过15个工作日。</w:t>
      </w:r>
    </w:p>
    <w:p w:rsidR="00817F43" w:rsidRDefault="00817F43" w:rsidP="00817F43">
      <w:pPr>
        <w:pStyle w:val="-"/>
        <w:ind w:firstLine="420"/>
      </w:pPr>
    </w:p>
    <w:p w:rsidR="00817F43" w:rsidRDefault="00817F43" w:rsidP="00817F43">
      <w:pPr>
        <w:pStyle w:val="-"/>
        <w:ind w:firstLine="420"/>
      </w:pPr>
      <w:r>
        <w:rPr>
          <w:rFonts w:hint="eastAsia"/>
        </w:rPr>
        <w:lastRenderedPageBreak/>
        <w:t>六、基金收益分配中发生的费用</w:t>
      </w:r>
    </w:p>
    <w:p w:rsidR="00817F43" w:rsidRDefault="00817F43" w:rsidP="00817F43">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817F43" w:rsidRDefault="00817F43">
      <w:pPr>
        <w:widowControl/>
        <w:jc w:val="left"/>
        <w:rPr>
          <w:rFonts w:ascii="宋体" w:hAnsi="宋体"/>
          <w:color w:val="222222"/>
          <w:kern w:val="0"/>
          <w:szCs w:val="21"/>
          <w:lang w:val="x-none" w:eastAsia="x-none"/>
        </w:rPr>
      </w:pPr>
      <w:r>
        <w:br w:type="page"/>
      </w:r>
    </w:p>
    <w:p w:rsidR="00817F43" w:rsidRDefault="00817F43" w:rsidP="00817F43">
      <w:pPr>
        <w:pStyle w:val="-1"/>
      </w:pPr>
      <w:bookmarkStart w:id="13" w:name="_Toc53733436"/>
      <w:r>
        <w:rPr>
          <w:rFonts w:hint="eastAsia"/>
        </w:rPr>
        <w:lastRenderedPageBreak/>
        <w:t>§</w:t>
      </w:r>
      <w:r>
        <w:t>13 基金的费用与税收</w:t>
      </w:r>
      <w:bookmarkEnd w:id="13"/>
    </w:p>
    <w:p w:rsidR="00817F43" w:rsidRDefault="00817F43" w:rsidP="00817F43">
      <w:pPr>
        <w:pStyle w:val="-"/>
        <w:ind w:firstLine="420"/>
      </w:pPr>
      <w:r>
        <w:rPr>
          <w:rFonts w:hint="eastAsia"/>
        </w:rPr>
        <w:t>一、基金费用的种类</w:t>
      </w:r>
    </w:p>
    <w:p w:rsidR="00817F43" w:rsidRDefault="00817F43" w:rsidP="00817F43">
      <w:pPr>
        <w:pStyle w:val="-"/>
        <w:ind w:firstLine="420"/>
      </w:pPr>
      <w:r>
        <w:rPr>
          <w:rFonts w:hint="eastAsia"/>
        </w:rPr>
        <w:t>1、基金管理人的管理费；</w:t>
      </w:r>
    </w:p>
    <w:p w:rsidR="00817F43" w:rsidRDefault="00817F43" w:rsidP="00817F43">
      <w:pPr>
        <w:pStyle w:val="-"/>
        <w:ind w:firstLine="420"/>
      </w:pPr>
      <w:r>
        <w:rPr>
          <w:rFonts w:hint="eastAsia"/>
        </w:rPr>
        <w:t>2、基金托管人的托管费；</w:t>
      </w:r>
    </w:p>
    <w:p w:rsidR="00817F43" w:rsidRDefault="00817F43" w:rsidP="00817F43">
      <w:pPr>
        <w:pStyle w:val="-"/>
        <w:ind w:firstLine="420"/>
      </w:pPr>
      <w:r>
        <w:rPr>
          <w:rFonts w:hint="eastAsia"/>
        </w:rPr>
        <w:t>3、《基金合同》生效后与基金相关的信息披露费用；</w:t>
      </w:r>
    </w:p>
    <w:p w:rsidR="00817F43" w:rsidRDefault="00817F43" w:rsidP="00817F43">
      <w:pPr>
        <w:pStyle w:val="-"/>
        <w:ind w:firstLine="420"/>
      </w:pPr>
      <w:r>
        <w:rPr>
          <w:rFonts w:hint="eastAsia"/>
        </w:rPr>
        <w:t>4、《基金合同》生效后与基金相关的会计师费、律师费、审计费、诉讼费和仲裁费；</w:t>
      </w:r>
    </w:p>
    <w:p w:rsidR="00817F43" w:rsidRDefault="00817F43" w:rsidP="00817F43">
      <w:pPr>
        <w:pStyle w:val="-"/>
        <w:ind w:firstLine="420"/>
      </w:pPr>
      <w:r>
        <w:rPr>
          <w:rFonts w:hint="eastAsia"/>
        </w:rPr>
        <w:t>5、基金份额持有人大会费用；</w:t>
      </w:r>
    </w:p>
    <w:p w:rsidR="00817F43" w:rsidRDefault="00817F43" w:rsidP="00817F43">
      <w:pPr>
        <w:pStyle w:val="-"/>
        <w:ind w:firstLine="420"/>
      </w:pPr>
      <w:r>
        <w:rPr>
          <w:rFonts w:hint="eastAsia"/>
        </w:rPr>
        <w:t>6、基金的证券/期货交易费用；</w:t>
      </w:r>
    </w:p>
    <w:p w:rsidR="00817F43" w:rsidRDefault="00817F43" w:rsidP="00817F43">
      <w:pPr>
        <w:pStyle w:val="-"/>
        <w:ind w:firstLine="420"/>
      </w:pPr>
      <w:r>
        <w:rPr>
          <w:rFonts w:hint="eastAsia"/>
        </w:rPr>
        <w:t>7、基金的银行汇划费用；</w:t>
      </w:r>
    </w:p>
    <w:p w:rsidR="00817F43" w:rsidRDefault="00817F43" w:rsidP="00817F43">
      <w:pPr>
        <w:pStyle w:val="-"/>
        <w:ind w:firstLine="420"/>
      </w:pPr>
      <w:r>
        <w:rPr>
          <w:rFonts w:hint="eastAsia"/>
        </w:rPr>
        <w:t>8、基金相关账户的开户及维护费用；</w:t>
      </w:r>
    </w:p>
    <w:p w:rsidR="00817F43" w:rsidRDefault="00817F43" w:rsidP="00817F43">
      <w:pPr>
        <w:pStyle w:val="-"/>
        <w:ind w:firstLine="420"/>
      </w:pPr>
      <w:r>
        <w:rPr>
          <w:rFonts w:hint="eastAsia"/>
        </w:rPr>
        <w:t>9、按照国家有关规定和《基金合同》约定，可以在基金财产中列支的其他费用。</w:t>
      </w:r>
    </w:p>
    <w:p w:rsidR="00817F43" w:rsidRDefault="00817F43" w:rsidP="00817F43">
      <w:pPr>
        <w:pStyle w:val="-"/>
        <w:ind w:firstLine="420"/>
      </w:pPr>
    </w:p>
    <w:p w:rsidR="00817F43" w:rsidRDefault="00817F43" w:rsidP="00817F43">
      <w:pPr>
        <w:pStyle w:val="-"/>
        <w:ind w:firstLine="420"/>
      </w:pPr>
      <w:r>
        <w:rPr>
          <w:rFonts w:hint="eastAsia"/>
        </w:rPr>
        <w:t>二、基金费用计提方法、计提标准和支付方式</w:t>
      </w:r>
    </w:p>
    <w:p w:rsidR="00817F43" w:rsidRDefault="00817F43" w:rsidP="00817F43">
      <w:pPr>
        <w:pStyle w:val="-"/>
        <w:ind w:firstLine="420"/>
      </w:pPr>
      <w:r>
        <w:rPr>
          <w:rFonts w:hint="eastAsia"/>
        </w:rPr>
        <w:t>1、基金管理人的管理费</w:t>
      </w:r>
    </w:p>
    <w:p w:rsidR="00817F43" w:rsidRDefault="00817F43" w:rsidP="00817F43">
      <w:pPr>
        <w:pStyle w:val="-"/>
        <w:ind w:firstLine="420"/>
      </w:pPr>
      <w:r>
        <w:rPr>
          <w:rFonts w:hint="eastAsia"/>
        </w:rPr>
        <w:t>本基金的管理费按前一日基金资产净值的1.5%年费率计提。管理费的计算方法如下：</w:t>
      </w:r>
    </w:p>
    <w:p w:rsidR="00817F43" w:rsidRDefault="00817F43" w:rsidP="00817F43">
      <w:pPr>
        <w:pStyle w:val="-"/>
        <w:ind w:firstLine="420"/>
      </w:pPr>
      <w:r>
        <w:rPr>
          <w:rFonts w:hint="eastAsia"/>
        </w:rPr>
        <w:t>H＝E×1.5%÷当年天数</w:t>
      </w:r>
    </w:p>
    <w:p w:rsidR="00817F43" w:rsidRDefault="00817F43" w:rsidP="00817F43">
      <w:pPr>
        <w:pStyle w:val="-"/>
        <w:ind w:firstLine="420"/>
      </w:pPr>
      <w:r>
        <w:rPr>
          <w:rFonts w:hint="eastAsia"/>
        </w:rPr>
        <w:t>H为每日应计提的基金管理费</w:t>
      </w:r>
    </w:p>
    <w:p w:rsidR="00817F43" w:rsidRDefault="00817F43" w:rsidP="00817F43">
      <w:pPr>
        <w:pStyle w:val="-"/>
        <w:ind w:firstLine="420"/>
      </w:pPr>
      <w:r>
        <w:rPr>
          <w:rFonts w:hint="eastAsia"/>
        </w:rPr>
        <w:t>E为前一日的基金资产净值</w:t>
      </w:r>
    </w:p>
    <w:p w:rsidR="00817F43" w:rsidRDefault="00817F43" w:rsidP="00817F43">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817F43" w:rsidRDefault="00817F43" w:rsidP="00817F43">
      <w:pPr>
        <w:pStyle w:val="-"/>
        <w:ind w:firstLine="420"/>
      </w:pPr>
      <w:r>
        <w:rPr>
          <w:rFonts w:hint="eastAsia"/>
        </w:rPr>
        <w:t>2、基金托管人的托管费</w:t>
      </w:r>
    </w:p>
    <w:p w:rsidR="00817F43" w:rsidRDefault="00817F43" w:rsidP="00817F43">
      <w:pPr>
        <w:pStyle w:val="-"/>
        <w:ind w:firstLine="420"/>
      </w:pPr>
      <w:r>
        <w:rPr>
          <w:rFonts w:hint="eastAsia"/>
        </w:rPr>
        <w:t>本基金的托管费按前一日基金资产净值的0.25%的年费率计提。托管费的计算方法如下：</w:t>
      </w:r>
    </w:p>
    <w:p w:rsidR="00817F43" w:rsidRDefault="00817F43" w:rsidP="00817F43">
      <w:pPr>
        <w:pStyle w:val="-"/>
        <w:ind w:firstLine="420"/>
      </w:pPr>
      <w:r>
        <w:rPr>
          <w:rFonts w:hint="eastAsia"/>
        </w:rPr>
        <w:t>H＝E×0.25%÷当年天数</w:t>
      </w:r>
    </w:p>
    <w:p w:rsidR="00817F43" w:rsidRDefault="00817F43" w:rsidP="00817F43">
      <w:pPr>
        <w:pStyle w:val="-"/>
        <w:ind w:firstLine="420"/>
      </w:pPr>
      <w:r>
        <w:rPr>
          <w:rFonts w:hint="eastAsia"/>
        </w:rPr>
        <w:t>H为每日应计提的基金托管费</w:t>
      </w:r>
    </w:p>
    <w:p w:rsidR="00817F43" w:rsidRDefault="00817F43" w:rsidP="00817F43">
      <w:pPr>
        <w:pStyle w:val="-"/>
        <w:ind w:firstLine="420"/>
      </w:pPr>
      <w:r>
        <w:rPr>
          <w:rFonts w:hint="eastAsia"/>
        </w:rPr>
        <w:t>E为前一日的基金资产净值</w:t>
      </w:r>
    </w:p>
    <w:p w:rsidR="00817F43" w:rsidRDefault="00817F43" w:rsidP="00817F43">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817F43" w:rsidRDefault="00817F43" w:rsidP="00817F43">
      <w:pPr>
        <w:pStyle w:val="-"/>
        <w:ind w:firstLine="420"/>
      </w:pPr>
      <w:r>
        <w:rPr>
          <w:rFonts w:hint="eastAsia"/>
        </w:rPr>
        <w:t>上述“一、基金费用的种类中第3－9项费用”，根据有关法规及相应协议规定，按费用实际支出金额列入当期费用，由基金托管人从基金财产中支付。</w:t>
      </w:r>
    </w:p>
    <w:p w:rsidR="00817F43" w:rsidRDefault="00817F43" w:rsidP="00817F43">
      <w:pPr>
        <w:pStyle w:val="-"/>
        <w:ind w:firstLine="420"/>
      </w:pPr>
    </w:p>
    <w:p w:rsidR="00817F43" w:rsidRDefault="00817F43" w:rsidP="00817F43">
      <w:pPr>
        <w:pStyle w:val="-"/>
        <w:ind w:firstLine="420"/>
      </w:pPr>
      <w:r>
        <w:rPr>
          <w:rFonts w:hint="eastAsia"/>
        </w:rPr>
        <w:lastRenderedPageBreak/>
        <w:t>三、不列入基金费用的项目</w:t>
      </w:r>
    </w:p>
    <w:p w:rsidR="00817F43" w:rsidRDefault="00817F43" w:rsidP="00817F43">
      <w:pPr>
        <w:pStyle w:val="-"/>
        <w:ind w:firstLine="420"/>
      </w:pPr>
      <w:r>
        <w:rPr>
          <w:rFonts w:hint="eastAsia"/>
        </w:rPr>
        <w:t>下列费用不列入基金费用：</w:t>
      </w:r>
    </w:p>
    <w:p w:rsidR="00817F43" w:rsidRDefault="00817F43" w:rsidP="00817F43">
      <w:pPr>
        <w:pStyle w:val="-"/>
        <w:ind w:firstLine="420"/>
      </w:pPr>
      <w:r>
        <w:rPr>
          <w:rFonts w:hint="eastAsia"/>
        </w:rPr>
        <w:t>1、基金管理人和基金托管人因未履行或未完全履行义务导致的费用支出或基金财产的损失；</w:t>
      </w:r>
    </w:p>
    <w:p w:rsidR="00817F43" w:rsidRDefault="00817F43" w:rsidP="00817F43">
      <w:pPr>
        <w:pStyle w:val="-"/>
        <w:ind w:firstLine="420"/>
      </w:pPr>
      <w:r>
        <w:rPr>
          <w:rFonts w:hint="eastAsia"/>
        </w:rPr>
        <w:t>2、基金管理人和基金托管人处理与基金运作无关的事项发生的费用；</w:t>
      </w:r>
    </w:p>
    <w:p w:rsidR="00817F43" w:rsidRDefault="00817F43" w:rsidP="00817F43">
      <w:pPr>
        <w:pStyle w:val="-"/>
        <w:ind w:firstLine="420"/>
      </w:pPr>
      <w:r>
        <w:rPr>
          <w:rFonts w:hint="eastAsia"/>
        </w:rPr>
        <w:t>3、《基金合同》生效前的相关费用；</w:t>
      </w:r>
    </w:p>
    <w:p w:rsidR="00817F43" w:rsidRDefault="00817F43" w:rsidP="00817F43">
      <w:pPr>
        <w:pStyle w:val="-"/>
        <w:ind w:firstLine="420"/>
      </w:pPr>
      <w:r>
        <w:rPr>
          <w:rFonts w:hint="eastAsia"/>
        </w:rPr>
        <w:t>4、其他根据相关法律法规及中国证监会的有关规定不得列入基金费用的项目。</w:t>
      </w:r>
    </w:p>
    <w:p w:rsidR="00817F43" w:rsidRDefault="00817F43" w:rsidP="00817F43">
      <w:pPr>
        <w:pStyle w:val="-"/>
        <w:ind w:firstLine="420"/>
      </w:pPr>
    </w:p>
    <w:p w:rsidR="00817F43" w:rsidRDefault="00817F43" w:rsidP="00817F43">
      <w:pPr>
        <w:pStyle w:val="-"/>
        <w:ind w:firstLine="420"/>
      </w:pPr>
      <w:r>
        <w:rPr>
          <w:rFonts w:hint="eastAsia"/>
        </w:rPr>
        <w:t>四、费用调整</w:t>
      </w:r>
    </w:p>
    <w:p w:rsidR="00817F43" w:rsidRDefault="00817F43" w:rsidP="00817F43">
      <w:pPr>
        <w:pStyle w:val="-"/>
        <w:ind w:firstLine="420"/>
      </w:pPr>
      <w:r>
        <w:rPr>
          <w:rFonts w:hint="eastAsia"/>
        </w:rPr>
        <w:t>基金管理人可以根据与基金份额持有人利益一致的原则，结合产品特点和投资人的需求设置基金管理费率的结构和水平。</w:t>
      </w:r>
    </w:p>
    <w:p w:rsidR="00817F43" w:rsidRDefault="00817F43" w:rsidP="00817F43">
      <w:pPr>
        <w:pStyle w:val="-"/>
        <w:ind w:firstLine="420"/>
      </w:pPr>
      <w:r>
        <w:rPr>
          <w:rFonts w:hint="eastAsia"/>
        </w:rPr>
        <w:t>基金管理人和基金托管人可根据基金规模等因素协商一致，酌情调低基金管理费率、托管费率，无需召开基金份额持有人大会。除根据法律法规要求提高该等报酬标准以外，提高上述费率需经基金份额持有人大会决议通过。基金管理人必须于新的费率实施日前在指定媒介上公告。</w:t>
      </w:r>
    </w:p>
    <w:p w:rsidR="00817F43" w:rsidRDefault="00817F43" w:rsidP="00817F43">
      <w:pPr>
        <w:pStyle w:val="-"/>
        <w:ind w:firstLine="420"/>
      </w:pPr>
    </w:p>
    <w:p w:rsidR="00817F43" w:rsidRDefault="00817F43" w:rsidP="00817F43">
      <w:pPr>
        <w:pStyle w:val="-"/>
        <w:ind w:firstLine="420"/>
      </w:pPr>
      <w:r>
        <w:rPr>
          <w:rFonts w:hint="eastAsia"/>
        </w:rPr>
        <w:t>五、基金税收</w:t>
      </w:r>
    </w:p>
    <w:p w:rsidR="00817F43" w:rsidRDefault="00817F43" w:rsidP="00817F43">
      <w:pPr>
        <w:pStyle w:val="-"/>
        <w:ind w:firstLine="420"/>
      </w:pPr>
      <w:r>
        <w:rPr>
          <w:rFonts w:hint="eastAsia"/>
        </w:rPr>
        <w:t>本基金运作过程中涉及的各纳税主体，其纳税义务按国家税收法律、法规执行。</w:t>
      </w:r>
    </w:p>
    <w:p w:rsidR="00817F43" w:rsidRDefault="00817F43">
      <w:pPr>
        <w:widowControl/>
        <w:jc w:val="left"/>
        <w:rPr>
          <w:rFonts w:ascii="宋体" w:hAnsi="宋体"/>
          <w:color w:val="222222"/>
          <w:kern w:val="0"/>
          <w:szCs w:val="21"/>
          <w:lang w:val="x-none" w:eastAsia="x-none"/>
        </w:rPr>
      </w:pPr>
      <w:r>
        <w:br w:type="page"/>
      </w:r>
    </w:p>
    <w:p w:rsidR="00817F43" w:rsidRDefault="00817F43" w:rsidP="00817F43">
      <w:pPr>
        <w:pStyle w:val="-1"/>
      </w:pPr>
      <w:bookmarkStart w:id="14" w:name="_Toc53733437"/>
      <w:r>
        <w:rPr>
          <w:rFonts w:hint="eastAsia"/>
        </w:rPr>
        <w:lastRenderedPageBreak/>
        <w:t>§</w:t>
      </w:r>
      <w:r>
        <w:t>14 基金的会计与审计</w:t>
      </w:r>
      <w:bookmarkEnd w:id="14"/>
    </w:p>
    <w:p w:rsidR="00817F43" w:rsidRDefault="00817F43" w:rsidP="00817F43">
      <w:pPr>
        <w:pStyle w:val="-"/>
        <w:ind w:firstLine="420"/>
      </w:pPr>
      <w:r>
        <w:rPr>
          <w:rFonts w:hint="eastAsia"/>
        </w:rPr>
        <w:t>一、基金会计政策</w:t>
      </w:r>
    </w:p>
    <w:p w:rsidR="00817F43" w:rsidRDefault="00817F43" w:rsidP="00817F43">
      <w:pPr>
        <w:pStyle w:val="-"/>
        <w:ind w:firstLine="420"/>
      </w:pPr>
      <w:r>
        <w:rPr>
          <w:rFonts w:hint="eastAsia"/>
        </w:rPr>
        <w:t>1、基金管理人为本基金的基金会计责任方；</w:t>
      </w:r>
    </w:p>
    <w:p w:rsidR="00817F43" w:rsidRDefault="00817F43" w:rsidP="00817F43">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817F43" w:rsidRDefault="00817F43" w:rsidP="00817F43">
      <w:pPr>
        <w:pStyle w:val="-"/>
        <w:ind w:firstLine="420"/>
      </w:pPr>
      <w:r>
        <w:rPr>
          <w:rFonts w:hint="eastAsia"/>
        </w:rPr>
        <w:t>3、基金核算以人民币为记账本位币，以人民币元为记账单位；</w:t>
      </w:r>
    </w:p>
    <w:p w:rsidR="00817F43" w:rsidRDefault="00817F43" w:rsidP="00817F43">
      <w:pPr>
        <w:pStyle w:val="-"/>
        <w:ind w:firstLine="420"/>
      </w:pPr>
      <w:r>
        <w:rPr>
          <w:rFonts w:hint="eastAsia"/>
        </w:rPr>
        <w:t>4、会计制度执行国家有关会计制度；</w:t>
      </w:r>
    </w:p>
    <w:p w:rsidR="00817F43" w:rsidRDefault="00817F43" w:rsidP="00817F43">
      <w:pPr>
        <w:pStyle w:val="-"/>
        <w:ind w:firstLine="420"/>
      </w:pPr>
      <w:r>
        <w:rPr>
          <w:rFonts w:hint="eastAsia"/>
        </w:rPr>
        <w:t>5、本基金独立建账、独立核算；</w:t>
      </w:r>
    </w:p>
    <w:p w:rsidR="00817F43" w:rsidRDefault="00817F43" w:rsidP="00817F43">
      <w:pPr>
        <w:pStyle w:val="-"/>
        <w:ind w:firstLine="420"/>
      </w:pPr>
      <w:r>
        <w:rPr>
          <w:rFonts w:hint="eastAsia"/>
        </w:rPr>
        <w:t>6、基金管理人及基金托管人各自保留完整的会计账目、凭证并进行日常的会计核算，按照有关规定编制基金会计报表；</w:t>
      </w:r>
    </w:p>
    <w:p w:rsidR="00817F43" w:rsidRDefault="00817F43" w:rsidP="00817F43">
      <w:pPr>
        <w:pStyle w:val="-"/>
        <w:ind w:firstLine="420"/>
      </w:pPr>
      <w:r>
        <w:rPr>
          <w:rFonts w:hint="eastAsia"/>
        </w:rPr>
        <w:t>7、基金托管人每月与基金管理人就基金的会计核算、报表编制等进行核对并以书面方式确认。</w:t>
      </w:r>
    </w:p>
    <w:p w:rsidR="00817F43" w:rsidRDefault="00817F43" w:rsidP="00817F43">
      <w:pPr>
        <w:pStyle w:val="-"/>
        <w:ind w:firstLine="420"/>
      </w:pPr>
    </w:p>
    <w:p w:rsidR="00817F43" w:rsidRDefault="00817F43" w:rsidP="00817F43">
      <w:pPr>
        <w:pStyle w:val="-"/>
        <w:ind w:firstLine="420"/>
      </w:pPr>
      <w:r>
        <w:rPr>
          <w:rFonts w:hint="eastAsia"/>
        </w:rPr>
        <w:t>二、基金的年度审计</w:t>
      </w:r>
    </w:p>
    <w:p w:rsidR="00817F43" w:rsidRDefault="00817F43" w:rsidP="00817F43">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817F43" w:rsidRDefault="00817F43" w:rsidP="00817F43">
      <w:pPr>
        <w:pStyle w:val="-"/>
        <w:ind w:firstLine="420"/>
      </w:pPr>
      <w:r>
        <w:rPr>
          <w:rFonts w:hint="eastAsia"/>
        </w:rPr>
        <w:t>2、会计师事务所更换经办注册会计师，应事先征得基金管理人同意。</w:t>
      </w:r>
    </w:p>
    <w:p w:rsidR="00817F43" w:rsidRDefault="00817F43" w:rsidP="00817F43">
      <w:pPr>
        <w:pStyle w:val="-"/>
        <w:ind w:firstLine="420"/>
      </w:pPr>
      <w:r>
        <w:rPr>
          <w:rFonts w:hint="eastAsia"/>
        </w:rPr>
        <w:t>3、基金管理人认为有充足理由更换会计师事务所，须通报基金托管人。更换会计师事务所需在2日内在指定媒介公告。</w:t>
      </w:r>
    </w:p>
    <w:p w:rsidR="00817F43" w:rsidRDefault="00817F43">
      <w:pPr>
        <w:widowControl/>
        <w:jc w:val="left"/>
        <w:rPr>
          <w:rFonts w:ascii="宋体" w:hAnsi="宋体"/>
          <w:color w:val="222222"/>
          <w:kern w:val="0"/>
          <w:szCs w:val="21"/>
          <w:lang w:val="x-none" w:eastAsia="x-none"/>
        </w:rPr>
      </w:pPr>
      <w:r>
        <w:br w:type="page"/>
      </w:r>
    </w:p>
    <w:p w:rsidR="00817F43" w:rsidRDefault="00817F43" w:rsidP="00817F43">
      <w:pPr>
        <w:pStyle w:val="-1"/>
      </w:pPr>
      <w:bookmarkStart w:id="15" w:name="_Toc53733438"/>
      <w:r>
        <w:rPr>
          <w:rFonts w:hint="eastAsia"/>
        </w:rPr>
        <w:lastRenderedPageBreak/>
        <w:t>§</w:t>
      </w:r>
      <w:r>
        <w:t>15 基金的信息披露</w:t>
      </w:r>
      <w:bookmarkEnd w:id="15"/>
    </w:p>
    <w:p w:rsidR="00817F43" w:rsidRDefault="00817F43" w:rsidP="00817F43">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817F43" w:rsidRDefault="00817F43" w:rsidP="00817F43">
      <w:pPr>
        <w:pStyle w:val="-"/>
        <w:ind w:firstLine="420"/>
      </w:pPr>
    </w:p>
    <w:p w:rsidR="00817F43" w:rsidRDefault="00817F43" w:rsidP="00817F43">
      <w:pPr>
        <w:pStyle w:val="-"/>
        <w:ind w:firstLine="420"/>
      </w:pPr>
      <w:r>
        <w:rPr>
          <w:rFonts w:hint="eastAsia"/>
        </w:rPr>
        <w:t>二、信息披露义务人</w:t>
      </w:r>
    </w:p>
    <w:p w:rsidR="00817F43" w:rsidRDefault="00817F43" w:rsidP="00817F43">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817F43" w:rsidRDefault="00817F43" w:rsidP="00817F43">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817F43" w:rsidRDefault="00817F43" w:rsidP="00817F43">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817F43" w:rsidRDefault="00817F43" w:rsidP="00817F43">
      <w:pPr>
        <w:pStyle w:val="-"/>
        <w:ind w:firstLine="420"/>
      </w:pPr>
    </w:p>
    <w:p w:rsidR="00817F43" w:rsidRDefault="00817F43" w:rsidP="00817F43">
      <w:pPr>
        <w:pStyle w:val="-"/>
        <w:ind w:firstLine="420"/>
      </w:pPr>
      <w:r>
        <w:rPr>
          <w:rFonts w:hint="eastAsia"/>
        </w:rPr>
        <w:t>三、本基金信息披露义务人承诺公开披露的基金信息，不得有下列行为：</w:t>
      </w:r>
    </w:p>
    <w:p w:rsidR="00817F43" w:rsidRDefault="00817F43" w:rsidP="00817F43">
      <w:pPr>
        <w:pStyle w:val="-"/>
        <w:ind w:firstLine="420"/>
      </w:pPr>
      <w:r>
        <w:rPr>
          <w:rFonts w:hint="eastAsia"/>
        </w:rPr>
        <w:t>1、虚假记载、误导性陈述或者重大遗漏；</w:t>
      </w:r>
    </w:p>
    <w:p w:rsidR="00817F43" w:rsidRDefault="00817F43" w:rsidP="00817F43">
      <w:pPr>
        <w:pStyle w:val="-"/>
        <w:ind w:firstLine="420"/>
      </w:pPr>
      <w:r>
        <w:rPr>
          <w:rFonts w:hint="eastAsia"/>
        </w:rPr>
        <w:t>2、对证券投资业绩进行预测；</w:t>
      </w:r>
    </w:p>
    <w:p w:rsidR="00817F43" w:rsidRDefault="00817F43" w:rsidP="00817F43">
      <w:pPr>
        <w:pStyle w:val="-"/>
        <w:ind w:firstLine="420"/>
      </w:pPr>
      <w:r>
        <w:rPr>
          <w:rFonts w:hint="eastAsia"/>
        </w:rPr>
        <w:t>3、违规承诺收益或者承担损失；</w:t>
      </w:r>
    </w:p>
    <w:p w:rsidR="00817F43" w:rsidRDefault="00817F43" w:rsidP="00817F43">
      <w:pPr>
        <w:pStyle w:val="-"/>
        <w:ind w:firstLine="420"/>
      </w:pPr>
      <w:r>
        <w:rPr>
          <w:rFonts w:hint="eastAsia"/>
        </w:rPr>
        <w:t>4、诋毁其他基金管理人、基金托管人或者基金销售机构；</w:t>
      </w:r>
    </w:p>
    <w:p w:rsidR="00817F43" w:rsidRDefault="00817F43" w:rsidP="00817F43">
      <w:pPr>
        <w:pStyle w:val="-"/>
        <w:ind w:firstLine="420"/>
      </w:pPr>
      <w:r>
        <w:rPr>
          <w:rFonts w:hint="eastAsia"/>
        </w:rPr>
        <w:t>5、登载任何自然人、法人或者非法人组织的祝贺性、恭维性或推荐性的文字；</w:t>
      </w:r>
    </w:p>
    <w:p w:rsidR="00817F43" w:rsidRDefault="00817F43" w:rsidP="00817F43">
      <w:pPr>
        <w:pStyle w:val="-"/>
        <w:ind w:firstLine="420"/>
      </w:pPr>
      <w:r>
        <w:rPr>
          <w:rFonts w:hint="eastAsia"/>
        </w:rPr>
        <w:t>6、中国证监会禁止的其他行为。</w:t>
      </w:r>
    </w:p>
    <w:p w:rsidR="00817F43" w:rsidRDefault="00817F43" w:rsidP="00817F43">
      <w:pPr>
        <w:pStyle w:val="-"/>
        <w:ind w:firstLine="420"/>
      </w:pPr>
    </w:p>
    <w:p w:rsidR="00817F43" w:rsidRDefault="00817F43" w:rsidP="00817F43">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817F43" w:rsidRDefault="00817F43" w:rsidP="00817F43">
      <w:pPr>
        <w:pStyle w:val="-"/>
        <w:ind w:firstLine="420"/>
      </w:pPr>
      <w:r>
        <w:rPr>
          <w:rFonts w:hint="eastAsia"/>
        </w:rPr>
        <w:t>本基金公开披露的信息采用阿拉伯数字；除特别说明外，货币单位为人民币元。</w:t>
      </w:r>
    </w:p>
    <w:p w:rsidR="00817F43" w:rsidRDefault="00817F43" w:rsidP="00817F43">
      <w:pPr>
        <w:pStyle w:val="-"/>
        <w:ind w:firstLine="420"/>
      </w:pPr>
    </w:p>
    <w:p w:rsidR="00817F43" w:rsidRDefault="00817F43" w:rsidP="00817F43">
      <w:pPr>
        <w:pStyle w:val="-"/>
        <w:ind w:firstLine="420"/>
      </w:pPr>
      <w:r>
        <w:rPr>
          <w:rFonts w:hint="eastAsia"/>
        </w:rPr>
        <w:t>五、公开披露的基金信息</w:t>
      </w:r>
    </w:p>
    <w:p w:rsidR="00817F43" w:rsidRDefault="00817F43" w:rsidP="00817F43">
      <w:pPr>
        <w:pStyle w:val="-"/>
        <w:ind w:firstLine="420"/>
      </w:pPr>
      <w:r>
        <w:rPr>
          <w:rFonts w:hint="eastAsia"/>
        </w:rPr>
        <w:t>公开披露的基金信息包括：</w:t>
      </w:r>
    </w:p>
    <w:p w:rsidR="00817F43" w:rsidRDefault="00817F43" w:rsidP="00817F43">
      <w:pPr>
        <w:pStyle w:val="-"/>
        <w:ind w:firstLine="420"/>
      </w:pPr>
      <w:r>
        <w:rPr>
          <w:rFonts w:hint="eastAsia"/>
        </w:rPr>
        <w:t>（一）基金招募说明书、《基金合同》、基金托管协议、基金产品资料概要</w:t>
      </w:r>
    </w:p>
    <w:p w:rsidR="00817F43" w:rsidRDefault="00817F43" w:rsidP="00817F43">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817F43" w:rsidRDefault="00817F43" w:rsidP="00817F43">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817F43" w:rsidRDefault="00817F43" w:rsidP="00817F43">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817F43" w:rsidRDefault="00817F43" w:rsidP="00817F43">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817F43" w:rsidRDefault="00817F43" w:rsidP="00817F43">
      <w:pPr>
        <w:pStyle w:val="-"/>
        <w:ind w:firstLine="420"/>
      </w:pPr>
      <w:r>
        <w:rPr>
          <w:rFonts w:hint="eastAsia"/>
        </w:rPr>
        <w:t>3、基金托管协议是界定基金托管人和基金管理人在基金财产保管及基金运作监督等活动中的权利、义务关系的法律文件。</w:t>
      </w:r>
    </w:p>
    <w:p w:rsidR="00817F43" w:rsidRDefault="00817F43" w:rsidP="00817F43">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817F43" w:rsidRDefault="00817F43" w:rsidP="00817F43">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817F43" w:rsidRDefault="00817F43" w:rsidP="00817F43">
      <w:pPr>
        <w:pStyle w:val="-"/>
        <w:ind w:firstLine="420"/>
      </w:pPr>
      <w:r>
        <w:rPr>
          <w:rFonts w:hint="eastAsia"/>
        </w:rPr>
        <w:t>（二）基金份额发售公告</w:t>
      </w:r>
    </w:p>
    <w:p w:rsidR="00817F43" w:rsidRDefault="00817F43" w:rsidP="00817F43">
      <w:pPr>
        <w:pStyle w:val="-"/>
        <w:ind w:firstLine="420"/>
      </w:pPr>
      <w:r>
        <w:rPr>
          <w:rFonts w:hint="eastAsia"/>
        </w:rPr>
        <w:t>基金管理人应当就基金份额发售的具体事宜编制基金份额发售公告，并在披露招募说明书的当日登载于指定媒介上。</w:t>
      </w:r>
    </w:p>
    <w:p w:rsidR="00817F43" w:rsidRDefault="00817F43" w:rsidP="00817F43">
      <w:pPr>
        <w:pStyle w:val="-"/>
        <w:ind w:firstLine="420"/>
      </w:pPr>
      <w:r>
        <w:rPr>
          <w:rFonts w:hint="eastAsia"/>
        </w:rPr>
        <w:t>（三）《基金合同》生效公告</w:t>
      </w:r>
    </w:p>
    <w:p w:rsidR="00817F43" w:rsidRDefault="00817F43" w:rsidP="00817F43">
      <w:pPr>
        <w:pStyle w:val="-"/>
        <w:ind w:firstLine="420"/>
      </w:pPr>
      <w:r>
        <w:rPr>
          <w:rFonts w:hint="eastAsia"/>
        </w:rPr>
        <w:t>基金管理人应当在收到中国证监会确认文件的次日在指定媒介上登载《基金合同》生效公告。</w:t>
      </w:r>
    </w:p>
    <w:p w:rsidR="00817F43" w:rsidRDefault="00817F43" w:rsidP="00817F43">
      <w:pPr>
        <w:pStyle w:val="-"/>
        <w:ind w:firstLine="420"/>
      </w:pPr>
      <w:r>
        <w:rPr>
          <w:rFonts w:hint="eastAsia"/>
        </w:rPr>
        <w:t>（四）基金净值信息</w:t>
      </w:r>
    </w:p>
    <w:p w:rsidR="00817F43" w:rsidRDefault="00817F43" w:rsidP="00817F43">
      <w:pPr>
        <w:pStyle w:val="-"/>
        <w:ind w:firstLine="420"/>
      </w:pPr>
      <w:r>
        <w:rPr>
          <w:rFonts w:hint="eastAsia"/>
        </w:rPr>
        <w:t>《基金合同》生效后，在开始办理基金份额申购或者赎回前，基金管理人应当至少每周在指定网站披露一次基金份额净值和基金份额累计净值。</w:t>
      </w:r>
    </w:p>
    <w:p w:rsidR="00817F43" w:rsidRDefault="00817F43" w:rsidP="00817F43">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817F43" w:rsidRDefault="00817F43" w:rsidP="00817F43">
      <w:pPr>
        <w:pStyle w:val="-"/>
        <w:ind w:firstLine="420"/>
      </w:pPr>
      <w:r>
        <w:rPr>
          <w:rFonts w:hint="eastAsia"/>
        </w:rPr>
        <w:t>基金管理人应当在不晚于半年度和年度最后一日的次日，在指定网站披露半年度和年度最后一日的基金份额净值和基金份额累计净值。</w:t>
      </w:r>
    </w:p>
    <w:p w:rsidR="00817F43" w:rsidRDefault="00817F43" w:rsidP="00817F43">
      <w:pPr>
        <w:pStyle w:val="-"/>
        <w:ind w:firstLine="420"/>
      </w:pPr>
      <w:r>
        <w:rPr>
          <w:rFonts w:hint="eastAsia"/>
        </w:rPr>
        <w:t>（五）基金份额申购、赎回价格</w:t>
      </w:r>
    </w:p>
    <w:p w:rsidR="00817F43" w:rsidRDefault="00817F43" w:rsidP="00817F43">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817F43" w:rsidRDefault="00817F43" w:rsidP="00817F43">
      <w:pPr>
        <w:pStyle w:val="-"/>
        <w:ind w:firstLine="420"/>
      </w:pPr>
      <w:r>
        <w:rPr>
          <w:rFonts w:hint="eastAsia"/>
        </w:rPr>
        <w:t>（六）基金定期报告，包括包括基金年度报告、基金中期报告和基金季度报告</w:t>
      </w:r>
    </w:p>
    <w:p w:rsidR="00817F43" w:rsidRDefault="00817F43" w:rsidP="00817F43">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817F43" w:rsidRDefault="00817F43" w:rsidP="00817F43">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817F43" w:rsidRDefault="00817F43" w:rsidP="00817F43">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817F43" w:rsidRDefault="00817F43" w:rsidP="00817F43">
      <w:pPr>
        <w:pStyle w:val="-"/>
        <w:ind w:firstLine="420"/>
      </w:pPr>
      <w:r>
        <w:rPr>
          <w:rFonts w:hint="eastAsia"/>
        </w:rPr>
        <w:t>《基金合同》生效不足2个月的，基金管理人可以不编制当期季度报告、中期报告或者年度报告。</w:t>
      </w:r>
    </w:p>
    <w:p w:rsidR="00817F43" w:rsidRDefault="00817F43" w:rsidP="00817F43">
      <w:pPr>
        <w:pStyle w:val="-"/>
        <w:ind w:firstLine="420"/>
      </w:pPr>
      <w:r>
        <w:rPr>
          <w:rFonts w:hint="eastAsia"/>
        </w:rPr>
        <w:t>本基金在季度报告、中期报告、年度报告等定期报告和招募说明书(更新)等文件中披露中小企业私募债券的投资情况。</w:t>
      </w:r>
    </w:p>
    <w:p w:rsidR="00817F43" w:rsidRDefault="00817F43" w:rsidP="00817F43">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817F43" w:rsidRDefault="00817F43" w:rsidP="00817F43">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817F43" w:rsidRDefault="00817F43" w:rsidP="00817F43">
      <w:pPr>
        <w:pStyle w:val="-"/>
        <w:ind w:firstLine="420"/>
      </w:pPr>
      <w:r>
        <w:rPr>
          <w:rFonts w:hint="eastAsia"/>
        </w:rPr>
        <w:t>基金持续运作过程中，应当在基金年度报告和中期报告中披露基金组合资产情况及其流动性风险分析等。</w:t>
      </w:r>
    </w:p>
    <w:p w:rsidR="00817F43" w:rsidRDefault="00817F43" w:rsidP="00817F43">
      <w:pPr>
        <w:pStyle w:val="-"/>
        <w:ind w:firstLine="420"/>
      </w:pPr>
      <w:r>
        <w:rPr>
          <w:rFonts w:hint="eastAsia"/>
        </w:rPr>
        <w:t>（七）临时报告</w:t>
      </w:r>
    </w:p>
    <w:p w:rsidR="00817F43" w:rsidRDefault="00817F43" w:rsidP="00817F43">
      <w:pPr>
        <w:pStyle w:val="-"/>
        <w:ind w:firstLine="420"/>
      </w:pPr>
      <w:r>
        <w:rPr>
          <w:rFonts w:hint="eastAsia"/>
        </w:rPr>
        <w:t>本基金发生重大事件，有关信息披露义务人应当在2个工作日内编制临时报告书，并登载在指定报刊和指定网站上。</w:t>
      </w:r>
    </w:p>
    <w:p w:rsidR="00817F43" w:rsidRDefault="00817F43" w:rsidP="00817F43">
      <w:pPr>
        <w:pStyle w:val="-"/>
        <w:ind w:firstLine="420"/>
      </w:pPr>
      <w:r>
        <w:rPr>
          <w:rFonts w:hint="eastAsia"/>
        </w:rPr>
        <w:lastRenderedPageBreak/>
        <w:t>前款所称重大事件，是指可能对基金份额持有人权益或者基金份额的价格产生重大影响的下列事件：</w:t>
      </w:r>
    </w:p>
    <w:p w:rsidR="00817F43" w:rsidRDefault="00817F43" w:rsidP="00817F43">
      <w:pPr>
        <w:pStyle w:val="-"/>
        <w:ind w:firstLine="420"/>
      </w:pPr>
      <w:r>
        <w:rPr>
          <w:rFonts w:hint="eastAsia"/>
        </w:rPr>
        <w:t>1、基金份额持有人大会的召开及决定的事项；</w:t>
      </w:r>
    </w:p>
    <w:p w:rsidR="00817F43" w:rsidRDefault="00817F43" w:rsidP="00817F43">
      <w:pPr>
        <w:pStyle w:val="-"/>
        <w:ind w:firstLine="420"/>
      </w:pPr>
      <w:r>
        <w:rPr>
          <w:rFonts w:hint="eastAsia"/>
        </w:rPr>
        <w:t>2、终止《基金合同》、基金清算；</w:t>
      </w:r>
    </w:p>
    <w:p w:rsidR="00817F43" w:rsidRDefault="00817F43" w:rsidP="00817F43">
      <w:pPr>
        <w:pStyle w:val="-"/>
        <w:ind w:firstLine="420"/>
      </w:pPr>
      <w:r>
        <w:rPr>
          <w:rFonts w:hint="eastAsia"/>
        </w:rPr>
        <w:t>3、基金扩募、延长基金合同期限；</w:t>
      </w:r>
    </w:p>
    <w:p w:rsidR="00817F43" w:rsidRDefault="00817F43" w:rsidP="00817F43">
      <w:pPr>
        <w:pStyle w:val="-"/>
        <w:ind w:firstLine="420"/>
      </w:pPr>
      <w:r>
        <w:rPr>
          <w:rFonts w:hint="eastAsia"/>
        </w:rPr>
        <w:t>4、转换基金运作方式、基金合并；</w:t>
      </w:r>
    </w:p>
    <w:p w:rsidR="00817F43" w:rsidRDefault="00817F43" w:rsidP="00817F43">
      <w:pPr>
        <w:pStyle w:val="-"/>
        <w:ind w:firstLine="420"/>
      </w:pPr>
      <w:r>
        <w:rPr>
          <w:rFonts w:hint="eastAsia"/>
        </w:rPr>
        <w:t>5、更换基金管理人、基金托管人、基金份额登记机构，基金改聘会计师事务所；</w:t>
      </w:r>
    </w:p>
    <w:p w:rsidR="00817F43" w:rsidRDefault="00817F43" w:rsidP="00817F43">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817F43" w:rsidRDefault="00817F43" w:rsidP="00817F43">
      <w:pPr>
        <w:pStyle w:val="-"/>
        <w:ind w:firstLine="420"/>
      </w:pPr>
      <w:r>
        <w:rPr>
          <w:rFonts w:hint="eastAsia"/>
        </w:rPr>
        <w:t>7、基金管理人、基金托管人的法定名称、住所发生变更；</w:t>
      </w:r>
    </w:p>
    <w:p w:rsidR="00817F43" w:rsidRDefault="00817F43" w:rsidP="00817F43">
      <w:pPr>
        <w:pStyle w:val="-"/>
        <w:ind w:firstLine="420"/>
      </w:pPr>
      <w:r>
        <w:rPr>
          <w:rFonts w:hint="eastAsia"/>
        </w:rPr>
        <w:t>8、基金管理人变更持有百分之五以上股权的股东、基金管理人的实际控制人变更；</w:t>
      </w:r>
    </w:p>
    <w:p w:rsidR="00817F43" w:rsidRDefault="00817F43" w:rsidP="00817F43">
      <w:pPr>
        <w:pStyle w:val="-"/>
        <w:ind w:firstLine="420"/>
      </w:pPr>
      <w:r>
        <w:rPr>
          <w:rFonts w:hint="eastAsia"/>
        </w:rPr>
        <w:t>9、基金募集期延长或提前结束募集；</w:t>
      </w:r>
    </w:p>
    <w:p w:rsidR="00817F43" w:rsidRDefault="00817F43" w:rsidP="00817F43">
      <w:pPr>
        <w:pStyle w:val="-"/>
        <w:ind w:firstLine="420"/>
      </w:pPr>
      <w:r>
        <w:rPr>
          <w:rFonts w:hint="eastAsia"/>
        </w:rPr>
        <w:t>10、基金管理人的高级管理人员、基金经理和基金托管人专门基金托管部门负责人发生变动；</w:t>
      </w:r>
    </w:p>
    <w:p w:rsidR="00817F43" w:rsidRDefault="00817F43" w:rsidP="00817F43">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817F43" w:rsidRDefault="00817F43" w:rsidP="00817F43">
      <w:pPr>
        <w:pStyle w:val="-"/>
        <w:ind w:firstLine="420"/>
      </w:pPr>
      <w:r>
        <w:rPr>
          <w:rFonts w:hint="eastAsia"/>
        </w:rPr>
        <w:t>12、涉及基金管理业务、基金财产、基金托管业务的诉讼或仲裁；</w:t>
      </w:r>
    </w:p>
    <w:p w:rsidR="00817F43" w:rsidRDefault="00817F43" w:rsidP="00817F43">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817F43" w:rsidRDefault="00817F43" w:rsidP="00817F43">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817F43" w:rsidRDefault="00817F43" w:rsidP="00817F43">
      <w:pPr>
        <w:pStyle w:val="-"/>
        <w:ind w:firstLine="420"/>
      </w:pPr>
      <w:r>
        <w:rPr>
          <w:rFonts w:hint="eastAsia"/>
        </w:rPr>
        <w:t>15、基金收益分配事项；</w:t>
      </w:r>
    </w:p>
    <w:p w:rsidR="00817F43" w:rsidRDefault="00817F43" w:rsidP="00817F43">
      <w:pPr>
        <w:pStyle w:val="-"/>
        <w:ind w:firstLine="420"/>
      </w:pPr>
      <w:r>
        <w:rPr>
          <w:rFonts w:hint="eastAsia"/>
        </w:rPr>
        <w:t>16、管理费、托管费、申购费、赎回费等费用计提标准、计提方式和费率发生变更；</w:t>
      </w:r>
    </w:p>
    <w:p w:rsidR="00817F43" w:rsidRDefault="00817F43" w:rsidP="00817F43">
      <w:pPr>
        <w:pStyle w:val="-"/>
        <w:ind w:firstLine="420"/>
      </w:pPr>
      <w:r>
        <w:rPr>
          <w:rFonts w:hint="eastAsia"/>
        </w:rPr>
        <w:t>17、基金份额净值计价错误达基金份额净值百分之零点五；</w:t>
      </w:r>
    </w:p>
    <w:p w:rsidR="00817F43" w:rsidRDefault="00817F43" w:rsidP="00817F43">
      <w:pPr>
        <w:pStyle w:val="-"/>
        <w:ind w:firstLine="420"/>
      </w:pPr>
      <w:r>
        <w:rPr>
          <w:rFonts w:hint="eastAsia"/>
        </w:rPr>
        <w:t>18、本基金开始办理申购、赎回；</w:t>
      </w:r>
    </w:p>
    <w:p w:rsidR="00817F43" w:rsidRDefault="00817F43" w:rsidP="00817F43">
      <w:pPr>
        <w:pStyle w:val="-"/>
        <w:ind w:firstLine="420"/>
      </w:pPr>
      <w:r>
        <w:rPr>
          <w:rFonts w:hint="eastAsia"/>
        </w:rPr>
        <w:t>19、本基金发生巨额赎回并延期办理；</w:t>
      </w:r>
    </w:p>
    <w:p w:rsidR="00817F43" w:rsidRDefault="00817F43" w:rsidP="00817F43">
      <w:pPr>
        <w:pStyle w:val="-"/>
        <w:ind w:firstLine="420"/>
      </w:pPr>
      <w:r>
        <w:rPr>
          <w:rFonts w:hint="eastAsia"/>
        </w:rPr>
        <w:t>20、本基金连续发生巨额赎回并暂停接受赎回申请或延缓支付赎回款项；</w:t>
      </w:r>
    </w:p>
    <w:p w:rsidR="00817F43" w:rsidRDefault="00817F43" w:rsidP="00817F43">
      <w:pPr>
        <w:pStyle w:val="-"/>
        <w:ind w:firstLine="420"/>
      </w:pPr>
      <w:r>
        <w:rPr>
          <w:rFonts w:hint="eastAsia"/>
        </w:rPr>
        <w:t>21、本基金暂停接受申购、赎回申请或重新接受申购、赎回申请；</w:t>
      </w:r>
    </w:p>
    <w:p w:rsidR="00817F43" w:rsidRDefault="00817F43" w:rsidP="00817F43">
      <w:pPr>
        <w:pStyle w:val="-"/>
        <w:ind w:firstLine="420"/>
      </w:pPr>
      <w:r>
        <w:rPr>
          <w:rFonts w:hint="eastAsia"/>
        </w:rPr>
        <w:t>22、本基金投资中小企业私募债券后两个交易日内，在中国证监会指定媒介披露所投资中小企业私募债券的名称、数量、期限、收益率等信息；</w:t>
      </w:r>
    </w:p>
    <w:p w:rsidR="00817F43" w:rsidRDefault="00817F43" w:rsidP="00817F43">
      <w:pPr>
        <w:pStyle w:val="-"/>
        <w:ind w:firstLine="420"/>
      </w:pPr>
      <w:r>
        <w:rPr>
          <w:rFonts w:hint="eastAsia"/>
        </w:rPr>
        <w:t>23、在发生涉及基金申购、赎回事项调整或潜在影响投资者赎回等重大事项时；</w:t>
      </w:r>
    </w:p>
    <w:p w:rsidR="00817F43" w:rsidRDefault="00817F43" w:rsidP="00817F43">
      <w:pPr>
        <w:pStyle w:val="-"/>
        <w:ind w:firstLine="420"/>
      </w:pPr>
      <w:r>
        <w:rPr>
          <w:rFonts w:hint="eastAsia"/>
        </w:rPr>
        <w:lastRenderedPageBreak/>
        <w:t>24、基金信息披露义务人认为可能对基金份额持有人权益或者基金份额的价格产生重大影响的其他事项或中国证监会规定和基金合同约定的其他事项。</w:t>
      </w:r>
    </w:p>
    <w:p w:rsidR="00817F43" w:rsidRDefault="00817F43" w:rsidP="00817F43">
      <w:pPr>
        <w:pStyle w:val="-"/>
        <w:ind w:firstLine="420"/>
      </w:pPr>
      <w:r>
        <w:rPr>
          <w:rFonts w:hint="eastAsia"/>
        </w:rPr>
        <w:t>（八）澄清公告</w:t>
      </w:r>
    </w:p>
    <w:p w:rsidR="00817F43" w:rsidRDefault="00817F43" w:rsidP="00817F43">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817F43" w:rsidRDefault="00817F43" w:rsidP="00817F43">
      <w:pPr>
        <w:pStyle w:val="-"/>
        <w:ind w:firstLine="420"/>
      </w:pPr>
      <w:r>
        <w:rPr>
          <w:rFonts w:hint="eastAsia"/>
        </w:rPr>
        <w:t>（九）清算报告</w:t>
      </w:r>
    </w:p>
    <w:p w:rsidR="00817F43" w:rsidRDefault="00817F43" w:rsidP="00817F43">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817F43" w:rsidRDefault="00817F43" w:rsidP="00817F43">
      <w:pPr>
        <w:pStyle w:val="-"/>
        <w:ind w:firstLine="420"/>
      </w:pPr>
      <w:r>
        <w:rPr>
          <w:rFonts w:hint="eastAsia"/>
        </w:rPr>
        <w:t>（十）基金份额持有人大会决议</w:t>
      </w:r>
    </w:p>
    <w:p w:rsidR="00817F43" w:rsidRDefault="00817F43" w:rsidP="00817F43">
      <w:pPr>
        <w:pStyle w:val="-"/>
        <w:ind w:firstLine="420"/>
      </w:pPr>
      <w:r>
        <w:rPr>
          <w:rFonts w:hint="eastAsia"/>
        </w:rPr>
        <w:t>基金份额持有人大会决定的事项，应当依法报中国证监会备案，并予以公告。</w:t>
      </w:r>
    </w:p>
    <w:p w:rsidR="00817F43" w:rsidRDefault="00817F43" w:rsidP="00817F43">
      <w:pPr>
        <w:pStyle w:val="-"/>
        <w:ind w:firstLine="420"/>
      </w:pPr>
      <w:r>
        <w:rPr>
          <w:rFonts w:hint="eastAsia"/>
        </w:rPr>
        <w:t>（十一）中国证监会规定的其他信息。</w:t>
      </w:r>
    </w:p>
    <w:p w:rsidR="00817F43" w:rsidRDefault="00817F43" w:rsidP="00817F43">
      <w:pPr>
        <w:pStyle w:val="-"/>
        <w:ind w:firstLine="420"/>
      </w:pPr>
    </w:p>
    <w:p w:rsidR="00817F43" w:rsidRDefault="00817F43" w:rsidP="00817F43">
      <w:pPr>
        <w:pStyle w:val="-"/>
        <w:ind w:firstLine="420"/>
      </w:pPr>
      <w:r>
        <w:rPr>
          <w:rFonts w:hint="eastAsia"/>
        </w:rPr>
        <w:t>六、信息披露事务管理</w:t>
      </w:r>
    </w:p>
    <w:p w:rsidR="00817F43" w:rsidRDefault="00817F43" w:rsidP="00817F43">
      <w:pPr>
        <w:pStyle w:val="-"/>
        <w:ind w:firstLine="420"/>
      </w:pPr>
      <w:r>
        <w:rPr>
          <w:rFonts w:hint="eastAsia"/>
        </w:rPr>
        <w:t>基金管理人、基金托管人应当建立健全信息披露管理制度，指定专门部门及高级管理人员负责管理信息披露事务。</w:t>
      </w:r>
    </w:p>
    <w:p w:rsidR="00817F43" w:rsidRDefault="00817F43" w:rsidP="00817F43">
      <w:pPr>
        <w:pStyle w:val="-"/>
        <w:ind w:firstLine="420"/>
      </w:pPr>
      <w:r>
        <w:rPr>
          <w:rFonts w:hint="eastAsia"/>
        </w:rPr>
        <w:t>基金信息披露义务人公开披露基金信息，应当符合中国证监会相关基金信息披露内容与格式准则等法规的规定。</w:t>
      </w:r>
    </w:p>
    <w:p w:rsidR="00817F43" w:rsidRDefault="00817F43" w:rsidP="00817F43">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817F43" w:rsidRDefault="00817F43" w:rsidP="00817F43">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817F43" w:rsidRDefault="00817F43" w:rsidP="00817F43">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817F43" w:rsidRDefault="00817F43" w:rsidP="00817F43">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817F43" w:rsidRDefault="00817F43" w:rsidP="00817F43">
      <w:pPr>
        <w:pStyle w:val="-"/>
        <w:ind w:firstLine="420"/>
      </w:pPr>
    </w:p>
    <w:p w:rsidR="00817F43" w:rsidRDefault="00817F43" w:rsidP="00817F43">
      <w:pPr>
        <w:pStyle w:val="-"/>
        <w:ind w:firstLine="420"/>
      </w:pPr>
      <w:r>
        <w:rPr>
          <w:rFonts w:hint="eastAsia"/>
        </w:rPr>
        <w:t>七、信息披露文件的存放与查阅</w:t>
      </w:r>
    </w:p>
    <w:p w:rsidR="00817F43" w:rsidRDefault="00817F43" w:rsidP="00817F43">
      <w:pPr>
        <w:pStyle w:val="-"/>
        <w:ind w:firstLine="420"/>
      </w:pPr>
      <w:r>
        <w:rPr>
          <w:rFonts w:hint="eastAsia"/>
        </w:rPr>
        <w:lastRenderedPageBreak/>
        <w:t>依法必须披露的信息发布后，基金管理人、基金托管人应当按照相关法律法规规定将信息置备于各自住所，供社会公众查阅、复制。</w:t>
      </w:r>
    </w:p>
    <w:p w:rsidR="00817F43" w:rsidRDefault="00817F43">
      <w:pPr>
        <w:widowControl/>
        <w:jc w:val="left"/>
        <w:rPr>
          <w:rFonts w:ascii="宋体" w:hAnsi="宋体"/>
          <w:color w:val="222222"/>
          <w:kern w:val="0"/>
          <w:szCs w:val="21"/>
          <w:lang w:val="x-none" w:eastAsia="x-none"/>
        </w:rPr>
      </w:pPr>
      <w:r>
        <w:br w:type="page"/>
      </w:r>
    </w:p>
    <w:p w:rsidR="00817F43" w:rsidRDefault="00817F43" w:rsidP="00817F43">
      <w:pPr>
        <w:pStyle w:val="-1"/>
      </w:pPr>
      <w:bookmarkStart w:id="16" w:name="_Toc53733439"/>
      <w:r>
        <w:rPr>
          <w:rFonts w:hint="eastAsia"/>
        </w:rPr>
        <w:lastRenderedPageBreak/>
        <w:t>§</w:t>
      </w:r>
      <w:r>
        <w:t>16 风险揭示</w:t>
      </w:r>
      <w:bookmarkEnd w:id="16"/>
    </w:p>
    <w:p w:rsidR="00817F43" w:rsidRDefault="00817F43" w:rsidP="00817F43">
      <w:pPr>
        <w:pStyle w:val="-"/>
        <w:ind w:firstLine="420"/>
      </w:pPr>
      <w:r>
        <w:rPr>
          <w:rFonts w:hint="eastAsia"/>
        </w:rPr>
        <w:t>一、市场风险</w:t>
      </w:r>
    </w:p>
    <w:p w:rsidR="00817F43" w:rsidRDefault="00817F43" w:rsidP="00817F43">
      <w:pPr>
        <w:pStyle w:val="-"/>
        <w:ind w:firstLine="420"/>
      </w:pPr>
      <w:r>
        <w:rPr>
          <w:rFonts w:hint="eastAsia"/>
        </w:rPr>
        <w:t>证券市场价格受到经济因素、政治因素、投资心理和交易制度等各种因素的影响，导致基金收益水平变化，产生风险，主要包括：</w:t>
      </w:r>
    </w:p>
    <w:p w:rsidR="00817F43" w:rsidRDefault="00817F43" w:rsidP="00817F43">
      <w:pPr>
        <w:pStyle w:val="-"/>
        <w:ind w:firstLine="420"/>
      </w:pPr>
      <w:r>
        <w:rPr>
          <w:rFonts w:hint="eastAsia"/>
        </w:rPr>
        <w:t>1、政策风险。因国家宏观政策（如货币政策、财政政策、行业政策、地区发展政策等）发生变化，导致市场价格波动而产生风险；</w:t>
      </w:r>
    </w:p>
    <w:p w:rsidR="00817F43" w:rsidRDefault="00817F43" w:rsidP="00817F43">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817F43" w:rsidRDefault="00817F43" w:rsidP="00817F43">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817F43" w:rsidRDefault="00817F43" w:rsidP="00817F43">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817F43" w:rsidRDefault="00817F43" w:rsidP="00817F43">
      <w:pPr>
        <w:pStyle w:val="-"/>
        <w:ind w:firstLine="420"/>
      </w:pPr>
      <w:r>
        <w:rPr>
          <w:rFonts w:hint="eastAsia"/>
        </w:rPr>
        <w:t>5、购买力风险。基金的利润将主要通过现金形式来分配，而现金可能因为通货膨胀的影响而导致购买力下降，从而使基金的实际收益下降；</w:t>
      </w:r>
    </w:p>
    <w:p w:rsidR="00817F43" w:rsidRDefault="00817F43" w:rsidP="00817F43">
      <w:pPr>
        <w:pStyle w:val="-"/>
        <w:ind w:firstLine="420"/>
      </w:pPr>
      <w:r>
        <w:rPr>
          <w:rFonts w:hint="eastAsia"/>
        </w:rPr>
        <w:t>6、信用风险。主要是指债务人的违约风险，若债务人经营不善，资不抵债，债权人可能会损失掉大部分的投资，这主要体现在企业债中；</w:t>
      </w:r>
    </w:p>
    <w:p w:rsidR="00817F43" w:rsidRDefault="00817F43" w:rsidP="00817F43">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817F43" w:rsidRDefault="00817F43" w:rsidP="00817F43">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817F43" w:rsidRDefault="00817F43" w:rsidP="00817F43">
      <w:pPr>
        <w:pStyle w:val="-"/>
        <w:ind w:firstLine="420"/>
      </w:pPr>
    </w:p>
    <w:p w:rsidR="00817F43" w:rsidRDefault="00817F43" w:rsidP="00817F43">
      <w:pPr>
        <w:pStyle w:val="-"/>
        <w:ind w:firstLine="420"/>
      </w:pPr>
      <w:r>
        <w:rPr>
          <w:rFonts w:hint="eastAsia"/>
        </w:rPr>
        <w:t>二、管理风险</w:t>
      </w:r>
    </w:p>
    <w:p w:rsidR="00817F43" w:rsidRDefault="00817F43" w:rsidP="00817F43">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817F43" w:rsidRDefault="00817F43" w:rsidP="00817F43">
      <w:pPr>
        <w:pStyle w:val="-"/>
        <w:ind w:firstLine="420"/>
      </w:pPr>
    </w:p>
    <w:p w:rsidR="00817F43" w:rsidRDefault="00817F43" w:rsidP="00817F43">
      <w:pPr>
        <w:pStyle w:val="-"/>
        <w:ind w:firstLine="420"/>
      </w:pPr>
      <w:r>
        <w:rPr>
          <w:rFonts w:hint="eastAsia"/>
        </w:rPr>
        <w:t>三、流动性风险</w:t>
      </w:r>
    </w:p>
    <w:p w:rsidR="00817F43" w:rsidRDefault="00817F43" w:rsidP="00817F43">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817F43" w:rsidRDefault="00817F43" w:rsidP="00817F43">
      <w:pPr>
        <w:pStyle w:val="-"/>
        <w:ind w:firstLine="420"/>
      </w:pPr>
      <w:r>
        <w:rPr>
          <w:rFonts w:hint="eastAsia"/>
        </w:rPr>
        <w:t>1、本基金的申购、赎回安排</w:t>
      </w:r>
    </w:p>
    <w:p w:rsidR="00817F43" w:rsidRDefault="00817F43" w:rsidP="00817F43">
      <w:pPr>
        <w:pStyle w:val="-"/>
        <w:ind w:firstLine="420"/>
      </w:pPr>
      <w:r>
        <w:rPr>
          <w:rFonts w:hint="eastAsia"/>
        </w:rPr>
        <w:lastRenderedPageBreak/>
        <w:t>本基金采用开放方式运作，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817F43" w:rsidRDefault="00817F43" w:rsidP="00817F43">
      <w:pPr>
        <w:pStyle w:val="-"/>
        <w:ind w:firstLine="420"/>
      </w:pPr>
      <w:r>
        <w:rPr>
          <w:rFonts w:hint="eastAsia"/>
        </w:rPr>
        <w:t>2、投资市场、行业及资产的流动性风险评估</w:t>
      </w:r>
    </w:p>
    <w:p w:rsidR="00817F43" w:rsidRDefault="00817F43" w:rsidP="00817F43">
      <w:pPr>
        <w:pStyle w:val="-"/>
        <w:ind w:firstLine="420"/>
      </w:pPr>
      <w:r>
        <w:rPr>
          <w:rFonts w:hint="eastAsia"/>
        </w:rPr>
        <w:t>本基金的投资范围为国内依法发行上市的股票、债券及中国证监会批准的其他投资品种，投资标的均在中国证监会及相关法律法规规定的合法范围之内，且一般具备良好的市场流动性和可投资性。本基金投资范围的设定也合理、明确，操作性较强。本基金为股票型基金，本基金通过定性与定量相结合的方法分析宏观经济和证券市场发展趋势，在保持总体风险水平相对稳定的基础上，力争投资组合的稳定增值。根据《公开募集开放式证券投资基金流动性风险管理规定》的相关要求，本基金会审慎评估所投资资产的流动性，并针对性制定流动性风险管理措施，因此本基金流动性风险也可以得到有效控制。</w:t>
      </w:r>
    </w:p>
    <w:p w:rsidR="00817F43" w:rsidRDefault="00817F43" w:rsidP="00817F43">
      <w:pPr>
        <w:pStyle w:val="-"/>
        <w:ind w:firstLine="420"/>
      </w:pPr>
      <w:r>
        <w:rPr>
          <w:rFonts w:hint="eastAsia"/>
        </w:rPr>
        <w:t>3、巨额赎回情形下的流动性风险管理措施</w:t>
      </w:r>
    </w:p>
    <w:p w:rsidR="00817F43" w:rsidRDefault="00817F43" w:rsidP="00817F43">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817F43" w:rsidRDefault="00817F43" w:rsidP="00817F43">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817F43" w:rsidRDefault="00817F43" w:rsidP="00817F43">
      <w:pPr>
        <w:pStyle w:val="-"/>
        <w:ind w:firstLine="420"/>
      </w:pPr>
      <w:r>
        <w:rPr>
          <w:rFonts w:hint="eastAsia"/>
        </w:rPr>
        <w:t>4、实施备用的流动性风险管理工具的情形、程序及对投资者的潜在影响</w:t>
      </w:r>
    </w:p>
    <w:p w:rsidR="00817F43" w:rsidRDefault="00817F43" w:rsidP="00817F43">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w:t>
      </w:r>
      <w:r>
        <w:rPr>
          <w:rFonts w:hint="eastAsia"/>
        </w:rPr>
        <w:lastRenderedPageBreak/>
        <w:t>产生的流动性风险，对流动性风险进行日常监控，保护持有人的利益。当实施备用的流动性风险管理工具时，有可能无法按基金合同约定的时限支付赎回款项。</w:t>
      </w:r>
    </w:p>
    <w:p w:rsidR="00817F43" w:rsidRDefault="00817F43" w:rsidP="00817F43">
      <w:pPr>
        <w:pStyle w:val="-"/>
        <w:ind w:firstLine="420"/>
      </w:pPr>
      <w:r>
        <w:rPr>
          <w:rFonts w:hint="eastAsia"/>
        </w:rPr>
        <w:t>四、其他风险</w:t>
      </w:r>
    </w:p>
    <w:p w:rsidR="00817F43" w:rsidRDefault="00817F43" w:rsidP="00817F43">
      <w:pPr>
        <w:pStyle w:val="-"/>
        <w:ind w:firstLine="420"/>
      </w:pPr>
      <w:r>
        <w:rPr>
          <w:rFonts w:hint="eastAsia"/>
        </w:rPr>
        <w:t>1、因技术因素而产生的风险，如电脑系统不可靠产生的风险；</w:t>
      </w:r>
    </w:p>
    <w:p w:rsidR="00817F43" w:rsidRDefault="00817F43" w:rsidP="00817F43">
      <w:pPr>
        <w:pStyle w:val="-"/>
        <w:ind w:firstLine="420"/>
      </w:pPr>
      <w:r>
        <w:rPr>
          <w:rFonts w:hint="eastAsia"/>
        </w:rPr>
        <w:t>2、因业务快速发展而在制度建设、人员配备、内控制度建立等不完善而产生的风险；</w:t>
      </w:r>
    </w:p>
    <w:p w:rsidR="00817F43" w:rsidRDefault="00817F43" w:rsidP="00817F43">
      <w:pPr>
        <w:pStyle w:val="-"/>
        <w:ind w:firstLine="420"/>
      </w:pPr>
      <w:r>
        <w:rPr>
          <w:rFonts w:hint="eastAsia"/>
        </w:rPr>
        <w:t>3、因人为因素而产生的风险、如内幕交易、欺诈行为等产生的风险；</w:t>
      </w:r>
    </w:p>
    <w:p w:rsidR="00817F43" w:rsidRDefault="00817F43" w:rsidP="00817F43">
      <w:pPr>
        <w:pStyle w:val="-"/>
        <w:ind w:firstLine="420"/>
      </w:pPr>
      <w:r>
        <w:rPr>
          <w:rFonts w:hint="eastAsia"/>
        </w:rPr>
        <w:t>4、对主要业务人员如基金经理的依赖而可能产生的风险；</w:t>
      </w:r>
    </w:p>
    <w:p w:rsidR="00817F43" w:rsidRDefault="00817F43" w:rsidP="00817F43">
      <w:pPr>
        <w:pStyle w:val="-"/>
        <w:ind w:firstLine="420"/>
      </w:pPr>
      <w:r>
        <w:rPr>
          <w:rFonts w:hint="eastAsia"/>
        </w:rPr>
        <w:t>5、因业务竞争压力可能产生的风险；</w:t>
      </w:r>
    </w:p>
    <w:p w:rsidR="00817F43" w:rsidRDefault="00817F43" w:rsidP="00817F43">
      <w:pPr>
        <w:pStyle w:val="-"/>
        <w:ind w:firstLine="420"/>
      </w:pPr>
      <w:r>
        <w:rPr>
          <w:rFonts w:hint="eastAsia"/>
        </w:rPr>
        <w:t>6、不可抗力可能导致基金资产的损失，影响基金收益水平，从而带来风险；</w:t>
      </w:r>
    </w:p>
    <w:p w:rsidR="00817F43" w:rsidRDefault="00817F43" w:rsidP="00817F43">
      <w:pPr>
        <w:pStyle w:val="-"/>
        <w:ind w:firstLine="420"/>
      </w:pPr>
      <w:r>
        <w:rPr>
          <w:rFonts w:hint="eastAsia"/>
        </w:rPr>
        <w:t>7、其他意外导致的风险。</w:t>
      </w:r>
    </w:p>
    <w:p w:rsidR="00817F43" w:rsidRDefault="00817F43" w:rsidP="00817F43">
      <w:pPr>
        <w:pStyle w:val="-"/>
        <w:ind w:firstLine="420"/>
      </w:pPr>
    </w:p>
    <w:p w:rsidR="00817F43" w:rsidRDefault="00817F43" w:rsidP="00817F43">
      <w:pPr>
        <w:pStyle w:val="-"/>
        <w:ind w:firstLine="420"/>
      </w:pPr>
      <w:r>
        <w:rPr>
          <w:rFonts w:hint="eastAsia"/>
        </w:rPr>
        <w:t>五、本基金特有的风险</w:t>
      </w:r>
    </w:p>
    <w:p w:rsidR="00817F43" w:rsidRDefault="00817F43" w:rsidP="00817F43">
      <w:pPr>
        <w:pStyle w:val="-"/>
        <w:ind w:firstLine="420"/>
      </w:pPr>
      <w:r>
        <w:rPr>
          <w:rFonts w:hint="eastAsia"/>
        </w:rPr>
        <w:t>1、本基金为股票型基金，股票资产占基金资产的比例范围为80%-95%，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817F43" w:rsidRDefault="00817F43" w:rsidP="00817F43">
      <w:pPr>
        <w:pStyle w:val="-"/>
        <w:ind w:firstLine="420"/>
      </w:pPr>
      <w:r>
        <w:rPr>
          <w:rFonts w:hint="eastAsia"/>
        </w:rPr>
        <w:t>2、本基金投资中小企业私募债券，中小企业私募债是根据相关法律法规由非上市中小企业采用非公开方式发行的债券。</w:t>
      </w:r>
    </w:p>
    <w:p w:rsidR="00817F43" w:rsidRDefault="00817F43" w:rsidP="00817F43">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817F43" w:rsidRDefault="00817F43" w:rsidP="00817F43">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817F43" w:rsidRDefault="00817F43" w:rsidP="00817F43">
      <w:pPr>
        <w:pStyle w:val="-"/>
        <w:ind w:firstLine="420"/>
      </w:pPr>
      <w:r>
        <w:rPr>
          <w:rFonts w:hint="eastAsia"/>
        </w:rPr>
        <w:t>3、本基金投资股指期货的风险。</w:t>
      </w:r>
    </w:p>
    <w:p w:rsidR="00817F43" w:rsidRDefault="00817F43" w:rsidP="00817F43">
      <w:pPr>
        <w:pStyle w:val="-"/>
        <w:ind w:firstLine="420"/>
      </w:pPr>
      <w:r>
        <w:rPr>
          <w:rFonts w:hint="eastAsia"/>
        </w:rPr>
        <w:t>本基金可投资于股指期货，股指期货作为一种金融衍生品，主要存在以下风险：</w:t>
      </w:r>
    </w:p>
    <w:p w:rsidR="00817F43" w:rsidRDefault="00817F43" w:rsidP="00817F43">
      <w:pPr>
        <w:pStyle w:val="-"/>
        <w:ind w:firstLine="420"/>
      </w:pPr>
      <w:r>
        <w:rPr>
          <w:rFonts w:hint="eastAsia"/>
        </w:rPr>
        <w:t>（1）市场风险：是指由于股指期货价格变动而给投资者带来的风险。</w:t>
      </w:r>
    </w:p>
    <w:p w:rsidR="00817F43" w:rsidRDefault="00817F43" w:rsidP="00817F43">
      <w:pPr>
        <w:pStyle w:val="-"/>
        <w:ind w:firstLine="420"/>
      </w:pPr>
      <w:r>
        <w:rPr>
          <w:rFonts w:hint="eastAsia"/>
        </w:rPr>
        <w:t>（2）流动性风险：是指由于股指期货合约无法及时变现所带来的风险。</w:t>
      </w:r>
    </w:p>
    <w:p w:rsidR="00817F43" w:rsidRDefault="00817F43" w:rsidP="00817F43">
      <w:pPr>
        <w:pStyle w:val="-"/>
        <w:ind w:firstLine="420"/>
      </w:pPr>
      <w:r>
        <w:rPr>
          <w:rFonts w:hint="eastAsia"/>
        </w:rPr>
        <w:t>（3）基差风险：是指股指期货合约价格和标的指数价格之间的价格差的波动所造成的风险。</w:t>
      </w:r>
    </w:p>
    <w:p w:rsidR="00817F43" w:rsidRDefault="00817F43" w:rsidP="00817F43">
      <w:pPr>
        <w:pStyle w:val="-"/>
        <w:ind w:firstLine="420"/>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rsidR="00817F43" w:rsidRDefault="00817F43" w:rsidP="00817F43">
      <w:pPr>
        <w:pStyle w:val="-"/>
        <w:ind w:firstLine="420"/>
      </w:pPr>
      <w:r>
        <w:rPr>
          <w:rFonts w:hint="eastAsia"/>
        </w:rPr>
        <w:t>（6）信用风险：是指期货经纪公司违约而产生损失的风险。</w:t>
      </w:r>
    </w:p>
    <w:p w:rsidR="00817F43" w:rsidRDefault="00817F43" w:rsidP="00817F43">
      <w:pPr>
        <w:pStyle w:val="-"/>
        <w:ind w:firstLine="420"/>
      </w:pPr>
      <w:r>
        <w:rPr>
          <w:rFonts w:hint="eastAsia"/>
        </w:rPr>
        <w:lastRenderedPageBreak/>
        <w:t>（7）操作风险：是指由于内部流程的不完善，业务人员出现差错或者疏漏，或者系统出现故障等原因造成损失的风险。</w:t>
      </w:r>
    </w:p>
    <w:p w:rsidR="00817F43" w:rsidRDefault="00817F43" w:rsidP="00817F43">
      <w:pPr>
        <w:pStyle w:val="-"/>
        <w:ind w:firstLine="420"/>
      </w:pPr>
      <w:r>
        <w:rPr>
          <w:rFonts w:hint="eastAsia"/>
        </w:rPr>
        <w:t>4、投资于存托凭证的风险</w:t>
      </w:r>
    </w:p>
    <w:p w:rsidR="00817F43" w:rsidRDefault="00817F43" w:rsidP="00817F43">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817F43" w:rsidRDefault="00817F43" w:rsidP="00817F43">
      <w:pPr>
        <w:pStyle w:val="-"/>
        <w:ind w:firstLine="420"/>
      </w:pPr>
    </w:p>
    <w:p w:rsidR="00817F43" w:rsidRDefault="00817F43" w:rsidP="00817F43">
      <w:pPr>
        <w:pStyle w:val="-"/>
        <w:ind w:firstLine="420"/>
      </w:pPr>
      <w:r>
        <w:rPr>
          <w:rFonts w:hint="eastAsia"/>
        </w:rPr>
        <w:t>六、本基金法律文件风险收益特征表述与销售机构基金风险评价可能不一致的风险</w:t>
      </w:r>
    </w:p>
    <w:p w:rsidR="00817F43" w:rsidRDefault="00817F43" w:rsidP="00817F43">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817F43" w:rsidRDefault="00817F43">
      <w:pPr>
        <w:widowControl/>
        <w:jc w:val="left"/>
        <w:rPr>
          <w:rFonts w:ascii="宋体" w:hAnsi="宋体"/>
          <w:color w:val="222222"/>
          <w:kern w:val="0"/>
          <w:szCs w:val="21"/>
          <w:lang w:val="x-none" w:eastAsia="x-none"/>
        </w:rPr>
      </w:pPr>
      <w:r>
        <w:br w:type="page"/>
      </w:r>
    </w:p>
    <w:p w:rsidR="00817F43" w:rsidRDefault="00817F43" w:rsidP="00817F43">
      <w:pPr>
        <w:pStyle w:val="-1"/>
      </w:pPr>
      <w:bookmarkStart w:id="17" w:name="_Toc53733440"/>
      <w:r>
        <w:rPr>
          <w:rFonts w:hint="eastAsia"/>
        </w:rPr>
        <w:lastRenderedPageBreak/>
        <w:t>§</w:t>
      </w:r>
      <w:r>
        <w:t>17 基金合同的变更、终止和基金财产的清算</w:t>
      </w:r>
      <w:bookmarkEnd w:id="17"/>
    </w:p>
    <w:p w:rsidR="00817F43" w:rsidRDefault="00817F43" w:rsidP="00817F43">
      <w:pPr>
        <w:pStyle w:val="-"/>
        <w:ind w:firstLine="420"/>
      </w:pPr>
      <w:r>
        <w:rPr>
          <w:rFonts w:hint="eastAsia"/>
        </w:rPr>
        <w:t>一、《基金合同》的变更</w:t>
      </w:r>
    </w:p>
    <w:p w:rsidR="00817F43" w:rsidRDefault="00817F43" w:rsidP="00817F43">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817F43" w:rsidRDefault="00817F43" w:rsidP="00817F43">
      <w:pPr>
        <w:pStyle w:val="-"/>
        <w:ind w:firstLine="420"/>
      </w:pPr>
      <w:r>
        <w:rPr>
          <w:rFonts w:hint="eastAsia"/>
        </w:rPr>
        <w:t>2、关于《基金合同》变更的基金份额持有人大会决议自生效后方可执行，并自决议生效后2日内在指定媒介公告。</w:t>
      </w:r>
    </w:p>
    <w:p w:rsidR="00817F43" w:rsidRDefault="00817F43" w:rsidP="00817F43">
      <w:pPr>
        <w:pStyle w:val="-"/>
        <w:ind w:firstLine="420"/>
      </w:pPr>
    </w:p>
    <w:p w:rsidR="00817F43" w:rsidRDefault="00817F43" w:rsidP="00817F43">
      <w:pPr>
        <w:pStyle w:val="-"/>
        <w:ind w:firstLine="420"/>
      </w:pPr>
      <w:r>
        <w:rPr>
          <w:rFonts w:hint="eastAsia"/>
        </w:rPr>
        <w:t>二、《基金合同》的终止事由</w:t>
      </w:r>
    </w:p>
    <w:p w:rsidR="00817F43" w:rsidRDefault="00817F43" w:rsidP="00817F43">
      <w:pPr>
        <w:pStyle w:val="-"/>
        <w:ind w:firstLine="420"/>
      </w:pPr>
      <w:r>
        <w:rPr>
          <w:rFonts w:hint="eastAsia"/>
        </w:rPr>
        <w:t>有下列情形之一的，《基金合同》应当终止：</w:t>
      </w:r>
    </w:p>
    <w:p w:rsidR="00817F43" w:rsidRDefault="00817F43" w:rsidP="00817F43">
      <w:pPr>
        <w:pStyle w:val="-"/>
        <w:ind w:firstLine="420"/>
      </w:pPr>
      <w:r>
        <w:rPr>
          <w:rFonts w:hint="eastAsia"/>
        </w:rPr>
        <w:t>1、基金份额持有人大会决定终止的；</w:t>
      </w:r>
    </w:p>
    <w:p w:rsidR="00817F43" w:rsidRDefault="00817F43" w:rsidP="00817F43">
      <w:pPr>
        <w:pStyle w:val="-"/>
        <w:ind w:firstLine="420"/>
      </w:pPr>
      <w:r>
        <w:rPr>
          <w:rFonts w:hint="eastAsia"/>
        </w:rPr>
        <w:t>2、基金管理人、基金托管人职责终止，在6个月内没有新基金管理人、新基金托管人承接的；</w:t>
      </w:r>
    </w:p>
    <w:p w:rsidR="00817F43" w:rsidRDefault="00817F43" w:rsidP="00817F43">
      <w:pPr>
        <w:pStyle w:val="-"/>
        <w:ind w:firstLine="420"/>
      </w:pPr>
      <w:r>
        <w:rPr>
          <w:rFonts w:hint="eastAsia"/>
        </w:rPr>
        <w:t>3、《基金合同》约定的其他情形；</w:t>
      </w:r>
    </w:p>
    <w:p w:rsidR="00817F43" w:rsidRDefault="00817F43" w:rsidP="00817F43">
      <w:pPr>
        <w:pStyle w:val="-"/>
        <w:ind w:firstLine="420"/>
      </w:pPr>
      <w:r>
        <w:rPr>
          <w:rFonts w:hint="eastAsia"/>
        </w:rPr>
        <w:t>4、相关法律法规和中国证监会规定的其他情况。</w:t>
      </w:r>
    </w:p>
    <w:p w:rsidR="00817F43" w:rsidRDefault="00817F43" w:rsidP="00817F43">
      <w:pPr>
        <w:pStyle w:val="-"/>
        <w:ind w:firstLine="420"/>
      </w:pPr>
    </w:p>
    <w:p w:rsidR="00817F43" w:rsidRDefault="00817F43" w:rsidP="00817F43">
      <w:pPr>
        <w:pStyle w:val="-"/>
        <w:ind w:firstLine="420"/>
      </w:pPr>
      <w:r>
        <w:rPr>
          <w:rFonts w:hint="eastAsia"/>
        </w:rPr>
        <w:t>三、基金财产的清算</w:t>
      </w:r>
    </w:p>
    <w:p w:rsidR="00817F43" w:rsidRDefault="00817F43" w:rsidP="00817F4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817F43" w:rsidRDefault="00817F43" w:rsidP="00817F43">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817F43" w:rsidRDefault="00817F43" w:rsidP="00817F43">
      <w:pPr>
        <w:pStyle w:val="-"/>
        <w:ind w:firstLine="420"/>
      </w:pPr>
      <w:r>
        <w:rPr>
          <w:rFonts w:hint="eastAsia"/>
        </w:rPr>
        <w:t>3、基金财产清算小组职责：基金财产清算小组负责基金财产的保管、清理、估价、变现和分配。基金财产清算小组可以依法进行必要的民事活动。</w:t>
      </w:r>
    </w:p>
    <w:p w:rsidR="00817F43" w:rsidRDefault="00817F43" w:rsidP="00817F43">
      <w:pPr>
        <w:pStyle w:val="-"/>
        <w:ind w:firstLine="420"/>
      </w:pPr>
      <w:r>
        <w:rPr>
          <w:rFonts w:hint="eastAsia"/>
        </w:rPr>
        <w:t>4、基金财产清算程序：</w:t>
      </w:r>
    </w:p>
    <w:p w:rsidR="00817F43" w:rsidRDefault="00817F43" w:rsidP="00817F43">
      <w:pPr>
        <w:pStyle w:val="-"/>
        <w:ind w:firstLine="420"/>
      </w:pPr>
      <w:r>
        <w:rPr>
          <w:rFonts w:hint="eastAsia"/>
        </w:rPr>
        <w:t>（1）《基金合同》终止情形出现时，由基金财产清算小组统一接管基金；</w:t>
      </w:r>
    </w:p>
    <w:p w:rsidR="00817F43" w:rsidRDefault="00817F43" w:rsidP="00817F43">
      <w:pPr>
        <w:pStyle w:val="-"/>
        <w:ind w:firstLine="420"/>
      </w:pPr>
      <w:r>
        <w:rPr>
          <w:rFonts w:hint="eastAsia"/>
        </w:rPr>
        <w:t>（2）对基金财产和债权债务进行清理和确认；</w:t>
      </w:r>
    </w:p>
    <w:p w:rsidR="00817F43" w:rsidRDefault="00817F43" w:rsidP="00817F43">
      <w:pPr>
        <w:pStyle w:val="-"/>
        <w:ind w:firstLine="420"/>
      </w:pPr>
      <w:r>
        <w:rPr>
          <w:rFonts w:hint="eastAsia"/>
        </w:rPr>
        <w:t>（3）对基金财产进行估值和变现；</w:t>
      </w:r>
    </w:p>
    <w:p w:rsidR="00817F43" w:rsidRDefault="00817F43" w:rsidP="00817F43">
      <w:pPr>
        <w:pStyle w:val="-"/>
        <w:ind w:firstLine="420"/>
      </w:pPr>
      <w:r>
        <w:rPr>
          <w:rFonts w:hint="eastAsia"/>
        </w:rPr>
        <w:t>（4）制作清算报告；</w:t>
      </w:r>
    </w:p>
    <w:p w:rsidR="00817F43" w:rsidRDefault="00817F43" w:rsidP="00817F43">
      <w:pPr>
        <w:pStyle w:val="-"/>
        <w:ind w:firstLine="420"/>
      </w:pPr>
      <w:r>
        <w:rPr>
          <w:rFonts w:hint="eastAsia"/>
        </w:rPr>
        <w:t>（5）聘请具有证券、期货相关业务资格的会计师事务所对清算报告进行外部审计，聘请律师事务所对清算报告出具法律意见书；</w:t>
      </w:r>
    </w:p>
    <w:p w:rsidR="00817F43" w:rsidRDefault="00817F43" w:rsidP="00817F43">
      <w:pPr>
        <w:pStyle w:val="-"/>
        <w:ind w:firstLine="420"/>
      </w:pPr>
      <w:r>
        <w:rPr>
          <w:rFonts w:hint="eastAsia"/>
        </w:rPr>
        <w:t>（6）将清算报告报中国证监会备案并公告；</w:t>
      </w:r>
    </w:p>
    <w:p w:rsidR="00817F43" w:rsidRDefault="00817F43" w:rsidP="00817F43">
      <w:pPr>
        <w:pStyle w:val="-"/>
        <w:ind w:firstLine="420"/>
      </w:pPr>
      <w:r>
        <w:rPr>
          <w:rFonts w:hint="eastAsia"/>
        </w:rPr>
        <w:lastRenderedPageBreak/>
        <w:t>（7）对基金剩余财产进行分配。</w:t>
      </w:r>
    </w:p>
    <w:p w:rsidR="00817F43" w:rsidRDefault="00817F43" w:rsidP="00817F43">
      <w:pPr>
        <w:pStyle w:val="-"/>
        <w:ind w:firstLine="420"/>
      </w:pPr>
      <w:r>
        <w:rPr>
          <w:rFonts w:hint="eastAsia"/>
        </w:rPr>
        <w:t>5、基金财产清算的期限为6个月。</w:t>
      </w:r>
    </w:p>
    <w:p w:rsidR="00817F43" w:rsidRDefault="00817F43" w:rsidP="00817F43">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817F43" w:rsidRDefault="00817F43" w:rsidP="00817F43">
      <w:pPr>
        <w:pStyle w:val="-"/>
        <w:ind w:firstLine="420"/>
      </w:pPr>
    </w:p>
    <w:p w:rsidR="00817F43" w:rsidRDefault="00817F43" w:rsidP="00817F43">
      <w:pPr>
        <w:pStyle w:val="-"/>
        <w:ind w:firstLine="420"/>
      </w:pPr>
      <w:r>
        <w:rPr>
          <w:rFonts w:hint="eastAsia"/>
        </w:rPr>
        <w:t>四、清算费用</w:t>
      </w:r>
    </w:p>
    <w:p w:rsidR="00817F43" w:rsidRDefault="00817F43" w:rsidP="00817F43">
      <w:pPr>
        <w:pStyle w:val="-"/>
        <w:ind w:firstLine="420"/>
      </w:pPr>
      <w:r>
        <w:rPr>
          <w:rFonts w:hint="eastAsia"/>
        </w:rPr>
        <w:t>清算费用是指基金财产清算小组在进行基金清算过程中发生的所有合理费用，清算费用由基金财产清算小组优先从基金财产中支付。</w:t>
      </w:r>
    </w:p>
    <w:p w:rsidR="00817F43" w:rsidRDefault="00817F43" w:rsidP="00817F43">
      <w:pPr>
        <w:pStyle w:val="-"/>
        <w:ind w:firstLine="420"/>
      </w:pPr>
    </w:p>
    <w:p w:rsidR="00817F43" w:rsidRDefault="00817F43" w:rsidP="00817F43">
      <w:pPr>
        <w:pStyle w:val="-"/>
        <w:ind w:firstLine="420"/>
      </w:pPr>
      <w:r>
        <w:rPr>
          <w:rFonts w:hint="eastAsia"/>
        </w:rPr>
        <w:t>五、基金财产清算剩余资产的分配</w:t>
      </w:r>
    </w:p>
    <w:p w:rsidR="00817F43" w:rsidRDefault="00817F43" w:rsidP="00817F43">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817F43" w:rsidRDefault="00817F43" w:rsidP="00817F43">
      <w:pPr>
        <w:pStyle w:val="-"/>
        <w:ind w:firstLine="420"/>
      </w:pPr>
    </w:p>
    <w:p w:rsidR="00817F43" w:rsidRDefault="00817F43" w:rsidP="00817F43">
      <w:pPr>
        <w:pStyle w:val="-"/>
        <w:ind w:firstLine="420"/>
      </w:pPr>
      <w:r>
        <w:rPr>
          <w:rFonts w:hint="eastAsia"/>
        </w:rPr>
        <w:t>六、基金财产清算的公告</w:t>
      </w:r>
    </w:p>
    <w:p w:rsidR="00817F43" w:rsidRDefault="00817F43" w:rsidP="00817F43">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817F43" w:rsidRDefault="00817F43" w:rsidP="00817F43">
      <w:pPr>
        <w:pStyle w:val="-"/>
        <w:ind w:firstLine="420"/>
      </w:pPr>
    </w:p>
    <w:p w:rsidR="00817F43" w:rsidRDefault="00817F43" w:rsidP="00817F43">
      <w:pPr>
        <w:pStyle w:val="-"/>
        <w:ind w:firstLine="420"/>
      </w:pPr>
      <w:r>
        <w:rPr>
          <w:rFonts w:hint="eastAsia"/>
        </w:rPr>
        <w:t>七、基金财产清算账册及文件的保存</w:t>
      </w:r>
    </w:p>
    <w:p w:rsidR="00817F43" w:rsidRDefault="00817F43" w:rsidP="00817F43">
      <w:pPr>
        <w:pStyle w:val="-"/>
        <w:ind w:firstLine="420"/>
      </w:pPr>
      <w:r>
        <w:rPr>
          <w:rFonts w:hint="eastAsia"/>
        </w:rPr>
        <w:t>基金财产清算账册及有关文件由基金托管人保存15年以上。</w:t>
      </w:r>
    </w:p>
    <w:p w:rsidR="00817F43" w:rsidRDefault="00817F43">
      <w:pPr>
        <w:widowControl/>
        <w:jc w:val="left"/>
        <w:rPr>
          <w:rFonts w:ascii="宋体" w:hAnsi="宋体"/>
          <w:color w:val="222222"/>
          <w:kern w:val="0"/>
          <w:szCs w:val="21"/>
          <w:lang w:val="x-none" w:eastAsia="x-none"/>
        </w:rPr>
      </w:pPr>
      <w:r>
        <w:br w:type="page"/>
      </w:r>
    </w:p>
    <w:p w:rsidR="00817F43" w:rsidRDefault="00817F43" w:rsidP="00817F43">
      <w:pPr>
        <w:pStyle w:val="-1"/>
      </w:pPr>
      <w:bookmarkStart w:id="18" w:name="_Toc53733441"/>
      <w:r>
        <w:rPr>
          <w:rFonts w:hint="eastAsia"/>
        </w:rPr>
        <w:lastRenderedPageBreak/>
        <w:t>§</w:t>
      </w:r>
      <w:r>
        <w:t>18 基金合同的内容摘要</w:t>
      </w:r>
      <w:bookmarkEnd w:id="18"/>
    </w:p>
    <w:p w:rsidR="00817F43" w:rsidRDefault="00817F43" w:rsidP="00817F43">
      <w:pPr>
        <w:pStyle w:val="-"/>
        <w:ind w:firstLine="420"/>
      </w:pPr>
      <w:r>
        <w:rPr>
          <w:rFonts w:hint="eastAsia"/>
        </w:rPr>
        <w:t>一、基金管理人、基金托管人和基金份额持有人的权利、义务</w:t>
      </w:r>
    </w:p>
    <w:p w:rsidR="00817F43" w:rsidRDefault="00817F43" w:rsidP="00817F43">
      <w:pPr>
        <w:pStyle w:val="-"/>
        <w:ind w:firstLine="420"/>
      </w:pPr>
      <w:r>
        <w:rPr>
          <w:rFonts w:hint="eastAsia"/>
        </w:rPr>
        <w:t>（一）基金管理人的权利与义务</w:t>
      </w:r>
    </w:p>
    <w:p w:rsidR="00817F43" w:rsidRDefault="00817F43" w:rsidP="00817F43">
      <w:pPr>
        <w:pStyle w:val="-"/>
        <w:ind w:firstLine="420"/>
      </w:pPr>
      <w:r>
        <w:rPr>
          <w:rFonts w:hint="eastAsia"/>
        </w:rPr>
        <w:t>1、根据《基金法》、《运作办法》及其他有关规定，基金管理人的权利包括但不限于：</w:t>
      </w:r>
    </w:p>
    <w:p w:rsidR="00817F43" w:rsidRDefault="00817F43" w:rsidP="00817F43">
      <w:pPr>
        <w:pStyle w:val="-"/>
        <w:ind w:firstLine="420"/>
      </w:pPr>
      <w:r>
        <w:rPr>
          <w:rFonts w:hint="eastAsia"/>
        </w:rPr>
        <w:t>（1）依法募集资金；</w:t>
      </w:r>
    </w:p>
    <w:p w:rsidR="00817F43" w:rsidRDefault="00817F43" w:rsidP="00817F43">
      <w:pPr>
        <w:pStyle w:val="-"/>
        <w:ind w:firstLine="420"/>
      </w:pPr>
      <w:r>
        <w:rPr>
          <w:rFonts w:hint="eastAsia"/>
        </w:rPr>
        <w:t>（2）自《基金合同》生效之日起，根据法律法规和《基金合同》独立运用并管理基金财产；</w:t>
      </w:r>
    </w:p>
    <w:p w:rsidR="00817F43" w:rsidRDefault="00817F43" w:rsidP="00817F43">
      <w:pPr>
        <w:pStyle w:val="-"/>
        <w:ind w:firstLine="420"/>
      </w:pPr>
      <w:r>
        <w:rPr>
          <w:rFonts w:hint="eastAsia"/>
        </w:rPr>
        <w:t>（3）依照《基金合同》收取基金管理费以及法律法规规定或中国证监会批准的其他费用；</w:t>
      </w:r>
    </w:p>
    <w:p w:rsidR="00817F43" w:rsidRDefault="00817F43" w:rsidP="00817F43">
      <w:pPr>
        <w:pStyle w:val="-"/>
        <w:ind w:firstLine="420"/>
      </w:pPr>
      <w:r>
        <w:rPr>
          <w:rFonts w:hint="eastAsia"/>
        </w:rPr>
        <w:t>（4）销售基金份额；</w:t>
      </w:r>
    </w:p>
    <w:p w:rsidR="00817F43" w:rsidRDefault="00817F43" w:rsidP="00817F43">
      <w:pPr>
        <w:pStyle w:val="-"/>
        <w:ind w:firstLine="420"/>
      </w:pPr>
      <w:r>
        <w:rPr>
          <w:rFonts w:hint="eastAsia"/>
        </w:rPr>
        <w:t>（5）按照规定召集基金份额持有人大会；</w:t>
      </w:r>
    </w:p>
    <w:p w:rsidR="00817F43" w:rsidRDefault="00817F43" w:rsidP="00817F43">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817F43" w:rsidRDefault="00817F43" w:rsidP="00817F43">
      <w:pPr>
        <w:pStyle w:val="-"/>
        <w:ind w:firstLine="420"/>
      </w:pPr>
      <w:r>
        <w:rPr>
          <w:rFonts w:hint="eastAsia"/>
        </w:rPr>
        <w:t>（7）在基金托管人更换时，提名新的基金托管人；</w:t>
      </w:r>
    </w:p>
    <w:p w:rsidR="00817F43" w:rsidRDefault="00817F43" w:rsidP="00817F43">
      <w:pPr>
        <w:pStyle w:val="-"/>
        <w:ind w:firstLine="420"/>
      </w:pPr>
      <w:r>
        <w:rPr>
          <w:rFonts w:hint="eastAsia"/>
        </w:rPr>
        <w:t>（8）选择、更换基金销售机构，对基金销售机构的相关行为进行监督和处理；</w:t>
      </w:r>
    </w:p>
    <w:p w:rsidR="00817F43" w:rsidRDefault="00817F43" w:rsidP="00817F43">
      <w:pPr>
        <w:pStyle w:val="-"/>
        <w:ind w:firstLine="420"/>
      </w:pPr>
      <w:r>
        <w:rPr>
          <w:rFonts w:hint="eastAsia"/>
        </w:rPr>
        <w:t>（9）担任或委托其他符合条件的机构担任基金登记机构办理基金登记业务；</w:t>
      </w:r>
    </w:p>
    <w:p w:rsidR="00817F43" w:rsidRDefault="00817F43" w:rsidP="00817F43">
      <w:pPr>
        <w:pStyle w:val="-"/>
        <w:ind w:firstLine="420"/>
      </w:pPr>
      <w:r>
        <w:rPr>
          <w:rFonts w:hint="eastAsia"/>
        </w:rPr>
        <w:t>（10）依据《基金合同》及有关法律规定决定基金收益的分配方案；</w:t>
      </w:r>
    </w:p>
    <w:p w:rsidR="00817F43" w:rsidRDefault="00817F43" w:rsidP="00817F43">
      <w:pPr>
        <w:pStyle w:val="-"/>
        <w:ind w:firstLine="420"/>
      </w:pPr>
      <w:r>
        <w:rPr>
          <w:rFonts w:hint="eastAsia"/>
        </w:rPr>
        <w:t>（11）在《基金合同》约定的范围内，拒绝或暂停受理申购与赎回申请；</w:t>
      </w:r>
    </w:p>
    <w:p w:rsidR="00817F43" w:rsidRDefault="00817F43" w:rsidP="00817F43">
      <w:pPr>
        <w:pStyle w:val="-"/>
        <w:ind w:firstLine="420"/>
      </w:pPr>
      <w:r>
        <w:rPr>
          <w:rFonts w:hint="eastAsia"/>
        </w:rPr>
        <w:t>（12）依照法律法规为基金的利益对被投资公司行使权利，为基金的利益行使因基金财产投资于证券所产生的权利；</w:t>
      </w:r>
    </w:p>
    <w:p w:rsidR="00817F43" w:rsidRDefault="00817F43" w:rsidP="00817F43">
      <w:pPr>
        <w:pStyle w:val="-"/>
        <w:ind w:firstLine="420"/>
      </w:pPr>
      <w:r>
        <w:rPr>
          <w:rFonts w:hint="eastAsia"/>
        </w:rPr>
        <w:t>（13）在法律法规允许的前提下，为基金的利益依法为基金进行融资、融券及转融通；</w:t>
      </w:r>
    </w:p>
    <w:p w:rsidR="00817F43" w:rsidRDefault="00817F43" w:rsidP="00817F43">
      <w:pPr>
        <w:pStyle w:val="-"/>
        <w:ind w:firstLine="420"/>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817F43" w:rsidRDefault="00817F43" w:rsidP="00817F43">
      <w:pPr>
        <w:pStyle w:val="-"/>
        <w:ind w:firstLine="420"/>
      </w:pPr>
      <w:r>
        <w:rPr>
          <w:rFonts w:hint="eastAsia"/>
        </w:rPr>
        <w:t>（15）以基金管理人的名义，代表基金份额持有人的利益行使诉讼权利或者实施其他法律行为；</w:t>
      </w:r>
    </w:p>
    <w:p w:rsidR="00817F43" w:rsidRDefault="00817F43" w:rsidP="00817F43">
      <w:pPr>
        <w:pStyle w:val="-"/>
        <w:ind w:firstLine="420"/>
      </w:pPr>
      <w:r>
        <w:rPr>
          <w:rFonts w:hint="eastAsia"/>
        </w:rPr>
        <w:t>（16）选择、更换律师事务所、会计师事务所、证券/期货经纪商或其他为基金提供服务的外部机构；</w:t>
      </w:r>
    </w:p>
    <w:p w:rsidR="00817F43" w:rsidRDefault="00817F43" w:rsidP="00817F43">
      <w:pPr>
        <w:pStyle w:val="-"/>
        <w:ind w:firstLine="420"/>
      </w:pPr>
      <w:r>
        <w:rPr>
          <w:rFonts w:hint="eastAsia"/>
        </w:rPr>
        <w:t>（17）在符合有关法律、法规的前提下，制订和调整有关基金认购、申购、赎回、转换、非交易过户和定投等业务规则，在法律法规和本基金合同规定的范围内决定和调整基金的除调高管理费率、托管费率之外的基金相关费率结构和收费方式；</w:t>
      </w:r>
    </w:p>
    <w:p w:rsidR="00817F43" w:rsidRDefault="00817F43" w:rsidP="00817F43">
      <w:pPr>
        <w:pStyle w:val="-"/>
        <w:ind w:firstLine="420"/>
      </w:pPr>
      <w:r>
        <w:rPr>
          <w:rFonts w:hint="eastAsia"/>
        </w:rPr>
        <w:t>（18）委托第三方机构办理本基金的交易、清算、估值、结算等业务；</w:t>
      </w:r>
    </w:p>
    <w:p w:rsidR="00817F43" w:rsidRDefault="00817F43" w:rsidP="00817F43">
      <w:pPr>
        <w:pStyle w:val="-"/>
        <w:ind w:firstLine="420"/>
      </w:pPr>
      <w:r>
        <w:rPr>
          <w:rFonts w:hint="eastAsia"/>
        </w:rPr>
        <w:lastRenderedPageBreak/>
        <w:t>（19）法律法规及中国证监会规定的和《基金合同》约定的其他权利。</w:t>
      </w:r>
    </w:p>
    <w:p w:rsidR="00817F43" w:rsidRDefault="00817F43" w:rsidP="00817F43">
      <w:pPr>
        <w:pStyle w:val="-"/>
        <w:ind w:firstLine="420"/>
      </w:pPr>
      <w:r>
        <w:rPr>
          <w:rFonts w:hint="eastAsia"/>
        </w:rPr>
        <w:t>2、根据《基金法》、《运作办法》及其他有关规定，基金管理人的义务包括但不限于：</w:t>
      </w:r>
    </w:p>
    <w:p w:rsidR="00817F43" w:rsidRDefault="00817F43" w:rsidP="00817F43">
      <w:pPr>
        <w:pStyle w:val="-"/>
        <w:ind w:firstLine="420"/>
      </w:pPr>
      <w:r>
        <w:rPr>
          <w:rFonts w:hint="eastAsia"/>
        </w:rPr>
        <w:t>（1）依法募集资金，办理或者委托经中国证监会认定的其他机构代为办理基金份额的发售、申购、赎回和登记事宜；</w:t>
      </w:r>
    </w:p>
    <w:p w:rsidR="00817F43" w:rsidRDefault="00817F43" w:rsidP="00817F43">
      <w:pPr>
        <w:pStyle w:val="-"/>
        <w:ind w:firstLine="420"/>
      </w:pPr>
      <w:r>
        <w:rPr>
          <w:rFonts w:hint="eastAsia"/>
        </w:rPr>
        <w:t>（2）办理基金备案手续；</w:t>
      </w:r>
    </w:p>
    <w:p w:rsidR="00817F43" w:rsidRDefault="00817F43" w:rsidP="00817F43">
      <w:pPr>
        <w:pStyle w:val="-"/>
        <w:ind w:firstLine="420"/>
      </w:pPr>
      <w:r>
        <w:rPr>
          <w:rFonts w:hint="eastAsia"/>
        </w:rPr>
        <w:t>（3）自《基金合同》生效之日起，以诚实信用、谨慎勤勉的原则管理和运用基金财产；</w:t>
      </w:r>
    </w:p>
    <w:p w:rsidR="00817F43" w:rsidRDefault="00817F43" w:rsidP="00817F43">
      <w:pPr>
        <w:pStyle w:val="-"/>
        <w:ind w:firstLine="420"/>
      </w:pPr>
      <w:r>
        <w:rPr>
          <w:rFonts w:hint="eastAsia"/>
        </w:rPr>
        <w:t>（4）配备足够的具有专业资格的人员进行基金投资分析、决策，以专业化的经营方式管理和运作基金财产；</w:t>
      </w:r>
    </w:p>
    <w:p w:rsidR="00817F43" w:rsidRDefault="00817F43" w:rsidP="00817F43">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817F43" w:rsidRDefault="00817F43" w:rsidP="00817F43">
      <w:pPr>
        <w:pStyle w:val="-"/>
        <w:ind w:firstLine="420"/>
      </w:pPr>
      <w:r>
        <w:rPr>
          <w:rFonts w:hint="eastAsia"/>
        </w:rPr>
        <w:t>（6）除依据《基金法》、《基金合同》及其他有关规定外，不得利用基金财产为自己及任何第三人谋取利益，不得委托第三人运作基金财产；</w:t>
      </w:r>
    </w:p>
    <w:p w:rsidR="00817F43" w:rsidRDefault="00817F43" w:rsidP="00817F43">
      <w:pPr>
        <w:pStyle w:val="-"/>
        <w:ind w:firstLine="420"/>
      </w:pPr>
      <w:r>
        <w:rPr>
          <w:rFonts w:hint="eastAsia"/>
        </w:rPr>
        <w:t>（7）依法接受基金托管人的监督；</w:t>
      </w:r>
    </w:p>
    <w:p w:rsidR="00817F43" w:rsidRDefault="00817F43" w:rsidP="00817F43">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817F43" w:rsidRDefault="00817F43" w:rsidP="00817F43">
      <w:pPr>
        <w:pStyle w:val="-"/>
        <w:ind w:firstLine="420"/>
      </w:pPr>
      <w:r>
        <w:rPr>
          <w:rFonts w:hint="eastAsia"/>
        </w:rPr>
        <w:t>（9）进行基金会计核算并编制基金财务会计报告；</w:t>
      </w:r>
    </w:p>
    <w:p w:rsidR="00817F43" w:rsidRDefault="00817F43" w:rsidP="00817F43">
      <w:pPr>
        <w:pStyle w:val="-"/>
        <w:ind w:firstLine="420"/>
      </w:pPr>
      <w:r>
        <w:rPr>
          <w:rFonts w:hint="eastAsia"/>
        </w:rPr>
        <w:t>（10）编制季度报告、中期报告和年度报告；</w:t>
      </w:r>
    </w:p>
    <w:p w:rsidR="00817F43" w:rsidRDefault="00817F43" w:rsidP="00817F43">
      <w:pPr>
        <w:pStyle w:val="-"/>
        <w:ind w:firstLine="420"/>
      </w:pPr>
      <w:r>
        <w:rPr>
          <w:rFonts w:hint="eastAsia"/>
        </w:rPr>
        <w:t>（11）严格按照《基金法》、《基金合同》及其他有关规定，履行信息披露及报告义务；</w:t>
      </w:r>
    </w:p>
    <w:p w:rsidR="00817F43" w:rsidRDefault="00817F43" w:rsidP="00817F43">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审计、法律等外部专业顾问提供的除外；</w:t>
      </w:r>
    </w:p>
    <w:p w:rsidR="00817F43" w:rsidRDefault="00817F43" w:rsidP="00817F43">
      <w:pPr>
        <w:pStyle w:val="-"/>
        <w:ind w:firstLine="420"/>
      </w:pPr>
      <w:r>
        <w:rPr>
          <w:rFonts w:hint="eastAsia"/>
        </w:rPr>
        <w:t>（13）按《基金合同》的约定确定基金收益分配方案，及时向基金份额持有人分配基金收益；</w:t>
      </w:r>
    </w:p>
    <w:p w:rsidR="00817F43" w:rsidRDefault="00817F43" w:rsidP="00817F43">
      <w:pPr>
        <w:pStyle w:val="-"/>
        <w:ind w:firstLine="420"/>
      </w:pPr>
      <w:r>
        <w:rPr>
          <w:rFonts w:hint="eastAsia"/>
        </w:rPr>
        <w:t>（14）按规定受理申购与赎回申请，及时、足额支付赎回款项；</w:t>
      </w:r>
    </w:p>
    <w:p w:rsidR="00817F43" w:rsidRDefault="00817F43" w:rsidP="00817F43">
      <w:pPr>
        <w:pStyle w:val="-"/>
        <w:ind w:firstLine="420"/>
      </w:pPr>
      <w:r>
        <w:rPr>
          <w:rFonts w:hint="eastAsia"/>
        </w:rPr>
        <w:t>（15）依据《基金法》、《基金合同》及其他有关规定召集基金份额持有人大会或配合基金托管人、基金份额持有人依法召集基金份额持有人大会；</w:t>
      </w:r>
    </w:p>
    <w:p w:rsidR="00817F43" w:rsidRDefault="00817F43" w:rsidP="00817F43">
      <w:pPr>
        <w:pStyle w:val="-"/>
        <w:ind w:firstLine="420"/>
      </w:pPr>
      <w:r>
        <w:rPr>
          <w:rFonts w:hint="eastAsia"/>
        </w:rPr>
        <w:t>（16）按规定保存基金财产管理业务活动的会计账册、报表、记录和其他相关资料15年以上；</w:t>
      </w:r>
    </w:p>
    <w:p w:rsidR="00817F43" w:rsidRDefault="00817F43" w:rsidP="00817F43">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817F43" w:rsidRDefault="00817F43" w:rsidP="00817F43">
      <w:pPr>
        <w:pStyle w:val="-"/>
        <w:ind w:firstLine="420"/>
      </w:pPr>
      <w:r>
        <w:rPr>
          <w:rFonts w:hint="eastAsia"/>
        </w:rPr>
        <w:t>（18）组织并参加基金财产清算小组，参与基金财产的保管、清理、估价、变现和分配；</w:t>
      </w:r>
    </w:p>
    <w:p w:rsidR="00817F43" w:rsidRDefault="00817F43" w:rsidP="00817F43">
      <w:pPr>
        <w:pStyle w:val="-"/>
        <w:ind w:firstLine="420"/>
      </w:pPr>
      <w:r>
        <w:rPr>
          <w:rFonts w:hint="eastAsia"/>
        </w:rPr>
        <w:lastRenderedPageBreak/>
        <w:t>（19）面临解散、依法被撤销或者被依法宣告破产时，及时报告中国证监会并通知基金托管人；</w:t>
      </w:r>
    </w:p>
    <w:p w:rsidR="00817F43" w:rsidRDefault="00817F43" w:rsidP="00817F43">
      <w:pPr>
        <w:pStyle w:val="-"/>
        <w:ind w:firstLine="420"/>
      </w:pPr>
      <w:r>
        <w:rPr>
          <w:rFonts w:hint="eastAsia"/>
        </w:rPr>
        <w:t>（20）因违反《基金合同》导致基金财产的损失或损害基金份额持有人合法权益时，应当承担赔偿责任，其赔偿责任不因其退任而免除；</w:t>
      </w:r>
    </w:p>
    <w:p w:rsidR="00817F43" w:rsidRDefault="00817F43" w:rsidP="00817F43">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817F43" w:rsidRDefault="00817F43" w:rsidP="00817F43">
      <w:pPr>
        <w:pStyle w:val="-"/>
        <w:ind w:firstLine="420"/>
      </w:pPr>
      <w:r>
        <w:rPr>
          <w:rFonts w:hint="eastAsia"/>
        </w:rPr>
        <w:t>（22）当基金管理人将其义务委托第三方处理时，应当对第三方处理有关基金事务的行为承担责任；</w:t>
      </w:r>
    </w:p>
    <w:p w:rsidR="00817F43" w:rsidRDefault="00817F43" w:rsidP="00817F43">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817F43" w:rsidRDefault="00817F43" w:rsidP="00817F43">
      <w:pPr>
        <w:pStyle w:val="-"/>
        <w:ind w:firstLine="420"/>
      </w:pPr>
      <w:r>
        <w:rPr>
          <w:rFonts w:hint="eastAsia"/>
        </w:rPr>
        <w:t>（25）执行生效的基金份额持有人大会的决议；</w:t>
      </w:r>
    </w:p>
    <w:p w:rsidR="00817F43" w:rsidRDefault="00817F43" w:rsidP="00817F43">
      <w:pPr>
        <w:pStyle w:val="-"/>
        <w:ind w:firstLine="420"/>
      </w:pPr>
      <w:r>
        <w:rPr>
          <w:rFonts w:hint="eastAsia"/>
        </w:rPr>
        <w:t>（26）建立并保存基金份额持有人名册；</w:t>
      </w:r>
    </w:p>
    <w:p w:rsidR="00817F43" w:rsidRDefault="00817F43" w:rsidP="00817F43">
      <w:pPr>
        <w:pStyle w:val="-"/>
        <w:ind w:firstLine="420"/>
      </w:pPr>
      <w:r>
        <w:rPr>
          <w:rFonts w:hint="eastAsia"/>
        </w:rPr>
        <w:t>（27）法律法规及中国证监会规定的和《基金合同》约定的其他义务。</w:t>
      </w:r>
    </w:p>
    <w:p w:rsidR="00817F43" w:rsidRDefault="00817F43" w:rsidP="00817F43">
      <w:pPr>
        <w:pStyle w:val="-"/>
        <w:ind w:firstLine="420"/>
      </w:pPr>
      <w:r>
        <w:rPr>
          <w:rFonts w:hint="eastAsia"/>
        </w:rPr>
        <w:t>（二）基金托管人的权利与义务</w:t>
      </w:r>
    </w:p>
    <w:p w:rsidR="00817F43" w:rsidRDefault="00817F43" w:rsidP="00817F43">
      <w:pPr>
        <w:pStyle w:val="-"/>
        <w:ind w:firstLine="420"/>
      </w:pPr>
      <w:r>
        <w:rPr>
          <w:rFonts w:hint="eastAsia"/>
        </w:rPr>
        <w:t>1、根据《基金法》、《运作办法》及其他有关规定，基金托管人的权利包括但不限于：</w:t>
      </w:r>
    </w:p>
    <w:p w:rsidR="00817F43" w:rsidRDefault="00817F43" w:rsidP="00817F43">
      <w:pPr>
        <w:pStyle w:val="-"/>
        <w:ind w:firstLine="420"/>
      </w:pPr>
      <w:r>
        <w:rPr>
          <w:rFonts w:hint="eastAsia"/>
        </w:rPr>
        <w:t>（1）自《基金合同》生效之日起，依法律法规和《基金合同》的规定安全保管基金财产；</w:t>
      </w:r>
    </w:p>
    <w:p w:rsidR="00817F43" w:rsidRDefault="00817F43" w:rsidP="00817F43">
      <w:pPr>
        <w:pStyle w:val="-"/>
        <w:ind w:firstLine="420"/>
      </w:pPr>
      <w:r>
        <w:rPr>
          <w:rFonts w:hint="eastAsia"/>
        </w:rPr>
        <w:t>（2）依《基金合同》约定获得基金托管费以及法律法规规定或监管部门批准的其他费用；</w:t>
      </w:r>
    </w:p>
    <w:p w:rsidR="00817F43" w:rsidRDefault="00817F43" w:rsidP="00817F43">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817F43" w:rsidRDefault="00817F43" w:rsidP="00817F43">
      <w:pPr>
        <w:pStyle w:val="-"/>
        <w:ind w:firstLine="420"/>
      </w:pPr>
      <w:r>
        <w:rPr>
          <w:rFonts w:hint="eastAsia"/>
        </w:rPr>
        <w:t>（4）根据相关市场规则，为基金开设证券/期货账户等投资所需账户、为基金办理证券/期货交易资金清算。</w:t>
      </w:r>
    </w:p>
    <w:p w:rsidR="00817F43" w:rsidRDefault="00817F43" w:rsidP="00817F43">
      <w:pPr>
        <w:pStyle w:val="-"/>
        <w:ind w:firstLine="420"/>
      </w:pPr>
      <w:r>
        <w:rPr>
          <w:rFonts w:hint="eastAsia"/>
        </w:rPr>
        <w:t>（5）提议召开或召集基金份额持有人大会；</w:t>
      </w:r>
    </w:p>
    <w:p w:rsidR="00817F43" w:rsidRDefault="00817F43" w:rsidP="00817F43">
      <w:pPr>
        <w:pStyle w:val="-"/>
        <w:ind w:firstLine="420"/>
      </w:pPr>
      <w:r>
        <w:rPr>
          <w:rFonts w:hint="eastAsia"/>
        </w:rPr>
        <w:t>（6）在基金管理人更换时，提名新的基金管理人；</w:t>
      </w:r>
    </w:p>
    <w:p w:rsidR="00817F43" w:rsidRDefault="00817F43" w:rsidP="00817F43">
      <w:pPr>
        <w:pStyle w:val="-"/>
        <w:ind w:firstLine="420"/>
      </w:pPr>
      <w:r>
        <w:rPr>
          <w:rFonts w:hint="eastAsia"/>
        </w:rPr>
        <w:t>（7）法律法规及中国证监会规定的和《基金合同》约定的其他权利。</w:t>
      </w:r>
    </w:p>
    <w:p w:rsidR="00817F43" w:rsidRDefault="00817F43" w:rsidP="00817F43">
      <w:pPr>
        <w:pStyle w:val="-"/>
        <w:ind w:firstLine="420"/>
      </w:pPr>
      <w:r>
        <w:rPr>
          <w:rFonts w:hint="eastAsia"/>
        </w:rPr>
        <w:t>2、根据《基金法》、《运作办法》及其他有关规定，基金托管人的义务包括但不限于：</w:t>
      </w:r>
    </w:p>
    <w:p w:rsidR="00817F43" w:rsidRDefault="00817F43" w:rsidP="00817F43">
      <w:pPr>
        <w:pStyle w:val="-"/>
        <w:ind w:firstLine="420"/>
      </w:pPr>
      <w:r>
        <w:rPr>
          <w:rFonts w:hint="eastAsia"/>
        </w:rPr>
        <w:t>（1）以诚实信用、勤勉尽责的原则持有并安全保管基金财产；</w:t>
      </w:r>
    </w:p>
    <w:p w:rsidR="00817F43" w:rsidRDefault="00817F43" w:rsidP="00817F43">
      <w:pPr>
        <w:pStyle w:val="-"/>
        <w:ind w:firstLine="420"/>
      </w:pPr>
      <w:r>
        <w:rPr>
          <w:rFonts w:hint="eastAsia"/>
        </w:rPr>
        <w:t>（2）设立专门的基金托管部门，具有符合要求的营业场所，配备足够的、合格的熟悉基金托管业务的专职人员，负责基金财产托管事宜；</w:t>
      </w:r>
    </w:p>
    <w:p w:rsidR="00817F43" w:rsidRDefault="00817F43" w:rsidP="00817F43">
      <w:pPr>
        <w:pStyle w:val="-"/>
        <w:ind w:firstLine="420"/>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17F43" w:rsidRDefault="00817F43" w:rsidP="00817F43">
      <w:pPr>
        <w:pStyle w:val="-"/>
        <w:ind w:firstLine="420"/>
      </w:pPr>
      <w:r>
        <w:rPr>
          <w:rFonts w:hint="eastAsia"/>
        </w:rPr>
        <w:t>（4）除依据《基金法》、《基金合同》及其他有关规定外，不得利用基金财产为自己及任何第三人谋取利益，不得委托第三人托管基金财产；</w:t>
      </w:r>
    </w:p>
    <w:p w:rsidR="00817F43" w:rsidRDefault="00817F43" w:rsidP="00817F43">
      <w:pPr>
        <w:pStyle w:val="-"/>
        <w:ind w:firstLine="420"/>
      </w:pPr>
      <w:r>
        <w:rPr>
          <w:rFonts w:hint="eastAsia"/>
        </w:rPr>
        <w:t>（5）保管由基金管理人代表基金签订的与基金有关的重大合同及有关凭证；</w:t>
      </w:r>
    </w:p>
    <w:p w:rsidR="00817F43" w:rsidRDefault="00817F43" w:rsidP="00817F43">
      <w:pPr>
        <w:pStyle w:val="-"/>
        <w:ind w:firstLine="420"/>
      </w:pPr>
      <w:r>
        <w:rPr>
          <w:rFonts w:hint="eastAsia"/>
        </w:rPr>
        <w:t>（6）按规定开设基金财产的资金账户和证券/期货账户等投资所需账户,按照《基金合同》的约定，根据基金管理人的投资指令，及时办理清算、交割事宜；</w:t>
      </w:r>
    </w:p>
    <w:p w:rsidR="00817F43" w:rsidRDefault="00817F43" w:rsidP="00817F43">
      <w:pPr>
        <w:pStyle w:val="-"/>
        <w:ind w:firstLine="420"/>
      </w:pPr>
      <w:r>
        <w:rPr>
          <w:rFonts w:hint="eastAsia"/>
        </w:rPr>
        <w:t>（7）保守基金商业秘密，除《基金法》、《基金合同》及其他有关规定另有规定外，在基金信息公开披露前予以保密，不得向他人泄露，但向监管机构、司法机关、审计、法律等外部专业顾问提供的除外；</w:t>
      </w:r>
    </w:p>
    <w:p w:rsidR="00817F43" w:rsidRDefault="00817F43" w:rsidP="00817F43">
      <w:pPr>
        <w:pStyle w:val="-"/>
        <w:ind w:firstLine="420"/>
      </w:pPr>
      <w:r>
        <w:rPr>
          <w:rFonts w:hint="eastAsia"/>
        </w:rPr>
        <w:t>（8）复核、审查基金管理人计算的基金资产净值、基金份额净值、基金份额申购、赎回价格；</w:t>
      </w:r>
    </w:p>
    <w:p w:rsidR="00817F43" w:rsidRDefault="00817F43" w:rsidP="00817F43">
      <w:pPr>
        <w:pStyle w:val="-"/>
        <w:ind w:firstLine="420"/>
      </w:pPr>
      <w:r>
        <w:rPr>
          <w:rFonts w:hint="eastAsia"/>
        </w:rPr>
        <w:t>（9）办理与基金托管业务活动有关的信息披露事项；</w:t>
      </w:r>
    </w:p>
    <w:p w:rsidR="00817F43" w:rsidRDefault="00817F43" w:rsidP="00817F43">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817F43" w:rsidRDefault="00817F43" w:rsidP="00817F43">
      <w:pPr>
        <w:pStyle w:val="-"/>
        <w:ind w:firstLine="420"/>
      </w:pPr>
      <w:r>
        <w:rPr>
          <w:rFonts w:hint="eastAsia"/>
        </w:rPr>
        <w:t>（11）保存基金托管业务活动的记录、账册、报表和其他相关资料15年以上；</w:t>
      </w:r>
    </w:p>
    <w:p w:rsidR="00817F43" w:rsidRDefault="00817F43" w:rsidP="00817F43">
      <w:pPr>
        <w:pStyle w:val="-"/>
        <w:ind w:firstLine="420"/>
      </w:pPr>
      <w:r>
        <w:rPr>
          <w:rFonts w:hint="eastAsia"/>
        </w:rPr>
        <w:t>（12）建立并保存基金份额持有人名册；</w:t>
      </w:r>
    </w:p>
    <w:p w:rsidR="00817F43" w:rsidRDefault="00817F43" w:rsidP="00817F43">
      <w:pPr>
        <w:pStyle w:val="-"/>
        <w:ind w:firstLine="420"/>
      </w:pPr>
      <w:r>
        <w:rPr>
          <w:rFonts w:hint="eastAsia"/>
        </w:rPr>
        <w:t>（13）按规定制作相关账册并与基金管理人核对；</w:t>
      </w:r>
    </w:p>
    <w:p w:rsidR="00817F43" w:rsidRDefault="00817F43" w:rsidP="00817F43">
      <w:pPr>
        <w:pStyle w:val="-"/>
        <w:ind w:firstLine="420"/>
      </w:pPr>
      <w:r>
        <w:rPr>
          <w:rFonts w:hint="eastAsia"/>
        </w:rPr>
        <w:t>（14）依据基金管理人的指令或有关规定向基金份额持有人支付基金收益和赎回款项；</w:t>
      </w:r>
    </w:p>
    <w:p w:rsidR="00817F43" w:rsidRDefault="00817F43" w:rsidP="00817F43">
      <w:pPr>
        <w:pStyle w:val="-"/>
        <w:ind w:firstLine="420"/>
      </w:pPr>
      <w:r>
        <w:rPr>
          <w:rFonts w:hint="eastAsia"/>
        </w:rPr>
        <w:t>（15）依据《基金法》、《基金合同》及其他有关规定，召集基金份额持有人大会或配合基金管理人、基金份额持有人依法召集基金份额持有人大会；</w:t>
      </w:r>
    </w:p>
    <w:p w:rsidR="00817F43" w:rsidRDefault="00817F43" w:rsidP="00817F43">
      <w:pPr>
        <w:pStyle w:val="-"/>
        <w:ind w:firstLine="420"/>
      </w:pPr>
      <w:r>
        <w:rPr>
          <w:rFonts w:hint="eastAsia"/>
        </w:rPr>
        <w:t>（16）按照法律法规、《基金合同》和《托管协议》的规定监督基金管理人的投资运作；</w:t>
      </w:r>
    </w:p>
    <w:p w:rsidR="00817F43" w:rsidRDefault="00817F43" w:rsidP="00817F43">
      <w:pPr>
        <w:pStyle w:val="-"/>
        <w:ind w:firstLine="420"/>
      </w:pPr>
      <w:r>
        <w:rPr>
          <w:rFonts w:hint="eastAsia"/>
        </w:rPr>
        <w:t>（17）参加基金财产清算小组，参与基金财产的保管、清理、估价、变现和分配；</w:t>
      </w:r>
    </w:p>
    <w:p w:rsidR="00817F43" w:rsidRDefault="00817F43" w:rsidP="00817F43">
      <w:pPr>
        <w:pStyle w:val="-"/>
        <w:ind w:firstLine="420"/>
      </w:pPr>
      <w:r>
        <w:rPr>
          <w:rFonts w:hint="eastAsia"/>
        </w:rPr>
        <w:t>（18）面临解散、依法被撤销或者被依法宣告破产时，及时报告中国证监会和银行业监督管理机构，并通知基金管理人；</w:t>
      </w:r>
    </w:p>
    <w:p w:rsidR="00817F43" w:rsidRDefault="00817F43" w:rsidP="00817F43">
      <w:pPr>
        <w:pStyle w:val="-"/>
        <w:ind w:firstLine="420"/>
      </w:pPr>
      <w:r>
        <w:rPr>
          <w:rFonts w:hint="eastAsia"/>
        </w:rPr>
        <w:t>（19）因违反《基金合同》导致基金财产损失时，应承担赔偿责任，其赔偿责任不因其退任而免除；</w:t>
      </w:r>
    </w:p>
    <w:p w:rsidR="00817F43" w:rsidRDefault="00817F43" w:rsidP="00817F43">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817F43" w:rsidRDefault="00817F43" w:rsidP="00817F43">
      <w:pPr>
        <w:pStyle w:val="-"/>
        <w:ind w:firstLine="420"/>
      </w:pPr>
      <w:r>
        <w:rPr>
          <w:rFonts w:hint="eastAsia"/>
        </w:rPr>
        <w:t>（21）执行生效的基金份额持有人大会的决议；</w:t>
      </w:r>
    </w:p>
    <w:p w:rsidR="00817F43" w:rsidRDefault="00817F43" w:rsidP="00817F43">
      <w:pPr>
        <w:pStyle w:val="-"/>
        <w:ind w:firstLine="420"/>
      </w:pPr>
      <w:r>
        <w:rPr>
          <w:rFonts w:hint="eastAsia"/>
        </w:rPr>
        <w:t>（22）法律法规及中国证监会规定的和《基金合同》约定的其他义务。</w:t>
      </w:r>
    </w:p>
    <w:p w:rsidR="00817F43" w:rsidRDefault="00817F43" w:rsidP="00817F43">
      <w:pPr>
        <w:pStyle w:val="-"/>
        <w:ind w:firstLine="420"/>
      </w:pPr>
      <w:r>
        <w:rPr>
          <w:rFonts w:hint="eastAsia"/>
        </w:rPr>
        <w:lastRenderedPageBreak/>
        <w:t>（三）基金份额持有人</w:t>
      </w:r>
    </w:p>
    <w:p w:rsidR="00817F43" w:rsidRDefault="00817F43" w:rsidP="00817F43">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817F43" w:rsidRDefault="00817F43" w:rsidP="00817F43">
      <w:pPr>
        <w:pStyle w:val="-"/>
        <w:ind w:firstLine="420"/>
      </w:pPr>
      <w:r>
        <w:rPr>
          <w:rFonts w:hint="eastAsia"/>
        </w:rPr>
        <w:t>同一类别每份基金份额具有同等的合法权益。</w:t>
      </w:r>
    </w:p>
    <w:p w:rsidR="00817F43" w:rsidRDefault="00817F43" w:rsidP="00817F43">
      <w:pPr>
        <w:pStyle w:val="-"/>
        <w:ind w:firstLine="420"/>
      </w:pPr>
      <w:r>
        <w:rPr>
          <w:rFonts w:hint="eastAsia"/>
        </w:rPr>
        <w:t>1、根据《基金法》、《运作办法》及其他有关规定，基金份额持有人的权利包括但不限于：</w:t>
      </w:r>
    </w:p>
    <w:p w:rsidR="00817F43" w:rsidRDefault="00817F43" w:rsidP="00817F43">
      <w:pPr>
        <w:pStyle w:val="-"/>
        <w:ind w:firstLine="420"/>
      </w:pPr>
      <w:r>
        <w:rPr>
          <w:rFonts w:hint="eastAsia"/>
        </w:rPr>
        <w:t>（1）分享基金财产收益；</w:t>
      </w:r>
    </w:p>
    <w:p w:rsidR="00817F43" w:rsidRDefault="00817F43" w:rsidP="00817F43">
      <w:pPr>
        <w:pStyle w:val="-"/>
        <w:ind w:firstLine="420"/>
      </w:pPr>
      <w:r>
        <w:rPr>
          <w:rFonts w:hint="eastAsia"/>
        </w:rPr>
        <w:t>（2）参与分配清算后的剩余基金财产；</w:t>
      </w:r>
    </w:p>
    <w:p w:rsidR="00817F43" w:rsidRDefault="00817F43" w:rsidP="00817F43">
      <w:pPr>
        <w:pStyle w:val="-"/>
        <w:ind w:firstLine="420"/>
      </w:pPr>
      <w:r>
        <w:rPr>
          <w:rFonts w:hint="eastAsia"/>
        </w:rPr>
        <w:t>（3）依法申请赎回或转让其持有的基金份额；</w:t>
      </w:r>
    </w:p>
    <w:p w:rsidR="00817F43" w:rsidRDefault="00817F43" w:rsidP="00817F43">
      <w:pPr>
        <w:pStyle w:val="-"/>
        <w:ind w:firstLine="420"/>
      </w:pPr>
      <w:r>
        <w:rPr>
          <w:rFonts w:hint="eastAsia"/>
        </w:rPr>
        <w:t>（4）按照规定要求召开基金份额持有人大会或者召集基金份额持有人大会；</w:t>
      </w:r>
    </w:p>
    <w:p w:rsidR="00817F43" w:rsidRDefault="00817F43" w:rsidP="00817F43">
      <w:pPr>
        <w:pStyle w:val="-"/>
        <w:ind w:firstLine="420"/>
      </w:pPr>
      <w:r>
        <w:rPr>
          <w:rFonts w:hint="eastAsia"/>
        </w:rPr>
        <w:t>（5）出席或者委派代表出席基金份额持有人大会，对基金份额持有人大会审议事项行使表决权；</w:t>
      </w:r>
    </w:p>
    <w:p w:rsidR="00817F43" w:rsidRDefault="00817F43" w:rsidP="00817F43">
      <w:pPr>
        <w:pStyle w:val="-"/>
        <w:ind w:firstLine="420"/>
      </w:pPr>
      <w:r>
        <w:rPr>
          <w:rFonts w:hint="eastAsia"/>
        </w:rPr>
        <w:t>（6）查阅或者复制公开披露的基金信息资料；</w:t>
      </w:r>
    </w:p>
    <w:p w:rsidR="00817F43" w:rsidRDefault="00817F43" w:rsidP="00817F43">
      <w:pPr>
        <w:pStyle w:val="-"/>
        <w:ind w:firstLine="420"/>
      </w:pPr>
      <w:r>
        <w:rPr>
          <w:rFonts w:hint="eastAsia"/>
        </w:rPr>
        <w:t>（7）监督基金管理人的投资运作；</w:t>
      </w:r>
    </w:p>
    <w:p w:rsidR="00817F43" w:rsidRDefault="00817F43" w:rsidP="00817F43">
      <w:pPr>
        <w:pStyle w:val="-"/>
        <w:ind w:firstLine="420"/>
      </w:pPr>
      <w:r>
        <w:rPr>
          <w:rFonts w:hint="eastAsia"/>
        </w:rPr>
        <w:t>（8）对基金管理人、基金托管人、基金服务机构损害其合法权益的行为依法提起诉讼或仲裁；</w:t>
      </w:r>
    </w:p>
    <w:p w:rsidR="00817F43" w:rsidRDefault="00817F43" w:rsidP="00817F43">
      <w:pPr>
        <w:pStyle w:val="-"/>
        <w:ind w:firstLine="420"/>
      </w:pPr>
      <w:r>
        <w:rPr>
          <w:rFonts w:hint="eastAsia"/>
        </w:rPr>
        <w:t>（9）法律法规及中国证监会规定的和《基金合同》约定的其他权利。</w:t>
      </w:r>
    </w:p>
    <w:p w:rsidR="00817F43" w:rsidRDefault="00817F43" w:rsidP="00817F43">
      <w:pPr>
        <w:pStyle w:val="-"/>
        <w:ind w:firstLine="420"/>
      </w:pPr>
      <w:r>
        <w:rPr>
          <w:rFonts w:hint="eastAsia"/>
        </w:rPr>
        <w:t>2、根据《基金法》、《运作办法》及其他有关规定，基金份额持有人的义务包括但不限于：</w:t>
      </w:r>
    </w:p>
    <w:p w:rsidR="00817F43" w:rsidRDefault="00817F43" w:rsidP="00817F43">
      <w:pPr>
        <w:pStyle w:val="-"/>
        <w:ind w:firstLine="420"/>
      </w:pPr>
      <w:r>
        <w:rPr>
          <w:rFonts w:hint="eastAsia"/>
        </w:rPr>
        <w:t>（1）认真阅读并遵守《基金合同》、招募说明书等信息披露文件；</w:t>
      </w:r>
    </w:p>
    <w:p w:rsidR="00817F43" w:rsidRDefault="00817F43" w:rsidP="00817F43">
      <w:pPr>
        <w:pStyle w:val="-"/>
        <w:ind w:firstLine="420"/>
      </w:pPr>
      <w:r>
        <w:rPr>
          <w:rFonts w:hint="eastAsia"/>
        </w:rPr>
        <w:t>（2）了解所投资基金产品，了解自身风险承受能力，自主判断基金的投资价值，自主做出投资决策，自行承担投资风险；</w:t>
      </w:r>
    </w:p>
    <w:p w:rsidR="00817F43" w:rsidRDefault="00817F43" w:rsidP="00817F43">
      <w:pPr>
        <w:pStyle w:val="-"/>
        <w:ind w:firstLine="420"/>
      </w:pPr>
      <w:r>
        <w:rPr>
          <w:rFonts w:hint="eastAsia"/>
        </w:rPr>
        <w:t>（3）关注基金信息披露，及时行使权利和履行义务；</w:t>
      </w:r>
    </w:p>
    <w:p w:rsidR="00817F43" w:rsidRDefault="00817F43" w:rsidP="00817F43">
      <w:pPr>
        <w:pStyle w:val="-"/>
        <w:ind w:firstLine="420"/>
      </w:pPr>
      <w:r>
        <w:rPr>
          <w:rFonts w:hint="eastAsia"/>
        </w:rPr>
        <w:t>（4）缴纳基金认购、申购款项及法律法规和《基金合同》所规定的费用；</w:t>
      </w:r>
    </w:p>
    <w:p w:rsidR="00817F43" w:rsidRDefault="00817F43" w:rsidP="00817F43">
      <w:pPr>
        <w:pStyle w:val="-"/>
        <w:ind w:firstLine="420"/>
      </w:pPr>
      <w:r>
        <w:rPr>
          <w:rFonts w:hint="eastAsia"/>
        </w:rPr>
        <w:t>（5）在其持有的基金份额范围内，承担基金亏损或者《基金合同》终止的有限责任；</w:t>
      </w:r>
    </w:p>
    <w:p w:rsidR="00817F43" w:rsidRDefault="00817F43" w:rsidP="00817F43">
      <w:pPr>
        <w:pStyle w:val="-"/>
        <w:ind w:firstLine="420"/>
      </w:pPr>
      <w:r>
        <w:rPr>
          <w:rFonts w:hint="eastAsia"/>
        </w:rPr>
        <w:t>（6）不从事任何有损基金及其他《基金合同》当事人合法权益的活动；</w:t>
      </w:r>
    </w:p>
    <w:p w:rsidR="00817F43" w:rsidRDefault="00817F43" w:rsidP="00817F43">
      <w:pPr>
        <w:pStyle w:val="-"/>
        <w:ind w:firstLine="420"/>
      </w:pPr>
      <w:r>
        <w:rPr>
          <w:rFonts w:hint="eastAsia"/>
        </w:rPr>
        <w:t>（7）执行生效的基金份额持有人大会的决议；</w:t>
      </w:r>
    </w:p>
    <w:p w:rsidR="00817F43" w:rsidRDefault="00817F43" w:rsidP="00817F43">
      <w:pPr>
        <w:pStyle w:val="-"/>
        <w:ind w:firstLine="420"/>
      </w:pPr>
      <w:r>
        <w:rPr>
          <w:rFonts w:hint="eastAsia"/>
        </w:rPr>
        <w:t>（8）返还在基金交易过程中因任何原因获得的不当得利；</w:t>
      </w:r>
    </w:p>
    <w:p w:rsidR="00817F43" w:rsidRDefault="00817F43" w:rsidP="00817F43">
      <w:pPr>
        <w:pStyle w:val="-"/>
        <w:ind w:firstLine="420"/>
      </w:pPr>
      <w:r>
        <w:rPr>
          <w:rFonts w:hint="eastAsia"/>
        </w:rPr>
        <w:t>（9）法律法规及中国证监会规定的和《基金合同》约定的其他义务</w:t>
      </w:r>
    </w:p>
    <w:p w:rsidR="00817F43" w:rsidRDefault="00817F43" w:rsidP="00817F43">
      <w:pPr>
        <w:pStyle w:val="-"/>
        <w:ind w:firstLine="420"/>
      </w:pPr>
    </w:p>
    <w:p w:rsidR="00817F43" w:rsidRDefault="00817F43" w:rsidP="00817F43">
      <w:pPr>
        <w:pStyle w:val="-"/>
        <w:ind w:firstLine="420"/>
      </w:pPr>
      <w:r>
        <w:rPr>
          <w:rFonts w:hint="eastAsia"/>
        </w:rPr>
        <w:t>二、基金份额持有人大会召集、议事及表决的程序和规则</w:t>
      </w:r>
    </w:p>
    <w:p w:rsidR="00817F43" w:rsidRDefault="00817F43" w:rsidP="00817F43">
      <w:pPr>
        <w:pStyle w:val="-"/>
        <w:ind w:firstLine="420"/>
      </w:pPr>
      <w:r>
        <w:rPr>
          <w:rFonts w:hint="eastAsia"/>
        </w:rPr>
        <w:lastRenderedPageBreak/>
        <w:t>基金份额持有人大会由基金份额持有人组成，基金份额持有人的合法授权代表有权代表基金份额持有人出席会议并表决。基金份额持有人持有的每一基金份额拥有平等的投票权。</w:t>
      </w:r>
    </w:p>
    <w:p w:rsidR="00817F43" w:rsidRDefault="00817F43" w:rsidP="00817F43">
      <w:pPr>
        <w:pStyle w:val="-"/>
        <w:ind w:firstLine="420"/>
      </w:pPr>
      <w:r>
        <w:rPr>
          <w:rFonts w:hint="eastAsia"/>
        </w:rPr>
        <w:t>本基金份额持有人大会不设日常机构。</w:t>
      </w:r>
    </w:p>
    <w:p w:rsidR="00817F43" w:rsidRDefault="00817F43" w:rsidP="00817F43">
      <w:pPr>
        <w:pStyle w:val="-"/>
        <w:ind w:firstLine="420"/>
      </w:pPr>
      <w:r>
        <w:rPr>
          <w:rFonts w:hint="eastAsia"/>
        </w:rPr>
        <w:t>（一）召开事由</w:t>
      </w:r>
    </w:p>
    <w:p w:rsidR="00817F43" w:rsidRDefault="00817F43" w:rsidP="00817F43">
      <w:pPr>
        <w:pStyle w:val="-"/>
        <w:ind w:firstLine="420"/>
      </w:pPr>
      <w:r>
        <w:rPr>
          <w:rFonts w:hint="eastAsia"/>
        </w:rPr>
        <w:t>1、当出现或需要决定下列事由之一的，应当召开基金份额持有人大会，但法律法规、中国证监会另有规定或基金合同另有约定的除外：</w:t>
      </w:r>
    </w:p>
    <w:p w:rsidR="00817F43" w:rsidRDefault="00817F43" w:rsidP="00817F43">
      <w:pPr>
        <w:pStyle w:val="-"/>
        <w:ind w:firstLine="420"/>
      </w:pPr>
      <w:r>
        <w:rPr>
          <w:rFonts w:hint="eastAsia"/>
        </w:rPr>
        <w:t>（1）终止《基金合同》；</w:t>
      </w:r>
    </w:p>
    <w:p w:rsidR="00817F43" w:rsidRDefault="00817F43" w:rsidP="00817F43">
      <w:pPr>
        <w:pStyle w:val="-"/>
        <w:ind w:firstLine="420"/>
      </w:pPr>
      <w:r>
        <w:rPr>
          <w:rFonts w:hint="eastAsia"/>
        </w:rPr>
        <w:t>（2）更换基金管理人；</w:t>
      </w:r>
    </w:p>
    <w:p w:rsidR="00817F43" w:rsidRDefault="00817F43" w:rsidP="00817F43">
      <w:pPr>
        <w:pStyle w:val="-"/>
        <w:ind w:firstLine="420"/>
      </w:pPr>
      <w:r>
        <w:rPr>
          <w:rFonts w:hint="eastAsia"/>
        </w:rPr>
        <w:t>（3）更换基金托管人；</w:t>
      </w:r>
    </w:p>
    <w:p w:rsidR="00817F43" w:rsidRDefault="00817F43" w:rsidP="00817F43">
      <w:pPr>
        <w:pStyle w:val="-"/>
        <w:ind w:firstLine="420"/>
      </w:pPr>
      <w:r>
        <w:rPr>
          <w:rFonts w:hint="eastAsia"/>
        </w:rPr>
        <w:t>（4）转换基金运作方式；</w:t>
      </w:r>
    </w:p>
    <w:p w:rsidR="00817F43" w:rsidRDefault="00817F43" w:rsidP="00817F43">
      <w:pPr>
        <w:pStyle w:val="-"/>
        <w:ind w:firstLine="420"/>
      </w:pPr>
      <w:r>
        <w:rPr>
          <w:rFonts w:hint="eastAsia"/>
        </w:rPr>
        <w:t>（5）提高基金管理人、基金托管人的报酬标准；</w:t>
      </w:r>
    </w:p>
    <w:p w:rsidR="00817F43" w:rsidRDefault="00817F43" w:rsidP="00817F43">
      <w:pPr>
        <w:pStyle w:val="-"/>
        <w:ind w:firstLine="420"/>
      </w:pPr>
      <w:r>
        <w:rPr>
          <w:rFonts w:hint="eastAsia"/>
        </w:rPr>
        <w:t>（6）变更基金类别；</w:t>
      </w:r>
    </w:p>
    <w:p w:rsidR="00817F43" w:rsidRDefault="00817F43" w:rsidP="00817F43">
      <w:pPr>
        <w:pStyle w:val="-"/>
        <w:ind w:firstLine="420"/>
      </w:pPr>
      <w:r>
        <w:rPr>
          <w:rFonts w:hint="eastAsia"/>
        </w:rPr>
        <w:t>（7）本基金与其他基金的合并；</w:t>
      </w:r>
    </w:p>
    <w:p w:rsidR="00817F43" w:rsidRDefault="00817F43" w:rsidP="00817F43">
      <w:pPr>
        <w:pStyle w:val="-"/>
        <w:ind w:firstLine="420"/>
      </w:pPr>
      <w:r>
        <w:rPr>
          <w:rFonts w:hint="eastAsia"/>
        </w:rPr>
        <w:t>（8）变更基金投资目标、范围或策略；</w:t>
      </w:r>
    </w:p>
    <w:p w:rsidR="00817F43" w:rsidRDefault="00817F43" w:rsidP="00817F43">
      <w:pPr>
        <w:pStyle w:val="-"/>
        <w:ind w:firstLine="420"/>
      </w:pPr>
      <w:r>
        <w:rPr>
          <w:rFonts w:hint="eastAsia"/>
        </w:rPr>
        <w:t>（9）变更基金份额持有人大会程序；</w:t>
      </w:r>
    </w:p>
    <w:p w:rsidR="00817F43" w:rsidRDefault="00817F43" w:rsidP="00817F43">
      <w:pPr>
        <w:pStyle w:val="-"/>
        <w:ind w:firstLine="420"/>
      </w:pPr>
      <w:r>
        <w:rPr>
          <w:rFonts w:hint="eastAsia"/>
        </w:rPr>
        <w:t>（10）基金管理人或基金托管人要求召开基金份额持有人大会；</w:t>
      </w:r>
    </w:p>
    <w:p w:rsidR="00817F43" w:rsidRDefault="00817F43" w:rsidP="00817F43">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817F43" w:rsidRDefault="00817F43" w:rsidP="00817F43">
      <w:pPr>
        <w:pStyle w:val="-"/>
        <w:ind w:firstLine="420"/>
      </w:pPr>
      <w:r>
        <w:rPr>
          <w:rFonts w:hint="eastAsia"/>
        </w:rPr>
        <w:t>（12）对基金合同当事人权利和义务产生重大影响的其他事项；</w:t>
      </w:r>
    </w:p>
    <w:p w:rsidR="00817F43" w:rsidRDefault="00817F43" w:rsidP="00817F43">
      <w:pPr>
        <w:pStyle w:val="-"/>
        <w:ind w:firstLine="420"/>
      </w:pPr>
      <w:r>
        <w:rPr>
          <w:rFonts w:hint="eastAsia"/>
        </w:rPr>
        <w:t>（13）法律法规、《基金合同》或中国证监会规定的其他应当召开基金份额持有人大会的事项。</w:t>
      </w:r>
    </w:p>
    <w:p w:rsidR="00817F43" w:rsidRDefault="00817F43" w:rsidP="00817F43">
      <w:pPr>
        <w:pStyle w:val="-"/>
        <w:ind w:firstLine="420"/>
      </w:pPr>
      <w:r>
        <w:rPr>
          <w:rFonts w:hint="eastAsia"/>
        </w:rPr>
        <w:t>2、以下情况可由基金管理人和基金托管人协商后修改，不需召开基金份额持有人大会：</w:t>
      </w:r>
    </w:p>
    <w:p w:rsidR="00817F43" w:rsidRDefault="00817F43" w:rsidP="00817F43">
      <w:pPr>
        <w:pStyle w:val="-"/>
        <w:ind w:firstLine="420"/>
      </w:pPr>
      <w:r>
        <w:rPr>
          <w:rFonts w:hint="eastAsia"/>
        </w:rPr>
        <w:t>（1）调低基金管理费、基金托管费；</w:t>
      </w:r>
    </w:p>
    <w:p w:rsidR="00817F43" w:rsidRDefault="00817F43" w:rsidP="00817F43">
      <w:pPr>
        <w:pStyle w:val="-"/>
        <w:ind w:firstLine="420"/>
      </w:pPr>
      <w:r>
        <w:rPr>
          <w:rFonts w:hint="eastAsia"/>
        </w:rPr>
        <w:t>（2）法律法规要求增加的基金费用的收取和其他应由基金承担的费用；</w:t>
      </w:r>
    </w:p>
    <w:p w:rsidR="00817F43" w:rsidRDefault="00817F43" w:rsidP="00817F43">
      <w:pPr>
        <w:pStyle w:val="-"/>
        <w:ind w:firstLine="420"/>
      </w:pPr>
      <w:r>
        <w:rPr>
          <w:rFonts w:hint="eastAsia"/>
        </w:rPr>
        <w:t>（3）在法律法规和《基金合同》规定的范围内调整本基金的申购费率、调低赎回费率或在对现有基金份额持有人利益无实质性不利影响的前提下变更收费方式；</w:t>
      </w:r>
    </w:p>
    <w:p w:rsidR="00817F43" w:rsidRDefault="00817F43" w:rsidP="00817F43">
      <w:pPr>
        <w:pStyle w:val="-"/>
        <w:ind w:firstLine="420"/>
      </w:pPr>
      <w:r>
        <w:rPr>
          <w:rFonts w:hint="eastAsia"/>
        </w:rPr>
        <w:t>（4）在不违反法律法规、《基金合同》的规定以及对基金份额持有人利益无实质性不利影响的情况下，调整有关基金认购、申购、赎回、转换、非交易过户、转托管等业务的规则；</w:t>
      </w:r>
    </w:p>
    <w:p w:rsidR="00817F43" w:rsidRDefault="00817F43" w:rsidP="00817F43">
      <w:pPr>
        <w:pStyle w:val="-"/>
        <w:ind w:firstLine="420"/>
      </w:pPr>
      <w:r>
        <w:rPr>
          <w:rFonts w:hint="eastAsia"/>
        </w:rPr>
        <w:t>（5）在不违反法律法规、基金合同的约定以及对基金份额持有人利益无实质性不利影响的情况下，增加、减少或调整基金份额类别设置及对基金份额分类办法、规则进行调整；</w:t>
      </w:r>
    </w:p>
    <w:p w:rsidR="00817F43" w:rsidRDefault="00817F43" w:rsidP="00817F43">
      <w:pPr>
        <w:pStyle w:val="-"/>
        <w:ind w:firstLine="420"/>
      </w:pPr>
      <w:r>
        <w:rPr>
          <w:rFonts w:hint="eastAsia"/>
        </w:rPr>
        <w:t>（6）因相应的法律法规发生变动而应当对《基金合同》进行修改；</w:t>
      </w:r>
    </w:p>
    <w:p w:rsidR="00817F43" w:rsidRDefault="00817F43" w:rsidP="00817F43">
      <w:pPr>
        <w:pStyle w:val="-"/>
        <w:ind w:firstLine="420"/>
      </w:pPr>
      <w:r>
        <w:rPr>
          <w:rFonts w:hint="eastAsia"/>
        </w:rPr>
        <w:lastRenderedPageBreak/>
        <w:t>（7）对《基金合同》的修改对基金份额持有人利益无实质性不利影响或修改不涉及《基金合同》当事人权利义务关系发生重大变化；</w:t>
      </w:r>
    </w:p>
    <w:p w:rsidR="00817F43" w:rsidRDefault="00817F43" w:rsidP="00817F43">
      <w:pPr>
        <w:pStyle w:val="-"/>
        <w:ind w:firstLine="420"/>
      </w:pPr>
      <w:r>
        <w:rPr>
          <w:rFonts w:hint="eastAsia"/>
        </w:rPr>
        <w:t>（8）当法律法规或中国证监会的相关规定变更时，本基金在履行相关程序后可对资产配置比例进行适当调整；</w:t>
      </w:r>
    </w:p>
    <w:p w:rsidR="00817F43" w:rsidRDefault="00817F43" w:rsidP="00817F43">
      <w:pPr>
        <w:pStyle w:val="-"/>
        <w:ind w:firstLine="420"/>
      </w:pPr>
      <w:r>
        <w:rPr>
          <w:rFonts w:hint="eastAsia"/>
        </w:rPr>
        <w:t>（9）按照法律法规和《基金合同》规定不需召开基金份额持有人大会的其他情形。</w:t>
      </w:r>
    </w:p>
    <w:p w:rsidR="00817F43" w:rsidRDefault="00817F43" w:rsidP="00817F43">
      <w:pPr>
        <w:pStyle w:val="-"/>
        <w:ind w:firstLine="420"/>
      </w:pPr>
      <w:r>
        <w:rPr>
          <w:rFonts w:hint="eastAsia"/>
        </w:rPr>
        <w:t>（二）会议召集人及召集方式</w:t>
      </w:r>
    </w:p>
    <w:p w:rsidR="00817F43" w:rsidRDefault="00817F43" w:rsidP="00817F43">
      <w:pPr>
        <w:pStyle w:val="-"/>
        <w:ind w:firstLine="420"/>
      </w:pPr>
      <w:r>
        <w:rPr>
          <w:rFonts w:hint="eastAsia"/>
        </w:rPr>
        <w:t>1、除法律法规规定或《基金合同》另有约定外，基金份额持有人大会由基金管理人召集；</w:t>
      </w:r>
    </w:p>
    <w:p w:rsidR="00817F43" w:rsidRDefault="00817F43" w:rsidP="00817F43">
      <w:pPr>
        <w:pStyle w:val="-"/>
        <w:ind w:firstLine="420"/>
      </w:pPr>
      <w:r>
        <w:rPr>
          <w:rFonts w:hint="eastAsia"/>
        </w:rPr>
        <w:t>2、基金管理人未按规定召集或不能召集时，由基金托管人召集；</w:t>
      </w:r>
    </w:p>
    <w:p w:rsidR="00817F43" w:rsidRDefault="00817F43" w:rsidP="00817F43">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817F43" w:rsidRDefault="00817F43" w:rsidP="00817F43">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817F43" w:rsidRDefault="00817F43" w:rsidP="00817F43">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817F43" w:rsidRDefault="00817F43" w:rsidP="00817F43">
      <w:pPr>
        <w:pStyle w:val="-"/>
        <w:ind w:firstLine="420"/>
      </w:pPr>
      <w:r>
        <w:rPr>
          <w:rFonts w:hint="eastAsia"/>
        </w:rPr>
        <w:t>6、基金份额持有人会议的召集人负责选择确定开会时间、地点、方式和权益登记日。</w:t>
      </w:r>
    </w:p>
    <w:p w:rsidR="00817F43" w:rsidRDefault="00817F43" w:rsidP="00817F43">
      <w:pPr>
        <w:pStyle w:val="-"/>
        <w:ind w:firstLine="420"/>
      </w:pPr>
      <w:r>
        <w:rPr>
          <w:rFonts w:hint="eastAsia"/>
        </w:rPr>
        <w:t>（三）召开基金份额持有人大会的通知时间、通知内容、通知方式</w:t>
      </w:r>
    </w:p>
    <w:p w:rsidR="00817F43" w:rsidRDefault="00817F43" w:rsidP="00817F43">
      <w:pPr>
        <w:pStyle w:val="-"/>
        <w:ind w:firstLine="420"/>
      </w:pPr>
      <w:r>
        <w:rPr>
          <w:rFonts w:hint="eastAsia"/>
        </w:rPr>
        <w:t>1、召开基金份额持有人大会，召集人应于会议召开前30日，在指定媒介公告。基金份额持有人大会通知应至少载明以下内容：</w:t>
      </w:r>
    </w:p>
    <w:p w:rsidR="00817F43" w:rsidRDefault="00817F43" w:rsidP="00817F43">
      <w:pPr>
        <w:pStyle w:val="-"/>
        <w:ind w:firstLine="420"/>
      </w:pPr>
      <w:r>
        <w:rPr>
          <w:rFonts w:hint="eastAsia"/>
        </w:rPr>
        <w:t>（1）会议召开的时间、地点和会议形式；</w:t>
      </w:r>
    </w:p>
    <w:p w:rsidR="00817F43" w:rsidRDefault="00817F43" w:rsidP="00817F43">
      <w:pPr>
        <w:pStyle w:val="-"/>
        <w:ind w:firstLine="420"/>
      </w:pPr>
      <w:r>
        <w:rPr>
          <w:rFonts w:hint="eastAsia"/>
        </w:rPr>
        <w:t>（2）会议拟审议的事项、议事程序和表决方式；</w:t>
      </w:r>
    </w:p>
    <w:p w:rsidR="00817F43" w:rsidRDefault="00817F43" w:rsidP="00817F43">
      <w:pPr>
        <w:pStyle w:val="-"/>
        <w:ind w:firstLine="420"/>
      </w:pPr>
      <w:r>
        <w:rPr>
          <w:rFonts w:hint="eastAsia"/>
        </w:rPr>
        <w:t>（3）有权出席基金份额持有人大会的基金份额持有人的权益登记日；</w:t>
      </w:r>
    </w:p>
    <w:p w:rsidR="00817F43" w:rsidRDefault="00817F43" w:rsidP="00817F43">
      <w:pPr>
        <w:pStyle w:val="-"/>
        <w:ind w:firstLine="420"/>
      </w:pPr>
      <w:r>
        <w:rPr>
          <w:rFonts w:hint="eastAsia"/>
        </w:rPr>
        <w:lastRenderedPageBreak/>
        <w:t>（4）授权委托证明的内容要求（包括但不限于代理人身份，代理权限和代理有效期限等）、送达时间和地点；</w:t>
      </w:r>
    </w:p>
    <w:p w:rsidR="00817F43" w:rsidRDefault="00817F43" w:rsidP="00817F43">
      <w:pPr>
        <w:pStyle w:val="-"/>
        <w:ind w:firstLine="420"/>
      </w:pPr>
      <w:r>
        <w:rPr>
          <w:rFonts w:hint="eastAsia"/>
        </w:rPr>
        <w:t>（5）会务常设联系人姓名及联系电话；</w:t>
      </w:r>
    </w:p>
    <w:p w:rsidR="00817F43" w:rsidRDefault="00817F43" w:rsidP="00817F43">
      <w:pPr>
        <w:pStyle w:val="-"/>
        <w:ind w:firstLine="420"/>
      </w:pPr>
      <w:r>
        <w:rPr>
          <w:rFonts w:hint="eastAsia"/>
        </w:rPr>
        <w:t>（6）出席会议者必须准备的文件和必须履行的手续；</w:t>
      </w:r>
    </w:p>
    <w:p w:rsidR="00817F43" w:rsidRDefault="00817F43" w:rsidP="00817F43">
      <w:pPr>
        <w:pStyle w:val="-"/>
        <w:ind w:firstLine="420"/>
      </w:pPr>
      <w:r>
        <w:rPr>
          <w:rFonts w:hint="eastAsia"/>
        </w:rPr>
        <w:t>（7）召集人需要通知的其他事项。</w:t>
      </w:r>
    </w:p>
    <w:p w:rsidR="00817F43" w:rsidRDefault="00817F43" w:rsidP="00817F43">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817F43" w:rsidRDefault="00817F43" w:rsidP="00817F43">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817F43" w:rsidRDefault="00817F43" w:rsidP="00817F43">
      <w:pPr>
        <w:pStyle w:val="-"/>
        <w:ind w:firstLine="420"/>
      </w:pPr>
      <w:r>
        <w:rPr>
          <w:rFonts w:hint="eastAsia"/>
        </w:rPr>
        <w:t>（四）基金份额持有人出席会议的方式</w:t>
      </w:r>
    </w:p>
    <w:p w:rsidR="00817F43" w:rsidRDefault="00817F43" w:rsidP="00817F43">
      <w:pPr>
        <w:pStyle w:val="-"/>
        <w:ind w:firstLine="420"/>
      </w:pPr>
      <w:r>
        <w:rPr>
          <w:rFonts w:hint="eastAsia"/>
        </w:rPr>
        <w:t>基金份额持有人大会可通过现场开会方式、通讯开会方式或法律法规和监管机关允许的其他方式召开，会议的召开方式由会议召集人确定。</w:t>
      </w:r>
    </w:p>
    <w:p w:rsidR="00817F43" w:rsidRDefault="00817F43" w:rsidP="00817F43">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817F43" w:rsidRDefault="00817F43" w:rsidP="00817F43">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17F43" w:rsidRDefault="00817F43" w:rsidP="00817F43">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817F43" w:rsidRDefault="00817F43" w:rsidP="00817F43">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817F43" w:rsidRDefault="00817F43" w:rsidP="00817F43">
      <w:pPr>
        <w:pStyle w:val="-"/>
        <w:ind w:firstLine="420"/>
      </w:pPr>
      <w:r>
        <w:rPr>
          <w:rFonts w:hint="eastAsia"/>
        </w:rPr>
        <w:t>在同时符合以下条件时，通讯开会的方式视为有效：</w:t>
      </w:r>
    </w:p>
    <w:p w:rsidR="00817F43" w:rsidRDefault="00817F43" w:rsidP="00817F43">
      <w:pPr>
        <w:pStyle w:val="-"/>
        <w:ind w:firstLine="420"/>
      </w:pPr>
      <w:r>
        <w:rPr>
          <w:rFonts w:hint="eastAsia"/>
        </w:rPr>
        <w:lastRenderedPageBreak/>
        <w:t>（1）会议召集人按《基金合同》约定公布会议通知后，在2个工作日内连续公布相关提示性公告；</w:t>
      </w:r>
    </w:p>
    <w:p w:rsidR="00817F43" w:rsidRDefault="00817F43" w:rsidP="00817F43">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817F43" w:rsidRDefault="00817F43" w:rsidP="00817F43">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817F43" w:rsidRDefault="00817F43" w:rsidP="00817F43">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817F43" w:rsidRDefault="00817F43" w:rsidP="00817F43">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817F43" w:rsidRDefault="00817F43" w:rsidP="00817F43">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817F43" w:rsidRDefault="00817F43" w:rsidP="00817F43">
      <w:pPr>
        <w:pStyle w:val="-"/>
        <w:ind w:firstLine="420"/>
      </w:pPr>
      <w:r>
        <w:rPr>
          <w:rFonts w:hint="eastAsia"/>
        </w:rPr>
        <w:t>（五）议事内容与程序</w:t>
      </w:r>
    </w:p>
    <w:p w:rsidR="00817F43" w:rsidRDefault="00817F43" w:rsidP="00817F43">
      <w:pPr>
        <w:pStyle w:val="-"/>
        <w:ind w:firstLine="420"/>
      </w:pPr>
      <w:r>
        <w:rPr>
          <w:rFonts w:hint="eastAsia"/>
        </w:rPr>
        <w:t>1、议事内容及提案权</w:t>
      </w:r>
    </w:p>
    <w:p w:rsidR="00817F43" w:rsidRDefault="00817F43" w:rsidP="00817F43">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17F43" w:rsidRDefault="00817F43" w:rsidP="00817F43">
      <w:pPr>
        <w:pStyle w:val="-"/>
        <w:ind w:firstLine="420"/>
      </w:pPr>
      <w:r>
        <w:rPr>
          <w:rFonts w:hint="eastAsia"/>
        </w:rPr>
        <w:t>基金份额持有人大会的召集人发出召集会议的通知后，对原有提案的修改应当在基金份额持有人大会召开前及时公告。</w:t>
      </w:r>
    </w:p>
    <w:p w:rsidR="00817F43" w:rsidRDefault="00817F43" w:rsidP="00817F43">
      <w:pPr>
        <w:pStyle w:val="-"/>
        <w:ind w:firstLine="420"/>
      </w:pPr>
      <w:r>
        <w:rPr>
          <w:rFonts w:hint="eastAsia"/>
        </w:rPr>
        <w:t>基金份额持有人大会不得对未事先公告的议事内容进行表决。</w:t>
      </w:r>
    </w:p>
    <w:p w:rsidR="00817F43" w:rsidRDefault="00817F43" w:rsidP="00817F43">
      <w:pPr>
        <w:pStyle w:val="-"/>
        <w:ind w:firstLine="420"/>
      </w:pPr>
      <w:r>
        <w:rPr>
          <w:rFonts w:hint="eastAsia"/>
        </w:rPr>
        <w:t>2、议事程序</w:t>
      </w:r>
    </w:p>
    <w:p w:rsidR="00817F43" w:rsidRDefault="00817F43" w:rsidP="00817F43">
      <w:pPr>
        <w:pStyle w:val="-"/>
        <w:ind w:firstLine="420"/>
      </w:pPr>
      <w:r>
        <w:rPr>
          <w:rFonts w:hint="eastAsia"/>
        </w:rPr>
        <w:t>（1）现场开会</w:t>
      </w:r>
    </w:p>
    <w:p w:rsidR="00817F43" w:rsidRDefault="00817F43" w:rsidP="00817F43">
      <w:pPr>
        <w:pStyle w:val="-"/>
        <w:ind w:firstLine="420"/>
      </w:pPr>
      <w:r>
        <w:rPr>
          <w:rFonts w:hint="eastAsia"/>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817F43" w:rsidRDefault="00817F43" w:rsidP="00817F43">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817F43" w:rsidRDefault="00817F43" w:rsidP="00817F43">
      <w:pPr>
        <w:pStyle w:val="-"/>
        <w:ind w:firstLine="420"/>
      </w:pPr>
      <w:r>
        <w:rPr>
          <w:rFonts w:hint="eastAsia"/>
        </w:rPr>
        <w:t>（2）通讯开会</w:t>
      </w:r>
    </w:p>
    <w:p w:rsidR="00817F43" w:rsidRDefault="00817F43" w:rsidP="00817F43">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817F43" w:rsidRDefault="00817F43" w:rsidP="00817F43">
      <w:pPr>
        <w:pStyle w:val="-"/>
        <w:ind w:firstLine="420"/>
      </w:pPr>
      <w:r>
        <w:rPr>
          <w:rFonts w:hint="eastAsia"/>
        </w:rPr>
        <w:t>（六）表决</w:t>
      </w:r>
    </w:p>
    <w:p w:rsidR="00817F43" w:rsidRDefault="00817F43" w:rsidP="00817F43">
      <w:pPr>
        <w:pStyle w:val="-"/>
        <w:ind w:firstLine="420"/>
      </w:pPr>
      <w:r>
        <w:rPr>
          <w:rFonts w:hint="eastAsia"/>
        </w:rPr>
        <w:t>基金份额持有人所持每份基金份额有同等表决权。</w:t>
      </w:r>
    </w:p>
    <w:p w:rsidR="00817F43" w:rsidRDefault="00817F43" w:rsidP="00817F43">
      <w:pPr>
        <w:pStyle w:val="-"/>
        <w:ind w:firstLine="420"/>
      </w:pPr>
      <w:r>
        <w:rPr>
          <w:rFonts w:hint="eastAsia"/>
        </w:rPr>
        <w:t>基金份额持有人大会决议分为一般决议和特别决议：</w:t>
      </w:r>
    </w:p>
    <w:p w:rsidR="00817F43" w:rsidRDefault="00817F43" w:rsidP="00817F43">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817F43" w:rsidRDefault="00817F43" w:rsidP="00817F43">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817F43" w:rsidRDefault="00817F43" w:rsidP="00817F43">
      <w:pPr>
        <w:pStyle w:val="-"/>
        <w:ind w:firstLine="420"/>
      </w:pPr>
      <w:r>
        <w:rPr>
          <w:rFonts w:hint="eastAsia"/>
        </w:rPr>
        <w:t>基金份额持有人大会采取记名方式进行投票表决。</w:t>
      </w:r>
    </w:p>
    <w:p w:rsidR="00817F43" w:rsidRDefault="00817F43" w:rsidP="00817F43">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817F43" w:rsidRDefault="00817F43" w:rsidP="00817F43">
      <w:pPr>
        <w:pStyle w:val="-"/>
        <w:ind w:firstLine="420"/>
      </w:pPr>
      <w:r>
        <w:rPr>
          <w:rFonts w:hint="eastAsia"/>
        </w:rPr>
        <w:t>基金份额持有人大会的各项提案或同一项提案内并列的各项议题应当分开审议、逐项表决。</w:t>
      </w:r>
    </w:p>
    <w:p w:rsidR="00817F43" w:rsidRDefault="00817F43" w:rsidP="00817F43">
      <w:pPr>
        <w:pStyle w:val="-"/>
        <w:ind w:firstLine="420"/>
      </w:pPr>
      <w:r>
        <w:rPr>
          <w:rFonts w:hint="eastAsia"/>
        </w:rPr>
        <w:t>在上述规则的前提下，具体规则以召集人发布的基金份额持有人大会通知为准。</w:t>
      </w:r>
    </w:p>
    <w:p w:rsidR="00817F43" w:rsidRDefault="00817F43" w:rsidP="00817F43">
      <w:pPr>
        <w:pStyle w:val="-"/>
        <w:ind w:firstLine="420"/>
      </w:pPr>
      <w:r>
        <w:rPr>
          <w:rFonts w:hint="eastAsia"/>
        </w:rPr>
        <w:t>（七）计票</w:t>
      </w:r>
    </w:p>
    <w:p w:rsidR="00817F43" w:rsidRDefault="00817F43" w:rsidP="00817F43">
      <w:pPr>
        <w:pStyle w:val="-"/>
        <w:ind w:firstLine="420"/>
      </w:pPr>
      <w:r>
        <w:rPr>
          <w:rFonts w:hint="eastAsia"/>
        </w:rPr>
        <w:t>1、现场开会</w:t>
      </w:r>
    </w:p>
    <w:p w:rsidR="00817F43" w:rsidRDefault="00817F43" w:rsidP="00817F43">
      <w:pPr>
        <w:pStyle w:val="-"/>
        <w:ind w:firstLine="420"/>
      </w:pPr>
      <w:r>
        <w:rPr>
          <w:rFonts w:hint="eastAsia"/>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17F43" w:rsidRDefault="00817F43" w:rsidP="00817F43">
      <w:pPr>
        <w:pStyle w:val="-"/>
        <w:ind w:firstLine="420"/>
      </w:pPr>
      <w:r>
        <w:rPr>
          <w:rFonts w:hint="eastAsia"/>
        </w:rPr>
        <w:t>（2）监票人应当在基金份额持有人表决后立即进行清点并由大会主持人当场公布计票结果。</w:t>
      </w:r>
    </w:p>
    <w:p w:rsidR="00817F43" w:rsidRDefault="00817F43" w:rsidP="00817F43">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817F43" w:rsidRDefault="00817F43" w:rsidP="00817F43">
      <w:pPr>
        <w:pStyle w:val="-"/>
        <w:ind w:firstLine="420"/>
      </w:pPr>
      <w:r>
        <w:rPr>
          <w:rFonts w:hint="eastAsia"/>
        </w:rPr>
        <w:t>（4）计票过程应由公证机关予以公证，基金管理人或基金托管人拒不出席大会的，不影响计票的效力。</w:t>
      </w:r>
    </w:p>
    <w:p w:rsidR="00817F43" w:rsidRDefault="00817F43" w:rsidP="00817F43">
      <w:pPr>
        <w:pStyle w:val="-"/>
        <w:ind w:firstLine="420"/>
      </w:pPr>
      <w:r>
        <w:rPr>
          <w:rFonts w:hint="eastAsia"/>
        </w:rPr>
        <w:t>2、通讯开会</w:t>
      </w:r>
    </w:p>
    <w:p w:rsidR="00817F43" w:rsidRDefault="00817F43" w:rsidP="00817F43">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817F43" w:rsidRDefault="00817F43" w:rsidP="00817F43">
      <w:pPr>
        <w:pStyle w:val="-"/>
        <w:ind w:firstLine="420"/>
      </w:pPr>
      <w:r>
        <w:rPr>
          <w:rFonts w:hint="eastAsia"/>
        </w:rPr>
        <w:t>（八）生效与公告</w:t>
      </w:r>
    </w:p>
    <w:p w:rsidR="00817F43" w:rsidRDefault="00817F43" w:rsidP="00817F43">
      <w:pPr>
        <w:pStyle w:val="-"/>
        <w:ind w:firstLine="420"/>
      </w:pPr>
      <w:r>
        <w:rPr>
          <w:rFonts w:hint="eastAsia"/>
        </w:rPr>
        <w:t>基金份额持有人大会的决议，召集人应当自通过之日起5日内报中国证监会备案。</w:t>
      </w:r>
    </w:p>
    <w:p w:rsidR="00817F43" w:rsidRDefault="00817F43" w:rsidP="00817F43">
      <w:pPr>
        <w:pStyle w:val="-"/>
        <w:ind w:firstLine="420"/>
      </w:pPr>
      <w:r>
        <w:rPr>
          <w:rFonts w:hint="eastAsia"/>
        </w:rPr>
        <w:t>基金份额持有人大会的决议自表决通过之日起生效。</w:t>
      </w:r>
    </w:p>
    <w:p w:rsidR="00817F43" w:rsidRDefault="00817F43" w:rsidP="00817F43">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817F43" w:rsidRDefault="00817F43" w:rsidP="00817F43">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817F43" w:rsidRDefault="00817F43" w:rsidP="00817F43">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817F43" w:rsidRDefault="00817F43" w:rsidP="00817F43">
      <w:pPr>
        <w:pStyle w:val="-"/>
        <w:ind w:firstLine="420"/>
      </w:pPr>
    </w:p>
    <w:p w:rsidR="00817F43" w:rsidRDefault="00817F43" w:rsidP="00817F43">
      <w:pPr>
        <w:pStyle w:val="-"/>
        <w:ind w:firstLine="420"/>
      </w:pPr>
      <w:r>
        <w:rPr>
          <w:rFonts w:hint="eastAsia"/>
        </w:rPr>
        <w:t>三、基金收益分配原则、执行方式</w:t>
      </w:r>
    </w:p>
    <w:p w:rsidR="00817F43" w:rsidRDefault="00817F43" w:rsidP="00817F43">
      <w:pPr>
        <w:pStyle w:val="-"/>
        <w:ind w:firstLine="420"/>
      </w:pPr>
      <w:r>
        <w:rPr>
          <w:rFonts w:hint="eastAsia"/>
        </w:rPr>
        <w:lastRenderedPageBreak/>
        <w:t>（一）基金利润的构成</w:t>
      </w:r>
    </w:p>
    <w:p w:rsidR="00817F43" w:rsidRDefault="00817F43" w:rsidP="00817F43">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817F43" w:rsidRDefault="00817F43" w:rsidP="00817F43">
      <w:pPr>
        <w:pStyle w:val="-"/>
        <w:ind w:firstLine="420"/>
      </w:pPr>
      <w:r>
        <w:rPr>
          <w:rFonts w:hint="eastAsia"/>
        </w:rPr>
        <w:t>（二）基金可供分配利润</w:t>
      </w:r>
    </w:p>
    <w:p w:rsidR="00817F43" w:rsidRDefault="00817F43" w:rsidP="00817F43">
      <w:pPr>
        <w:pStyle w:val="-"/>
        <w:ind w:firstLine="420"/>
      </w:pPr>
      <w:r>
        <w:rPr>
          <w:rFonts w:hint="eastAsia"/>
        </w:rPr>
        <w:t>基金可供分配利润指截至收益分配基准日基金未分配利润与未分配利润中已实现收益的孰低数。</w:t>
      </w:r>
    </w:p>
    <w:p w:rsidR="00817F43" w:rsidRDefault="00817F43" w:rsidP="00817F43">
      <w:pPr>
        <w:pStyle w:val="-"/>
        <w:ind w:firstLine="420"/>
      </w:pPr>
      <w:r>
        <w:rPr>
          <w:rFonts w:hint="eastAsia"/>
        </w:rPr>
        <w:t>（三）基金收益分配原则</w:t>
      </w:r>
    </w:p>
    <w:p w:rsidR="00817F43" w:rsidRDefault="00817F43" w:rsidP="00817F43">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817F43" w:rsidRDefault="00817F43" w:rsidP="00817F43">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817F43" w:rsidRDefault="00817F43" w:rsidP="00817F43">
      <w:pPr>
        <w:pStyle w:val="-"/>
        <w:ind w:firstLine="420"/>
      </w:pPr>
      <w:r>
        <w:rPr>
          <w:rFonts w:hint="eastAsia"/>
        </w:rPr>
        <w:t>3、基金收益分配后基金份额净值不能低于面值；即基金收益分配基准日的基金份额净值减去每单位基金份额收益分配金额后不能低于面值；</w:t>
      </w:r>
    </w:p>
    <w:p w:rsidR="00817F43" w:rsidRDefault="00817F43" w:rsidP="00817F43">
      <w:pPr>
        <w:pStyle w:val="-"/>
        <w:ind w:firstLine="420"/>
      </w:pPr>
      <w:r>
        <w:rPr>
          <w:rFonts w:hint="eastAsia"/>
        </w:rPr>
        <w:t>4、同一类别每一基金份额享有同等分配权；</w:t>
      </w:r>
    </w:p>
    <w:p w:rsidR="00817F43" w:rsidRDefault="00817F43" w:rsidP="00817F43">
      <w:pPr>
        <w:pStyle w:val="-"/>
        <w:ind w:firstLine="420"/>
      </w:pPr>
      <w:r>
        <w:rPr>
          <w:rFonts w:hint="eastAsia"/>
        </w:rPr>
        <w:t>5、法律法规或监管机关另有规定的，从其规定。</w:t>
      </w:r>
    </w:p>
    <w:p w:rsidR="00817F43" w:rsidRDefault="00817F43" w:rsidP="00817F43">
      <w:pPr>
        <w:pStyle w:val="-"/>
        <w:ind w:firstLine="420"/>
      </w:pPr>
      <w:r>
        <w:rPr>
          <w:rFonts w:hint="eastAsia"/>
        </w:rPr>
        <w:t>在不违反法律法规、基金合同的约定以及对基金份额持有人利益无实质不利影响的前提下，基金管理人可对基金收益分配原则进行调整，不需召开基金份额持有人大会。</w:t>
      </w:r>
    </w:p>
    <w:p w:rsidR="00817F43" w:rsidRDefault="00817F43" w:rsidP="00817F43">
      <w:pPr>
        <w:pStyle w:val="-"/>
        <w:ind w:firstLine="420"/>
      </w:pPr>
      <w:r>
        <w:rPr>
          <w:rFonts w:hint="eastAsia"/>
        </w:rPr>
        <w:t>（四）收益分配方案</w:t>
      </w:r>
    </w:p>
    <w:p w:rsidR="00817F43" w:rsidRDefault="00817F43" w:rsidP="00817F43">
      <w:pPr>
        <w:pStyle w:val="-"/>
        <w:ind w:firstLine="420"/>
      </w:pPr>
      <w:r>
        <w:rPr>
          <w:rFonts w:hint="eastAsia"/>
        </w:rPr>
        <w:t>基金收益分配方案中应载明截止收益分配基准日的可供分配利润、基金收益分配对象、分配时间、分配数额及比例、分配方式等内容。</w:t>
      </w:r>
    </w:p>
    <w:p w:rsidR="00817F43" w:rsidRDefault="00817F43" w:rsidP="00817F43">
      <w:pPr>
        <w:pStyle w:val="-"/>
        <w:ind w:firstLine="420"/>
      </w:pPr>
      <w:r>
        <w:rPr>
          <w:rFonts w:hint="eastAsia"/>
        </w:rPr>
        <w:t>（五）收益分配方案的确定、公告与实施</w:t>
      </w:r>
    </w:p>
    <w:p w:rsidR="00817F43" w:rsidRDefault="00817F43" w:rsidP="00817F43">
      <w:pPr>
        <w:pStyle w:val="-"/>
        <w:ind w:firstLine="420"/>
      </w:pPr>
      <w:r>
        <w:rPr>
          <w:rFonts w:hint="eastAsia"/>
        </w:rPr>
        <w:t>本基金收益分配方案由基金管理人拟定，并由基金托管人复核，在2日内在指定媒介公告。</w:t>
      </w:r>
    </w:p>
    <w:p w:rsidR="00817F43" w:rsidRDefault="00817F43" w:rsidP="00817F43">
      <w:pPr>
        <w:pStyle w:val="-"/>
        <w:ind w:firstLine="420"/>
      </w:pPr>
      <w:r>
        <w:rPr>
          <w:rFonts w:hint="eastAsia"/>
        </w:rPr>
        <w:t>基金红利发放日距离收益分配基准日（即可供分配利润计算截止日）的时间不得超过15个工作日。</w:t>
      </w:r>
    </w:p>
    <w:p w:rsidR="00817F43" w:rsidRDefault="00817F43" w:rsidP="00817F43">
      <w:pPr>
        <w:pStyle w:val="-"/>
        <w:ind w:firstLine="420"/>
      </w:pPr>
      <w:r>
        <w:rPr>
          <w:rFonts w:hint="eastAsia"/>
        </w:rPr>
        <w:t>（六）基金收益分配中发生的费用</w:t>
      </w:r>
    </w:p>
    <w:p w:rsidR="00817F43" w:rsidRDefault="00817F43" w:rsidP="00817F43">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817F43" w:rsidRDefault="00817F43" w:rsidP="00817F43">
      <w:pPr>
        <w:pStyle w:val="-"/>
        <w:ind w:firstLine="420"/>
      </w:pPr>
    </w:p>
    <w:p w:rsidR="00817F43" w:rsidRDefault="00817F43" w:rsidP="00817F43">
      <w:pPr>
        <w:pStyle w:val="-"/>
        <w:ind w:firstLine="420"/>
      </w:pPr>
      <w:r>
        <w:rPr>
          <w:rFonts w:hint="eastAsia"/>
        </w:rPr>
        <w:t>四、与基金财产管理、运作有关费用的提取、支付方式与比例</w:t>
      </w:r>
    </w:p>
    <w:p w:rsidR="00817F43" w:rsidRDefault="00817F43" w:rsidP="00817F43">
      <w:pPr>
        <w:pStyle w:val="-"/>
        <w:ind w:firstLine="420"/>
      </w:pPr>
      <w:r>
        <w:rPr>
          <w:rFonts w:hint="eastAsia"/>
        </w:rPr>
        <w:lastRenderedPageBreak/>
        <w:t>（一）基金费用的种类</w:t>
      </w:r>
    </w:p>
    <w:p w:rsidR="00817F43" w:rsidRDefault="00817F43" w:rsidP="00817F43">
      <w:pPr>
        <w:pStyle w:val="-"/>
        <w:ind w:firstLine="420"/>
      </w:pPr>
      <w:r>
        <w:rPr>
          <w:rFonts w:hint="eastAsia"/>
        </w:rPr>
        <w:t>1、基金管理人的管理费；</w:t>
      </w:r>
    </w:p>
    <w:p w:rsidR="00817F43" w:rsidRDefault="00817F43" w:rsidP="00817F43">
      <w:pPr>
        <w:pStyle w:val="-"/>
        <w:ind w:firstLine="420"/>
      </w:pPr>
      <w:r>
        <w:rPr>
          <w:rFonts w:hint="eastAsia"/>
        </w:rPr>
        <w:t>2、基金托管人的托管费；</w:t>
      </w:r>
    </w:p>
    <w:p w:rsidR="00817F43" w:rsidRDefault="00817F43" w:rsidP="00817F43">
      <w:pPr>
        <w:pStyle w:val="-"/>
        <w:ind w:firstLine="420"/>
      </w:pPr>
      <w:r>
        <w:rPr>
          <w:rFonts w:hint="eastAsia"/>
        </w:rPr>
        <w:t>3、《基金合同》生效后与基金相关的信息披露费用；</w:t>
      </w:r>
    </w:p>
    <w:p w:rsidR="00817F43" w:rsidRDefault="00817F43" w:rsidP="00817F43">
      <w:pPr>
        <w:pStyle w:val="-"/>
        <w:ind w:firstLine="420"/>
      </w:pPr>
      <w:r>
        <w:rPr>
          <w:rFonts w:hint="eastAsia"/>
        </w:rPr>
        <w:t>4、《基金合同》生效后与基金相关的会计师费、律师费、审计费、诉讼费和仲裁费；</w:t>
      </w:r>
    </w:p>
    <w:p w:rsidR="00817F43" w:rsidRDefault="00817F43" w:rsidP="00817F43">
      <w:pPr>
        <w:pStyle w:val="-"/>
        <w:ind w:firstLine="420"/>
      </w:pPr>
      <w:r>
        <w:rPr>
          <w:rFonts w:hint="eastAsia"/>
        </w:rPr>
        <w:t>5、基金份额持有人大会费用；</w:t>
      </w:r>
    </w:p>
    <w:p w:rsidR="00817F43" w:rsidRDefault="00817F43" w:rsidP="00817F43">
      <w:pPr>
        <w:pStyle w:val="-"/>
        <w:ind w:firstLine="420"/>
      </w:pPr>
      <w:r>
        <w:rPr>
          <w:rFonts w:hint="eastAsia"/>
        </w:rPr>
        <w:t>6、基金的证券/期货交易费用；</w:t>
      </w:r>
    </w:p>
    <w:p w:rsidR="00817F43" w:rsidRDefault="00817F43" w:rsidP="00817F43">
      <w:pPr>
        <w:pStyle w:val="-"/>
        <w:ind w:firstLine="420"/>
      </w:pPr>
      <w:r>
        <w:rPr>
          <w:rFonts w:hint="eastAsia"/>
        </w:rPr>
        <w:t>7、基金的银行汇划费用；</w:t>
      </w:r>
    </w:p>
    <w:p w:rsidR="00817F43" w:rsidRDefault="00817F43" w:rsidP="00817F43">
      <w:pPr>
        <w:pStyle w:val="-"/>
        <w:ind w:firstLine="420"/>
      </w:pPr>
      <w:r>
        <w:rPr>
          <w:rFonts w:hint="eastAsia"/>
        </w:rPr>
        <w:t>8、基金相关账户的开户及维护费用；</w:t>
      </w:r>
    </w:p>
    <w:p w:rsidR="00817F43" w:rsidRDefault="00817F43" w:rsidP="00817F43">
      <w:pPr>
        <w:pStyle w:val="-"/>
        <w:ind w:firstLine="420"/>
      </w:pPr>
      <w:r>
        <w:rPr>
          <w:rFonts w:hint="eastAsia"/>
        </w:rPr>
        <w:t>9、按照国家有关规定和《基金合同》约定，可以在基金财产中列支的其他费用。</w:t>
      </w:r>
    </w:p>
    <w:p w:rsidR="00817F43" w:rsidRDefault="00817F43" w:rsidP="00817F43">
      <w:pPr>
        <w:pStyle w:val="-"/>
        <w:ind w:firstLine="420"/>
      </w:pPr>
      <w:r>
        <w:rPr>
          <w:rFonts w:hint="eastAsia"/>
        </w:rPr>
        <w:t>（二）基金费用计提方法、计提标准和支付方式</w:t>
      </w:r>
    </w:p>
    <w:p w:rsidR="00817F43" w:rsidRDefault="00817F43" w:rsidP="00817F43">
      <w:pPr>
        <w:pStyle w:val="-"/>
        <w:ind w:firstLine="420"/>
      </w:pPr>
      <w:r>
        <w:rPr>
          <w:rFonts w:hint="eastAsia"/>
        </w:rPr>
        <w:t>1、基金管理人的管理费</w:t>
      </w:r>
    </w:p>
    <w:p w:rsidR="00817F43" w:rsidRDefault="00817F43" w:rsidP="00817F43">
      <w:pPr>
        <w:pStyle w:val="-"/>
        <w:ind w:firstLine="420"/>
      </w:pPr>
      <w:r>
        <w:rPr>
          <w:rFonts w:hint="eastAsia"/>
        </w:rPr>
        <w:t>本基金的管理费按前一日基金资产净值的1.5%年费率计提。管理费的计算方法如下：</w:t>
      </w:r>
    </w:p>
    <w:p w:rsidR="00817F43" w:rsidRDefault="00817F43" w:rsidP="00817F43">
      <w:pPr>
        <w:pStyle w:val="-"/>
        <w:ind w:firstLine="420"/>
      </w:pPr>
      <w:r>
        <w:rPr>
          <w:rFonts w:hint="eastAsia"/>
        </w:rPr>
        <w:t>H＝E×1.5%÷当年天数</w:t>
      </w:r>
    </w:p>
    <w:p w:rsidR="00817F43" w:rsidRDefault="00817F43" w:rsidP="00817F43">
      <w:pPr>
        <w:pStyle w:val="-"/>
        <w:ind w:firstLine="420"/>
      </w:pPr>
      <w:r>
        <w:rPr>
          <w:rFonts w:hint="eastAsia"/>
        </w:rPr>
        <w:t>H为每日应计提的基金管理费</w:t>
      </w:r>
    </w:p>
    <w:p w:rsidR="00817F43" w:rsidRDefault="00817F43" w:rsidP="00817F43">
      <w:pPr>
        <w:pStyle w:val="-"/>
        <w:ind w:firstLine="420"/>
      </w:pPr>
      <w:r>
        <w:rPr>
          <w:rFonts w:hint="eastAsia"/>
        </w:rPr>
        <w:t>E为前一日的基金资产净值</w:t>
      </w:r>
    </w:p>
    <w:p w:rsidR="00817F43" w:rsidRDefault="00817F43" w:rsidP="00817F43">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817F43" w:rsidRDefault="00817F43" w:rsidP="00817F43">
      <w:pPr>
        <w:pStyle w:val="-"/>
        <w:ind w:firstLine="420"/>
      </w:pPr>
      <w:r>
        <w:rPr>
          <w:rFonts w:hint="eastAsia"/>
        </w:rPr>
        <w:t>2、基金托管人的托管费</w:t>
      </w:r>
    </w:p>
    <w:p w:rsidR="00817F43" w:rsidRDefault="00817F43" w:rsidP="00817F43">
      <w:pPr>
        <w:pStyle w:val="-"/>
        <w:ind w:firstLine="420"/>
      </w:pPr>
      <w:r>
        <w:rPr>
          <w:rFonts w:hint="eastAsia"/>
        </w:rPr>
        <w:t>本基金的托管费按前一日基金资产净值的0.25%的年费率计提。托管费的计算方法如下：</w:t>
      </w:r>
    </w:p>
    <w:p w:rsidR="00817F43" w:rsidRDefault="00817F43" w:rsidP="00817F43">
      <w:pPr>
        <w:pStyle w:val="-"/>
        <w:ind w:firstLine="420"/>
      </w:pPr>
      <w:r>
        <w:rPr>
          <w:rFonts w:hint="eastAsia"/>
        </w:rPr>
        <w:t>H＝E×0.25%÷当年天数</w:t>
      </w:r>
    </w:p>
    <w:p w:rsidR="00817F43" w:rsidRDefault="00817F43" w:rsidP="00817F43">
      <w:pPr>
        <w:pStyle w:val="-"/>
        <w:ind w:firstLine="420"/>
      </w:pPr>
      <w:r>
        <w:rPr>
          <w:rFonts w:hint="eastAsia"/>
        </w:rPr>
        <w:t>H为每日应计提的基金托管费</w:t>
      </w:r>
    </w:p>
    <w:p w:rsidR="00817F43" w:rsidRDefault="00817F43" w:rsidP="00817F43">
      <w:pPr>
        <w:pStyle w:val="-"/>
        <w:ind w:firstLine="420"/>
      </w:pPr>
      <w:r>
        <w:rPr>
          <w:rFonts w:hint="eastAsia"/>
        </w:rPr>
        <w:t>E为前一日的基金资产净值</w:t>
      </w:r>
    </w:p>
    <w:p w:rsidR="00817F43" w:rsidRDefault="00817F43" w:rsidP="00817F43">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817F43" w:rsidRDefault="00817F43" w:rsidP="00817F43">
      <w:pPr>
        <w:pStyle w:val="-"/>
        <w:ind w:firstLine="420"/>
      </w:pPr>
      <w:r>
        <w:rPr>
          <w:rFonts w:hint="eastAsia"/>
        </w:rPr>
        <w:t>上述“一、基金费用的种类中第3－9项费用”，根据有关法规及相应协议规定，按费用实际支出金额列入当期费用，由基金托管人从基金财产中支付。</w:t>
      </w:r>
    </w:p>
    <w:p w:rsidR="00817F43" w:rsidRDefault="00817F43" w:rsidP="00817F43">
      <w:pPr>
        <w:pStyle w:val="-"/>
        <w:ind w:firstLine="420"/>
      </w:pPr>
    </w:p>
    <w:p w:rsidR="00817F43" w:rsidRDefault="00817F43" w:rsidP="00817F43">
      <w:pPr>
        <w:pStyle w:val="-"/>
        <w:ind w:firstLine="420"/>
      </w:pPr>
      <w:r>
        <w:rPr>
          <w:rFonts w:hint="eastAsia"/>
        </w:rPr>
        <w:t>五、基金财产的投资方向和投资限制</w:t>
      </w:r>
    </w:p>
    <w:p w:rsidR="00817F43" w:rsidRDefault="00817F43" w:rsidP="00817F43">
      <w:pPr>
        <w:pStyle w:val="-"/>
        <w:ind w:firstLine="420"/>
      </w:pPr>
      <w:r>
        <w:rPr>
          <w:rFonts w:hint="eastAsia"/>
        </w:rPr>
        <w:t>（一）投资范围</w:t>
      </w:r>
    </w:p>
    <w:p w:rsidR="00817F43" w:rsidRDefault="00817F43" w:rsidP="00817F43">
      <w:pPr>
        <w:pStyle w:val="-"/>
        <w:ind w:firstLine="420"/>
      </w:pPr>
      <w:r>
        <w:rPr>
          <w:rFonts w:hint="eastAsia"/>
        </w:rPr>
        <w:lastRenderedPageBreak/>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817F43" w:rsidRDefault="00817F43" w:rsidP="00817F43">
      <w:pPr>
        <w:pStyle w:val="-"/>
        <w:ind w:firstLine="420"/>
      </w:pPr>
      <w:r>
        <w:rPr>
          <w:rFonts w:hint="eastAsia"/>
        </w:rPr>
        <w:t>基金的投资组合比例为：本基金股票（含存托凭证）投资占基金资产的比例范围为80-95%。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817F43" w:rsidRDefault="00817F43" w:rsidP="00817F43">
      <w:pPr>
        <w:pStyle w:val="-"/>
        <w:ind w:firstLine="420"/>
      </w:pPr>
      <w:r>
        <w:rPr>
          <w:rFonts w:hint="eastAsia"/>
        </w:rPr>
        <w:t>如法律法规或监管机构以后允许基金投资其他品种，基金管理人在履行适当程序后，可以将其纳入投资范围。</w:t>
      </w:r>
    </w:p>
    <w:p w:rsidR="00817F43" w:rsidRDefault="00817F43" w:rsidP="00817F43">
      <w:pPr>
        <w:pStyle w:val="-"/>
        <w:ind w:firstLine="420"/>
      </w:pPr>
      <w:r>
        <w:rPr>
          <w:rFonts w:hint="eastAsia"/>
        </w:rPr>
        <w:t>（二）投资限制</w:t>
      </w:r>
    </w:p>
    <w:p w:rsidR="00817F43" w:rsidRDefault="00817F43" w:rsidP="00817F43">
      <w:pPr>
        <w:pStyle w:val="-"/>
        <w:ind w:firstLine="420"/>
      </w:pPr>
      <w:r>
        <w:rPr>
          <w:rFonts w:hint="eastAsia"/>
        </w:rPr>
        <w:t>1、组合限制</w:t>
      </w:r>
    </w:p>
    <w:p w:rsidR="00817F43" w:rsidRDefault="00817F43" w:rsidP="00817F43">
      <w:pPr>
        <w:pStyle w:val="-"/>
        <w:ind w:firstLine="420"/>
      </w:pPr>
      <w:r>
        <w:rPr>
          <w:rFonts w:hint="eastAsia"/>
        </w:rPr>
        <w:t>基金的投资组合应遵循以下限制：</w:t>
      </w:r>
    </w:p>
    <w:p w:rsidR="00817F43" w:rsidRDefault="00817F43" w:rsidP="00817F43">
      <w:pPr>
        <w:pStyle w:val="-"/>
        <w:ind w:firstLine="420"/>
      </w:pPr>
      <w:r>
        <w:rPr>
          <w:rFonts w:hint="eastAsia"/>
        </w:rPr>
        <w:t>（1）本基金股票（含存托凭证）投资占基金资产的比例范围为80-95%。债券、资产支持证券、债券回购、银行存款（包括协议存款、定期存款及其他银行存款）、货币市场工具、权证、股指期货以及经中国证监会允许基金投资的其他金融工具不低于基金资产净值的5%；</w:t>
      </w:r>
    </w:p>
    <w:p w:rsidR="00817F43" w:rsidRDefault="00817F43" w:rsidP="00817F43">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817F43" w:rsidRDefault="00817F43" w:rsidP="00817F43">
      <w:pPr>
        <w:pStyle w:val="-"/>
        <w:ind w:firstLine="420"/>
      </w:pPr>
      <w:r>
        <w:rPr>
          <w:rFonts w:hint="eastAsia"/>
        </w:rPr>
        <w:t>（3）本基金持有一家公司发行的证券，其市值不超过基金资产净值的10％；</w:t>
      </w:r>
    </w:p>
    <w:p w:rsidR="00817F43" w:rsidRDefault="00817F43" w:rsidP="00817F43">
      <w:pPr>
        <w:pStyle w:val="-"/>
        <w:ind w:firstLine="420"/>
      </w:pPr>
      <w:r>
        <w:rPr>
          <w:rFonts w:hint="eastAsia"/>
        </w:rPr>
        <w:t>（4）本基金管理人管理的全部基金持有一家公司发行的证券，不超过该证券的10％；</w:t>
      </w:r>
    </w:p>
    <w:p w:rsidR="00817F43" w:rsidRDefault="00817F43" w:rsidP="00817F43">
      <w:pPr>
        <w:pStyle w:val="-"/>
        <w:ind w:firstLine="420"/>
      </w:pPr>
      <w:r>
        <w:rPr>
          <w:rFonts w:hint="eastAsia"/>
        </w:rPr>
        <w:t>（5）本基金持有的全部权证，其市值不得超过基金资产净值的3％；</w:t>
      </w:r>
    </w:p>
    <w:p w:rsidR="00817F43" w:rsidRDefault="00817F43" w:rsidP="00817F43">
      <w:pPr>
        <w:pStyle w:val="-"/>
        <w:ind w:firstLine="420"/>
      </w:pPr>
      <w:r>
        <w:rPr>
          <w:rFonts w:hint="eastAsia"/>
        </w:rPr>
        <w:t>（6）本基金管理人管理的全部基金持有的同一权证，不得超过该权证的10％；</w:t>
      </w:r>
    </w:p>
    <w:p w:rsidR="00817F43" w:rsidRDefault="00817F43" w:rsidP="00817F43">
      <w:pPr>
        <w:pStyle w:val="-"/>
        <w:ind w:firstLine="420"/>
      </w:pPr>
      <w:r>
        <w:rPr>
          <w:rFonts w:hint="eastAsia"/>
        </w:rPr>
        <w:t>（7）本基金在任何交易日买入权证的总金额，不得超过上一交易日基金资产净值的0.5％；</w:t>
      </w:r>
    </w:p>
    <w:p w:rsidR="00817F43" w:rsidRDefault="00817F43" w:rsidP="00817F43">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817F43" w:rsidRDefault="00817F43" w:rsidP="00817F43">
      <w:pPr>
        <w:pStyle w:val="-"/>
        <w:ind w:firstLine="420"/>
      </w:pPr>
      <w:r>
        <w:rPr>
          <w:rFonts w:hint="eastAsia"/>
        </w:rPr>
        <w:lastRenderedPageBreak/>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817F43" w:rsidRDefault="00817F43" w:rsidP="00817F43">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817F43" w:rsidRDefault="00817F43" w:rsidP="00817F43">
      <w:pPr>
        <w:pStyle w:val="-"/>
        <w:ind w:firstLine="420"/>
      </w:pPr>
      <w:r>
        <w:rPr>
          <w:rFonts w:hint="eastAsia"/>
        </w:rPr>
        <w:t>（11）本基金投资于同一原始权益人的各类资产支持证券的比例，不得超过基金资产净值的10％；</w:t>
      </w:r>
    </w:p>
    <w:p w:rsidR="00817F43" w:rsidRDefault="00817F43" w:rsidP="00817F43">
      <w:pPr>
        <w:pStyle w:val="-"/>
        <w:ind w:firstLine="420"/>
      </w:pPr>
      <w:r>
        <w:rPr>
          <w:rFonts w:hint="eastAsia"/>
        </w:rPr>
        <w:t>（12）本基金持有的全部资产支持证券，其市值不得超过基金资产净值的20％；</w:t>
      </w:r>
    </w:p>
    <w:p w:rsidR="00817F43" w:rsidRDefault="00817F43" w:rsidP="00817F43">
      <w:pPr>
        <w:pStyle w:val="-"/>
        <w:ind w:firstLine="420"/>
      </w:pPr>
      <w:r>
        <w:rPr>
          <w:rFonts w:hint="eastAsia"/>
        </w:rPr>
        <w:t>（13）本基金持有的同一(指同一信用级别)资产支持证券的比例，不得超过该资产支持证券规模的10％；</w:t>
      </w:r>
    </w:p>
    <w:p w:rsidR="00817F43" w:rsidRDefault="00817F43" w:rsidP="00817F43">
      <w:pPr>
        <w:pStyle w:val="-"/>
        <w:ind w:firstLine="420"/>
      </w:pPr>
      <w:r>
        <w:rPr>
          <w:rFonts w:hint="eastAsia"/>
        </w:rPr>
        <w:t>（14）本基金管理人管理的全部基金投资于同一原始权益人的各类资产支持证券，不得超过其各类资产支持证券合计规模的10％；</w:t>
      </w:r>
    </w:p>
    <w:p w:rsidR="00817F43" w:rsidRDefault="00817F43" w:rsidP="00817F43">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817F43" w:rsidRDefault="00817F43" w:rsidP="00817F43">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817F43" w:rsidRDefault="00817F43" w:rsidP="00817F43">
      <w:pPr>
        <w:pStyle w:val="-"/>
        <w:ind w:firstLine="420"/>
      </w:pPr>
      <w:r>
        <w:rPr>
          <w:rFonts w:hint="eastAsia"/>
        </w:rPr>
        <w:t>（17）本基金进入全国银行间同业市场进行债券回购的资金余额不得超过基金资产净值的40%；债券回购最长期限为1年，债券回购到期后不得展期；</w:t>
      </w:r>
    </w:p>
    <w:p w:rsidR="00817F43" w:rsidRDefault="00817F43" w:rsidP="00817F43">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817F43" w:rsidRDefault="00817F43" w:rsidP="00817F43">
      <w:pPr>
        <w:pStyle w:val="-"/>
        <w:ind w:firstLine="420"/>
      </w:pPr>
      <w:r>
        <w:rPr>
          <w:rFonts w:hint="eastAsia"/>
        </w:rPr>
        <w:t>（19）本基金持有的单只中小企业私募债券，其市值不得超过基金资产净值的10%；</w:t>
      </w:r>
    </w:p>
    <w:p w:rsidR="00817F43" w:rsidRDefault="00817F43" w:rsidP="00817F43">
      <w:pPr>
        <w:pStyle w:val="-"/>
        <w:ind w:firstLine="420"/>
      </w:pPr>
      <w:r>
        <w:rPr>
          <w:rFonts w:hint="eastAsia"/>
        </w:rPr>
        <w:t>（20）本基金总资产不得超过基金净资产的140%；</w:t>
      </w:r>
    </w:p>
    <w:p w:rsidR="00817F43" w:rsidRDefault="00817F43" w:rsidP="00817F43">
      <w:pPr>
        <w:pStyle w:val="-"/>
        <w:ind w:firstLine="420"/>
      </w:pPr>
      <w:r>
        <w:rPr>
          <w:rFonts w:hint="eastAsia"/>
        </w:rPr>
        <w:t>（21）本基金投资存托凭证的比例限制依照内地上市交易的股票执行, 与境内上市交易的股票合并计算;</w:t>
      </w:r>
    </w:p>
    <w:p w:rsidR="00817F43" w:rsidRDefault="00817F43" w:rsidP="00817F43">
      <w:pPr>
        <w:pStyle w:val="-"/>
        <w:ind w:firstLine="420"/>
      </w:pPr>
      <w:r>
        <w:rPr>
          <w:rFonts w:hint="eastAsia"/>
        </w:rPr>
        <w:t>（22）法律法规及中国证监会规定的和《基金合同》约定的其他投资限制。</w:t>
      </w:r>
    </w:p>
    <w:p w:rsidR="00817F43" w:rsidRDefault="00817F43" w:rsidP="00817F43">
      <w:pPr>
        <w:pStyle w:val="-"/>
        <w:ind w:firstLine="420"/>
      </w:pPr>
      <w:r>
        <w:rPr>
          <w:rFonts w:hint="eastAsia"/>
        </w:rPr>
        <w:lastRenderedPageBreak/>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817F43" w:rsidRDefault="00817F43" w:rsidP="00817F43">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817F43" w:rsidRDefault="00817F43" w:rsidP="00817F43">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817F43" w:rsidRDefault="00817F43" w:rsidP="00817F43">
      <w:pPr>
        <w:pStyle w:val="-"/>
        <w:ind w:firstLine="420"/>
      </w:pPr>
      <w:r>
        <w:rPr>
          <w:rFonts w:hint="eastAsia"/>
        </w:rPr>
        <w:t>2、禁止行为</w:t>
      </w:r>
    </w:p>
    <w:p w:rsidR="00817F43" w:rsidRDefault="00817F43" w:rsidP="00817F43">
      <w:pPr>
        <w:pStyle w:val="-"/>
        <w:ind w:firstLine="420"/>
      </w:pPr>
      <w:r>
        <w:rPr>
          <w:rFonts w:hint="eastAsia"/>
        </w:rPr>
        <w:t>为维护基金份额持有人的合法权益，基金财产不得用于下列投资或者活动：</w:t>
      </w:r>
    </w:p>
    <w:p w:rsidR="00817F43" w:rsidRDefault="00817F43" w:rsidP="00817F43">
      <w:pPr>
        <w:pStyle w:val="-"/>
        <w:ind w:firstLine="420"/>
      </w:pPr>
      <w:r>
        <w:rPr>
          <w:rFonts w:hint="eastAsia"/>
        </w:rPr>
        <w:t>（1）承销证券；</w:t>
      </w:r>
    </w:p>
    <w:p w:rsidR="00817F43" w:rsidRDefault="00817F43" w:rsidP="00817F43">
      <w:pPr>
        <w:pStyle w:val="-"/>
        <w:ind w:firstLine="420"/>
      </w:pPr>
      <w:r>
        <w:rPr>
          <w:rFonts w:hint="eastAsia"/>
        </w:rPr>
        <w:t>（2）违反规定向他人贷款或者提供担保；</w:t>
      </w:r>
    </w:p>
    <w:p w:rsidR="00817F43" w:rsidRDefault="00817F43" w:rsidP="00817F43">
      <w:pPr>
        <w:pStyle w:val="-"/>
        <w:ind w:firstLine="420"/>
      </w:pPr>
      <w:r>
        <w:rPr>
          <w:rFonts w:hint="eastAsia"/>
        </w:rPr>
        <w:t>（3）从事承担无限责任的投资；</w:t>
      </w:r>
    </w:p>
    <w:p w:rsidR="00817F43" w:rsidRDefault="00817F43" w:rsidP="00817F43">
      <w:pPr>
        <w:pStyle w:val="-"/>
        <w:ind w:firstLine="420"/>
      </w:pPr>
      <w:r>
        <w:rPr>
          <w:rFonts w:hint="eastAsia"/>
        </w:rPr>
        <w:t>（4）买卖其他基金份额，但是法律法规或中国证监会另有规定的除外；</w:t>
      </w:r>
    </w:p>
    <w:p w:rsidR="00817F43" w:rsidRDefault="00817F43" w:rsidP="00817F43">
      <w:pPr>
        <w:pStyle w:val="-"/>
        <w:ind w:firstLine="420"/>
      </w:pPr>
      <w:r>
        <w:rPr>
          <w:rFonts w:hint="eastAsia"/>
        </w:rPr>
        <w:t>（5）向其基金管理人、基金托管人出资；</w:t>
      </w:r>
    </w:p>
    <w:p w:rsidR="00817F43" w:rsidRDefault="00817F43" w:rsidP="00817F43">
      <w:pPr>
        <w:pStyle w:val="-"/>
        <w:ind w:firstLine="420"/>
      </w:pPr>
      <w:r>
        <w:rPr>
          <w:rFonts w:hint="eastAsia"/>
        </w:rPr>
        <w:t>（6）从事内幕交易、操纵证券交易价格及其他不正当的证券交易活动；</w:t>
      </w:r>
    </w:p>
    <w:p w:rsidR="00817F43" w:rsidRDefault="00817F43" w:rsidP="00817F43">
      <w:pPr>
        <w:pStyle w:val="-"/>
        <w:ind w:firstLine="420"/>
      </w:pPr>
      <w:r>
        <w:rPr>
          <w:rFonts w:hint="eastAsia"/>
        </w:rPr>
        <w:t>（7）法律、行政法规和中国证监会规定禁止的其他活动。</w:t>
      </w:r>
    </w:p>
    <w:p w:rsidR="00817F43" w:rsidRDefault="00817F43" w:rsidP="00817F43">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817F43" w:rsidRDefault="00817F43" w:rsidP="00817F43">
      <w:pPr>
        <w:pStyle w:val="-"/>
        <w:ind w:firstLine="420"/>
      </w:pPr>
      <w:r>
        <w:rPr>
          <w:rFonts w:hint="eastAsia"/>
        </w:rPr>
        <w:t>如法律、行政法规或监管部门取消上述限制，如适用于本基金，则本基金投资不再受相关限制。</w:t>
      </w:r>
    </w:p>
    <w:p w:rsidR="00817F43" w:rsidRDefault="00817F43" w:rsidP="00817F43">
      <w:pPr>
        <w:pStyle w:val="-"/>
        <w:ind w:firstLine="420"/>
      </w:pPr>
    </w:p>
    <w:p w:rsidR="00817F43" w:rsidRDefault="00817F43" w:rsidP="00817F43">
      <w:pPr>
        <w:pStyle w:val="-"/>
        <w:ind w:firstLine="420"/>
      </w:pPr>
      <w:r>
        <w:rPr>
          <w:rFonts w:hint="eastAsia"/>
        </w:rPr>
        <w:t>六、基金资产净值的计算方法和公告方式</w:t>
      </w:r>
    </w:p>
    <w:p w:rsidR="00817F43" w:rsidRDefault="00817F43" w:rsidP="00817F43">
      <w:pPr>
        <w:pStyle w:val="-"/>
        <w:ind w:firstLine="420"/>
      </w:pPr>
      <w:r>
        <w:rPr>
          <w:rFonts w:hint="eastAsia"/>
        </w:rPr>
        <w:t>基金资产净值是指基金资产总值减去基金负债后的价值。</w:t>
      </w:r>
    </w:p>
    <w:p w:rsidR="00817F43" w:rsidRDefault="00817F43" w:rsidP="00817F43">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817F43" w:rsidRDefault="00817F43" w:rsidP="00817F43">
      <w:pPr>
        <w:pStyle w:val="-"/>
        <w:ind w:firstLine="420"/>
      </w:pPr>
      <w:r>
        <w:rPr>
          <w:rFonts w:hint="eastAsia"/>
        </w:rPr>
        <w:t>基金管理人应每个工作日计算基金资产净值及基金份额净值，并按规定披露。</w:t>
      </w:r>
    </w:p>
    <w:p w:rsidR="00817F43" w:rsidRDefault="00817F43" w:rsidP="00817F43">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817F43" w:rsidRDefault="00817F43" w:rsidP="00817F43">
      <w:pPr>
        <w:pStyle w:val="-"/>
        <w:ind w:firstLine="420"/>
      </w:pPr>
    </w:p>
    <w:p w:rsidR="00817F43" w:rsidRDefault="00817F43" w:rsidP="00817F43">
      <w:pPr>
        <w:pStyle w:val="-"/>
        <w:ind w:firstLine="420"/>
      </w:pPr>
      <w:r>
        <w:rPr>
          <w:rFonts w:hint="eastAsia"/>
        </w:rPr>
        <w:lastRenderedPageBreak/>
        <w:t>七、基金合同解除和终止的事由、程序以及基金财产的清算方式</w:t>
      </w:r>
    </w:p>
    <w:p w:rsidR="00817F43" w:rsidRDefault="00817F43" w:rsidP="00817F43">
      <w:pPr>
        <w:pStyle w:val="-"/>
        <w:ind w:firstLine="420"/>
      </w:pPr>
      <w:r>
        <w:rPr>
          <w:rFonts w:hint="eastAsia"/>
        </w:rPr>
        <w:t>（一）《基金合同》的变更</w:t>
      </w:r>
    </w:p>
    <w:p w:rsidR="00817F43" w:rsidRDefault="00817F43" w:rsidP="00817F43">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817F43" w:rsidRDefault="00817F43" w:rsidP="00817F43">
      <w:pPr>
        <w:pStyle w:val="-"/>
        <w:ind w:firstLine="420"/>
      </w:pPr>
      <w:r>
        <w:rPr>
          <w:rFonts w:hint="eastAsia"/>
        </w:rPr>
        <w:t>2、关于《基金合同》变更的基金份额持有人大会决议自生效后方可执行，并自决议生效后2日内在指定媒介公告。</w:t>
      </w:r>
    </w:p>
    <w:p w:rsidR="00817F43" w:rsidRDefault="00817F43" w:rsidP="00817F43">
      <w:pPr>
        <w:pStyle w:val="-"/>
        <w:ind w:firstLine="420"/>
      </w:pPr>
      <w:r>
        <w:rPr>
          <w:rFonts w:hint="eastAsia"/>
        </w:rPr>
        <w:t>（二）《基金合同》的终止事由</w:t>
      </w:r>
    </w:p>
    <w:p w:rsidR="00817F43" w:rsidRDefault="00817F43" w:rsidP="00817F43">
      <w:pPr>
        <w:pStyle w:val="-"/>
        <w:ind w:firstLine="420"/>
      </w:pPr>
      <w:r>
        <w:rPr>
          <w:rFonts w:hint="eastAsia"/>
        </w:rPr>
        <w:t>有下列情形之一的，《基金合同》应当终止：</w:t>
      </w:r>
    </w:p>
    <w:p w:rsidR="00817F43" w:rsidRDefault="00817F43" w:rsidP="00817F43">
      <w:pPr>
        <w:pStyle w:val="-"/>
        <w:ind w:firstLine="420"/>
      </w:pPr>
      <w:r>
        <w:rPr>
          <w:rFonts w:hint="eastAsia"/>
        </w:rPr>
        <w:t>1、基金份额持有人大会决定终止的；</w:t>
      </w:r>
    </w:p>
    <w:p w:rsidR="00817F43" w:rsidRDefault="00817F43" w:rsidP="00817F43">
      <w:pPr>
        <w:pStyle w:val="-"/>
        <w:ind w:firstLine="420"/>
      </w:pPr>
      <w:r>
        <w:rPr>
          <w:rFonts w:hint="eastAsia"/>
        </w:rPr>
        <w:t>2、基金管理人、基金托管人职责终止，在6个月内没有新基金管理人、新基金托管人承接的；</w:t>
      </w:r>
    </w:p>
    <w:p w:rsidR="00817F43" w:rsidRDefault="00817F43" w:rsidP="00817F43">
      <w:pPr>
        <w:pStyle w:val="-"/>
        <w:ind w:firstLine="420"/>
      </w:pPr>
      <w:r>
        <w:rPr>
          <w:rFonts w:hint="eastAsia"/>
        </w:rPr>
        <w:t>3、《基金合同》约定的其他情形；</w:t>
      </w:r>
    </w:p>
    <w:p w:rsidR="00817F43" w:rsidRDefault="00817F43" w:rsidP="00817F43">
      <w:pPr>
        <w:pStyle w:val="-"/>
        <w:ind w:firstLine="420"/>
      </w:pPr>
      <w:r>
        <w:rPr>
          <w:rFonts w:hint="eastAsia"/>
        </w:rPr>
        <w:t>4、相关法律法规和中国证监会规定的其他情况。</w:t>
      </w:r>
    </w:p>
    <w:p w:rsidR="00817F43" w:rsidRDefault="00817F43" w:rsidP="00817F43">
      <w:pPr>
        <w:pStyle w:val="-"/>
        <w:ind w:firstLine="420"/>
      </w:pPr>
      <w:r>
        <w:rPr>
          <w:rFonts w:hint="eastAsia"/>
        </w:rPr>
        <w:t>（三）基金财产的清算</w:t>
      </w:r>
    </w:p>
    <w:p w:rsidR="00817F43" w:rsidRDefault="00817F43" w:rsidP="00817F4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817F43" w:rsidRDefault="00817F43" w:rsidP="00817F43">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817F43" w:rsidRDefault="00817F43" w:rsidP="00817F43">
      <w:pPr>
        <w:pStyle w:val="-"/>
        <w:ind w:firstLine="420"/>
      </w:pPr>
      <w:r>
        <w:rPr>
          <w:rFonts w:hint="eastAsia"/>
        </w:rPr>
        <w:t>3、基金财产清算小组职责：基金财产清算小组负责基金财产的保管、清理、估价、变现和分配。基金财产清算小组可以依法进行必要的民事活动。</w:t>
      </w:r>
    </w:p>
    <w:p w:rsidR="00817F43" w:rsidRDefault="00817F43" w:rsidP="00817F43">
      <w:pPr>
        <w:pStyle w:val="-"/>
        <w:ind w:firstLine="420"/>
      </w:pPr>
      <w:r>
        <w:rPr>
          <w:rFonts w:hint="eastAsia"/>
        </w:rPr>
        <w:t>4、基金财产清算程序：</w:t>
      </w:r>
    </w:p>
    <w:p w:rsidR="00817F43" w:rsidRDefault="00817F43" w:rsidP="00817F43">
      <w:pPr>
        <w:pStyle w:val="-"/>
        <w:ind w:firstLine="420"/>
      </w:pPr>
      <w:r>
        <w:rPr>
          <w:rFonts w:hint="eastAsia"/>
        </w:rPr>
        <w:t>（1）《基金合同》终止情形出现时，由基金财产清算小组统一接管基金；</w:t>
      </w:r>
    </w:p>
    <w:p w:rsidR="00817F43" w:rsidRDefault="00817F43" w:rsidP="00817F43">
      <w:pPr>
        <w:pStyle w:val="-"/>
        <w:ind w:firstLine="420"/>
      </w:pPr>
      <w:r>
        <w:rPr>
          <w:rFonts w:hint="eastAsia"/>
        </w:rPr>
        <w:t>（2）对基金财产和债权债务进行清理和确认；</w:t>
      </w:r>
    </w:p>
    <w:p w:rsidR="00817F43" w:rsidRDefault="00817F43" w:rsidP="00817F43">
      <w:pPr>
        <w:pStyle w:val="-"/>
        <w:ind w:firstLine="420"/>
      </w:pPr>
      <w:r>
        <w:rPr>
          <w:rFonts w:hint="eastAsia"/>
        </w:rPr>
        <w:t>（3）对基金财产进行估值和变现；</w:t>
      </w:r>
    </w:p>
    <w:p w:rsidR="00817F43" w:rsidRDefault="00817F43" w:rsidP="00817F43">
      <w:pPr>
        <w:pStyle w:val="-"/>
        <w:ind w:firstLine="420"/>
      </w:pPr>
      <w:r>
        <w:rPr>
          <w:rFonts w:hint="eastAsia"/>
        </w:rPr>
        <w:t>（4）制作清算报告；</w:t>
      </w:r>
    </w:p>
    <w:p w:rsidR="00817F43" w:rsidRDefault="00817F43" w:rsidP="00817F43">
      <w:pPr>
        <w:pStyle w:val="-"/>
        <w:ind w:firstLine="420"/>
      </w:pPr>
      <w:r>
        <w:rPr>
          <w:rFonts w:hint="eastAsia"/>
        </w:rPr>
        <w:t>（5）聘请具有证券、期货相关业务资格的会计师事务所对清算报告进行外部审计，聘请律师事务所对清算报告出具法律意见书；</w:t>
      </w:r>
    </w:p>
    <w:p w:rsidR="00817F43" w:rsidRDefault="00817F43" w:rsidP="00817F43">
      <w:pPr>
        <w:pStyle w:val="-"/>
        <w:ind w:firstLine="420"/>
      </w:pPr>
      <w:r>
        <w:rPr>
          <w:rFonts w:hint="eastAsia"/>
        </w:rPr>
        <w:t>（6）将清算报告报中国证监会备案并公告；</w:t>
      </w:r>
    </w:p>
    <w:p w:rsidR="00817F43" w:rsidRDefault="00817F43" w:rsidP="00817F43">
      <w:pPr>
        <w:pStyle w:val="-"/>
        <w:ind w:firstLine="420"/>
      </w:pPr>
      <w:r>
        <w:rPr>
          <w:rFonts w:hint="eastAsia"/>
        </w:rPr>
        <w:t>（7）对基金剩余财产进行分配。</w:t>
      </w:r>
    </w:p>
    <w:p w:rsidR="00817F43" w:rsidRDefault="00817F43" w:rsidP="00817F43">
      <w:pPr>
        <w:pStyle w:val="-"/>
        <w:ind w:firstLine="420"/>
      </w:pPr>
      <w:r>
        <w:rPr>
          <w:rFonts w:hint="eastAsia"/>
        </w:rPr>
        <w:t>5、基金财产清算的期限为6个月。</w:t>
      </w:r>
    </w:p>
    <w:p w:rsidR="00817F43" w:rsidRDefault="00817F43" w:rsidP="00817F43">
      <w:pPr>
        <w:pStyle w:val="-"/>
        <w:ind w:firstLine="420"/>
      </w:pPr>
      <w:r>
        <w:rPr>
          <w:rFonts w:hint="eastAsia"/>
        </w:rPr>
        <w:lastRenderedPageBreak/>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817F43" w:rsidRDefault="00817F43" w:rsidP="00817F43">
      <w:pPr>
        <w:pStyle w:val="-"/>
        <w:ind w:firstLine="420"/>
      </w:pPr>
      <w:r>
        <w:rPr>
          <w:rFonts w:hint="eastAsia"/>
        </w:rPr>
        <w:t>（四）清算费用</w:t>
      </w:r>
    </w:p>
    <w:p w:rsidR="00817F43" w:rsidRDefault="00817F43" w:rsidP="00817F43">
      <w:pPr>
        <w:pStyle w:val="-"/>
        <w:ind w:firstLine="420"/>
      </w:pPr>
      <w:r>
        <w:rPr>
          <w:rFonts w:hint="eastAsia"/>
        </w:rPr>
        <w:t>清算费用是指基金财产清算小组在进行基金清算过程中发生的所有合理费用，清算费用由基金财产清算小组优先从基金财产中支付。</w:t>
      </w:r>
    </w:p>
    <w:p w:rsidR="00817F43" w:rsidRDefault="00817F43" w:rsidP="00817F43">
      <w:pPr>
        <w:pStyle w:val="-"/>
        <w:ind w:firstLine="420"/>
      </w:pPr>
      <w:r>
        <w:rPr>
          <w:rFonts w:hint="eastAsia"/>
        </w:rPr>
        <w:t>（五）基金财产清算剩余资产的分配</w:t>
      </w:r>
    </w:p>
    <w:p w:rsidR="00817F43" w:rsidRDefault="00817F43" w:rsidP="00817F43">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817F43" w:rsidRDefault="00817F43" w:rsidP="00817F43">
      <w:pPr>
        <w:pStyle w:val="-"/>
        <w:ind w:firstLine="420"/>
      </w:pPr>
      <w:r>
        <w:rPr>
          <w:rFonts w:hint="eastAsia"/>
        </w:rPr>
        <w:t>（六）基金财产清算的公告</w:t>
      </w:r>
    </w:p>
    <w:p w:rsidR="00817F43" w:rsidRDefault="00817F43" w:rsidP="00817F43">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817F43" w:rsidRDefault="00817F43" w:rsidP="00817F43">
      <w:pPr>
        <w:pStyle w:val="-"/>
        <w:ind w:firstLine="420"/>
      </w:pPr>
      <w:r>
        <w:rPr>
          <w:rFonts w:hint="eastAsia"/>
        </w:rPr>
        <w:t>（七）基金财产清算账册及文件的保存</w:t>
      </w:r>
    </w:p>
    <w:p w:rsidR="00817F43" w:rsidRDefault="00817F43" w:rsidP="00817F43">
      <w:pPr>
        <w:pStyle w:val="-"/>
        <w:ind w:firstLine="420"/>
      </w:pPr>
      <w:r>
        <w:rPr>
          <w:rFonts w:hint="eastAsia"/>
        </w:rPr>
        <w:t>基金财产清算账册及有关文件由基金托管人保存15年以上。</w:t>
      </w:r>
    </w:p>
    <w:p w:rsidR="00817F43" w:rsidRDefault="00817F43" w:rsidP="00817F43">
      <w:pPr>
        <w:pStyle w:val="-"/>
        <w:ind w:firstLine="420"/>
      </w:pPr>
    </w:p>
    <w:p w:rsidR="00817F43" w:rsidRDefault="00817F43" w:rsidP="00817F43">
      <w:pPr>
        <w:pStyle w:val="-"/>
        <w:ind w:firstLine="420"/>
      </w:pPr>
      <w:r>
        <w:rPr>
          <w:rFonts w:hint="eastAsia"/>
        </w:rPr>
        <w:t>八、争议解决方式</w:t>
      </w:r>
    </w:p>
    <w:p w:rsidR="00817F43" w:rsidRDefault="00817F43" w:rsidP="00817F43">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817F43" w:rsidRDefault="00817F43" w:rsidP="00817F43">
      <w:pPr>
        <w:pStyle w:val="-"/>
        <w:ind w:firstLine="420"/>
      </w:pPr>
      <w:r>
        <w:rPr>
          <w:rFonts w:hint="eastAsia"/>
        </w:rPr>
        <w:t>争议处理期间，基金合同当事人应恪守各自的职责，继续忠实、勤勉、尽责地履行基金合同规定的义务，维护基金份额持有人的合法权益。</w:t>
      </w:r>
    </w:p>
    <w:p w:rsidR="00817F43" w:rsidRDefault="00817F43" w:rsidP="00817F43">
      <w:pPr>
        <w:pStyle w:val="-"/>
        <w:ind w:firstLine="420"/>
      </w:pPr>
      <w:r>
        <w:rPr>
          <w:rFonts w:hint="eastAsia"/>
        </w:rPr>
        <w:t>《基金合同》受中国法律管辖。</w:t>
      </w:r>
    </w:p>
    <w:p w:rsidR="00817F43" w:rsidRDefault="00817F43" w:rsidP="00817F43">
      <w:pPr>
        <w:pStyle w:val="-"/>
        <w:ind w:firstLine="420"/>
      </w:pPr>
    </w:p>
    <w:p w:rsidR="00817F43" w:rsidRDefault="00817F43" w:rsidP="00817F43">
      <w:pPr>
        <w:pStyle w:val="-"/>
        <w:ind w:firstLine="420"/>
      </w:pPr>
      <w:r>
        <w:rPr>
          <w:rFonts w:hint="eastAsia"/>
        </w:rPr>
        <w:t>九、基金合同存放地和投资人取得合同的方式</w:t>
      </w:r>
    </w:p>
    <w:p w:rsidR="00817F43" w:rsidRDefault="00817F43" w:rsidP="00817F43">
      <w:pPr>
        <w:pStyle w:val="-"/>
        <w:ind w:firstLine="420"/>
      </w:pPr>
      <w:r>
        <w:rPr>
          <w:rFonts w:hint="eastAsia"/>
        </w:rPr>
        <w:t>《基金合同》可印制成册，供投资人在基金管理人、基金托管人、销售机构的办公场所和营业场所查阅。</w:t>
      </w:r>
    </w:p>
    <w:p w:rsidR="00817F43" w:rsidRDefault="00817F43">
      <w:pPr>
        <w:widowControl/>
        <w:jc w:val="left"/>
        <w:rPr>
          <w:rFonts w:ascii="宋体" w:hAnsi="宋体"/>
          <w:color w:val="222222"/>
          <w:kern w:val="0"/>
          <w:szCs w:val="21"/>
          <w:lang w:val="x-none" w:eastAsia="x-none"/>
        </w:rPr>
      </w:pPr>
      <w:r>
        <w:br w:type="page"/>
      </w:r>
    </w:p>
    <w:p w:rsidR="00817F43" w:rsidRDefault="00817F43" w:rsidP="00817F43">
      <w:pPr>
        <w:pStyle w:val="-1"/>
      </w:pPr>
      <w:bookmarkStart w:id="19" w:name="_Toc53733442"/>
      <w:r>
        <w:rPr>
          <w:rFonts w:hint="eastAsia"/>
        </w:rPr>
        <w:lastRenderedPageBreak/>
        <w:t>§</w:t>
      </w:r>
      <w:r>
        <w:t>19 基金托管协议的内容摘要</w:t>
      </w:r>
      <w:bookmarkEnd w:id="19"/>
    </w:p>
    <w:p w:rsidR="00817F43" w:rsidRDefault="00817F43" w:rsidP="00817F43">
      <w:pPr>
        <w:pStyle w:val="-"/>
        <w:ind w:firstLine="420"/>
      </w:pPr>
      <w:r>
        <w:rPr>
          <w:rFonts w:hint="eastAsia"/>
        </w:rPr>
        <w:t>一、基金托管协议当事人</w:t>
      </w:r>
    </w:p>
    <w:p w:rsidR="00817F43" w:rsidRDefault="00817F43" w:rsidP="00817F43">
      <w:pPr>
        <w:pStyle w:val="-"/>
        <w:ind w:firstLine="420"/>
      </w:pPr>
      <w:r>
        <w:rPr>
          <w:rFonts w:hint="eastAsia"/>
        </w:rPr>
        <w:t>（一）基金管理人</w:t>
      </w:r>
    </w:p>
    <w:p w:rsidR="00817F43" w:rsidRDefault="00817F43" w:rsidP="00817F43">
      <w:pPr>
        <w:pStyle w:val="-"/>
        <w:ind w:firstLine="420"/>
      </w:pPr>
      <w:r>
        <w:rPr>
          <w:rFonts w:hint="eastAsia"/>
        </w:rPr>
        <w:t>名称：南方基金管理股份有限公司</w:t>
      </w:r>
    </w:p>
    <w:p w:rsidR="00817F43" w:rsidRDefault="00817F43" w:rsidP="00817F43">
      <w:pPr>
        <w:pStyle w:val="-"/>
        <w:ind w:firstLine="420"/>
      </w:pPr>
      <w:r>
        <w:rPr>
          <w:rFonts w:hint="eastAsia"/>
        </w:rPr>
        <w:t>住所：深圳市福田区莲花街道益田路5999号基金大厦32-42楼</w:t>
      </w:r>
    </w:p>
    <w:p w:rsidR="00817F43" w:rsidRDefault="00817F43" w:rsidP="00817F43">
      <w:pPr>
        <w:pStyle w:val="-"/>
        <w:ind w:firstLine="420"/>
      </w:pPr>
      <w:r>
        <w:rPr>
          <w:rFonts w:hint="eastAsia"/>
        </w:rPr>
        <w:t>法定代表人：张海波</w:t>
      </w:r>
    </w:p>
    <w:p w:rsidR="00817F43" w:rsidRDefault="00817F43" w:rsidP="00817F43">
      <w:pPr>
        <w:pStyle w:val="-"/>
        <w:ind w:firstLine="420"/>
      </w:pPr>
      <w:r>
        <w:rPr>
          <w:rFonts w:hint="eastAsia"/>
        </w:rPr>
        <w:t>成立时间：1998年3月6日</w:t>
      </w:r>
    </w:p>
    <w:p w:rsidR="00817F43" w:rsidRDefault="00817F43" w:rsidP="00817F43">
      <w:pPr>
        <w:pStyle w:val="-"/>
        <w:ind w:firstLine="420"/>
      </w:pPr>
      <w:r>
        <w:rPr>
          <w:rFonts w:hint="eastAsia"/>
        </w:rPr>
        <w:t>批准设立机关及批准设立文号：中国证券监督管理委员会证监基字[1998]4号</w:t>
      </w:r>
    </w:p>
    <w:p w:rsidR="00817F43" w:rsidRDefault="00817F43" w:rsidP="00817F43">
      <w:pPr>
        <w:pStyle w:val="-"/>
        <w:ind w:firstLine="420"/>
      </w:pPr>
      <w:r>
        <w:rPr>
          <w:rFonts w:hint="eastAsia"/>
        </w:rPr>
        <w:t>注册资本：3.6172亿元人民币</w:t>
      </w:r>
    </w:p>
    <w:p w:rsidR="00817F43" w:rsidRDefault="00817F43" w:rsidP="00817F43">
      <w:pPr>
        <w:pStyle w:val="-"/>
        <w:ind w:firstLine="420"/>
      </w:pPr>
      <w:r>
        <w:rPr>
          <w:rFonts w:hint="eastAsia"/>
        </w:rPr>
        <w:t>组织形式: 股份有限公司</w:t>
      </w:r>
    </w:p>
    <w:p w:rsidR="00817F43" w:rsidRDefault="00817F43" w:rsidP="00817F43">
      <w:pPr>
        <w:pStyle w:val="-"/>
        <w:ind w:firstLine="420"/>
      </w:pPr>
      <w:r>
        <w:rPr>
          <w:rFonts w:hint="eastAsia"/>
        </w:rPr>
        <w:t>经营范围：基金募集；基金销售；资产管理以及中国证监会许可的其他业务</w:t>
      </w:r>
    </w:p>
    <w:p w:rsidR="00817F43" w:rsidRDefault="00817F43" w:rsidP="00817F43">
      <w:pPr>
        <w:pStyle w:val="-"/>
        <w:ind w:firstLine="420"/>
      </w:pPr>
      <w:r>
        <w:rPr>
          <w:rFonts w:hint="eastAsia"/>
        </w:rPr>
        <w:t>存续期间：持续经营</w:t>
      </w:r>
    </w:p>
    <w:p w:rsidR="00817F43" w:rsidRDefault="00817F43" w:rsidP="00817F43">
      <w:pPr>
        <w:pStyle w:val="-"/>
        <w:ind w:firstLine="420"/>
      </w:pPr>
      <w:r>
        <w:rPr>
          <w:rFonts w:hint="eastAsia"/>
        </w:rPr>
        <w:t>（二）基金托管人</w:t>
      </w:r>
    </w:p>
    <w:p w:rsidR="00817F43" w:rsidRDefault="00817F43" w:rsidP="00817F43">
      <w:pPr>
        <w:pStyle w:val="-"/>
        <w:ind w:firstLine="420"/>
      </w:pPr>
      <w:r>
        <w:rPr>
          <w:rFonts w:hint="eastAsia"/>
        </w:rPr>
        <w:t>名称：平安银行股份有限公司</w:t>
      </w:r>
    </w:p>
    <w:p w:rsidR="00817F43" w:rsidRDefault="00817F43" w:rsidP="00817F43">
      <w:pPr>
        <w:pStyle w:val="-"/>
        <w:ind w:firstLine="420"/>
      </w:pPr>
      <w:r>
        <w:rPr>
          <w:rFonts w:hint="eastAsia"/>
        </w:rPr>
        <w:t>注册地址：广东省深圳市罗湖区深南东路5047 号</w:t>
      </w:r>
    </w:p>
    <w:p w:rsidR="00817F43" w:rsidRDefault="00817F43" w:rsidP="00817F43">
      <w:pPr>
        <w:pStyle w:val="-"/>
        <w:ind w:firstLine="420"/>
      </w:pPr>
      <w:r>
        <w:rPr>
          <w:rFonts w:hint="eastAsia"/>
        </w:rPr>
        <w:t>办公地址：广东省深圳市罗湖区深南东路5047 号</w:t>
      </w:r>
    </w:p>
    <w:p w:rsidR="00817F43" w:rsidRDefault="00817F43" w:rsidP="00817F43">
      <w:pPr>
        <w:pStyle w:val="-"/>
        <w:ind w:firstLine="420"/>
      </w:pPr>
      <w:r>
        <w:rPr>
          <w:rFonts w:hint="eastAsia"/>
        </w:rPr>
        <w:t>法定代表人：谢永林</w:t>
      </w:r>
    </w:p>
    <w:p w:rsidR="00817F43" w:rsidRDefault="00817F43" w:rsidP="00817F43">
      <w:pPr>
        <w:pStyle w:val="-"/>
        <w:ind w:firstLine="420"/>
      </w:pPr>
      <w:r>
        <w:rPr>
          <w:rFonts w:hint="eastAsia"/>
        </w:rPr>
        <w:t>成立时间：1987年12月22日</w:t>
      </w:r>
    </w:p>
    <w:p w:rsidR="00817F43" w:rsidRDefault="00817F43" w:rsidP="00817F43">
      <w:pPr>
        <w:pStyle w:val="-"/>
        <w:ind w:firstLine="420"/>
      </w:pPr>
      <w:r>
        <w:rPr>
          <w:rFonts w:hint="eastAsia"/>
        </w:rPr>
        <w:t>组织形式：股份有限公司</w:t>
      </w:r>
    </w:p>
    <w:p w:rsidR="00817F43" w:rsidRDefault="00817F43" w:rsidP="00817F43">
      <w:pPr>
        <w:pStyle w:val="-"/>
        <w:ind w:firstLine="420"/>
      </w:pPr>
      <w:r>
        <w:rPr>
          <w:rFonts w:hint="eastAsia"/>
        </w:rPr>
        <w:t>注册资本：17,170,411,366元</w:t>
      </w:r>
    </w:p>
    <w:p w:rsidR="00817F43" w:rsidRDefault="00817F43" w:rsidP="00817F43">
      <w:pPr>
        <w:pStyle w:val="-"/>
        <w:ind w:firstLine="420"/>
      </w:pPr>
      <w:r>
        <w:rPr>
          <w:rFonts w:hint="eastAsia"/>
        </w:rPr>
        <w:t>存续期间：持续经营</w:t>
      </w:r>
    </w:p>
    <w:p w:rsidR="00817F43" w:rsidRDefault="00817F43" w:rsidP="00817F43">
      <w:pPr>
        <w:pStyle w:val="-"/>
        <w:ind w:firstLine="420"/>
      </w:pPr>
      <w:r>
        <w:rPr>
          <w:rFonts w:hint="eastAsia"/>
        </w:rPr>
        <w:t>基金托管资格批准文号：中国证监会证监许可[2008]1037号</w:t>
      </w:r>
    </w:p>
    <w:p w:rsidR="00817F43" w:rsidRDefault="00817F43" w:rsidP="00817F43">
      <w:pPr>
        <w:pStyle w:val="-"/>
        <w:ind w:firstLine="420"/>
      </w:pPr>
      <w:r>
        <w:rPr>
          <w:rFonts w:hint="eastAsia"/>
        </w:rPr>
        <w:t>经营范围：办理人民币存、贷、结算、汇兑业务；人民币票据承兑和贴现各项信托业务；经监管机构批准发行或买卖人民币有价证券；发行金融债券；代理发行、代理兑付、承销政府债券；买卖政府债券；外汇存款、汇款；境内境外借款；从事同业拆借；外汇借款；外汇担保；在境内境外发行或代理发行外币有价证券；买卖或代客买卖外汇及外币有价证券、自营外汇买卖；贸易、非贸易结算；办理国内结算；国际结算；外币票据的承兑和贴现；外汇贷款；资信调查、咨询、见证业务；保险兼业代理业务；代理收付款项；黄金进口业务；提供信用证服务及担保；提供保管箱服务；外币兑换；结汇、售汇；信用卡业务；经有关监管机构批准或允许的其他业务。</w:t>
      </w:r>
    </w:p>
    <w:p w:rsidR="00817F43" w:rsidRDefault="00817F43" w:rsidP="00817F43">
      <w:pPr>
        <w:pStyle w:val="-"/>
        <w:ind w:firstLine="420"/>
      </w:pPr>
    </w:p>
    <w:p w:rsidR="00817F43" w:rsidRDefault="00817F43" w:rsidP="00817F43">
      <w:pPr>
        <w:pStyle w:val="-"/>
        <w:ind w:firstLine="420"/>
      </w:pPr>
      <w:r>
        <w:rPr>
          <w:rFonts w:hint="eastAsia"/>
        </w:rPr>
        <w:t>二、基金托管人对基金管理人的业务监督和核查</w:t>
      </w:r>
    </w:p>
    <w:p w:rsidR="00817F43" w:rsidRDefault="00817F43" w:rsidP="00817F43">
      <w:pPr>
        <w:pStyle w:val="-"/>
        <w:ind w:firstLine="420"/>
      </w:pPr>
      <w:r>
        <w:rPr>
          <w:rFonts w:hint="eastAsia"/>
        </w:rPr>
        <w:t>（一）基金托管人对基金管理人的投资行为行使监督权</w:t>
      </w:r>
    </w:p>
    <w:p w:rsidR="00817F43" w:rsidRDefault="00817F43" w:rsidP="00817F43">
      <w:pPr>
        <w:pStyle w:val="-"/>
        <w:ind w:firstLine="420"/>
      </w:pPr>
      <w:r>
        <w:rPr>
          <w:rFonts w:hint="eastAsia"/>
        </w:rPr>
        <w:lastRenderedPageBreak/>
        <w:t>1、基金托管人根据有关法律法规的规定和《基金合同》的约定，对下述基金投资范围、投资对象进行监督。</w:t>
      </w:r>
    </w:p>
    <w:p w:rsidR="00817F43" w:rsidRDefault="00817F43" w:rsidP="00817F43">
      <w:pPr>
        <w:pStyle w:val="-"/>
        <w:ind w:firstLine="420"/>
      </w:pPr>
      <w:r>
        <w:rPr>
          <w:rFonts w:hint="eastAsia"/>
        </w:rPr>
        <w:t>本基金将投资于以下金融工具：</w:t>
      </w:r>
    </w:p>
    <w:p w:rsidR="00817F43" w:rsidRDefault="00817F43" w:rsidP="00817F43">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817F43" w:rsidRDefault="00817F43" w:rsidP="00817F43">
      <w:pPr>
        <w:pStyle w:val="-"/>
        <w:ind w:firstLine="420"/>
      </w:pPr>
      <w:r>
        <w:rPr>
          <w:rFonts w:hint="eastAsia"/>
        </w:rPr>
        <w:t>本基金不得投资于相关法律、法规、部门规章及《基金合同》禁止投资的投资工具。</w:t>
      </w:r>
    </w:p>
    <w:p w:rsidR="00817F43" w:rsidRDefault="00817F43" w:rsidP="00817F43">
      <w:pPr>
        <w:pStyle w:val="-"/>
        <w:ind w:firstLine="420"/>
      </w:pPr>
      <w:r>
        <w:rPr>
          <w:rFonts w:hint="eastAsia"/>
        </w:rPr>
        <w:t>2、基金托管人根据有关法律法规的规定及《基金合同》的约定对下述基金投融资比例进行监督：</w:t>
      </w:r>
    </w:p>
    <w:p w:rsidR="00817F43" w:rsidRDefault="00817F43" w:rsidP="00817F43">
      <w:pPr>
        <w:pStyle w:val="-"/>
        <w:ind w:firstLine="420"/>
      </w:pPr>
      <w:r>
        <w:rPr>
          <w:rFonts w:hint="eastAsia"/>
        </w:rPr>
        <w:t>（1）按法律法规的规定及《基金合同》的约定，本基金的投资资产配置比例为：本基金股票（含存托凭证）投资占基金资产的比例范围为80-95%。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817F43" w:rsidRDefault="00817F43" w:rsidP="00817F43">
      <w:pPr>
        <w:pStyle w:val="-"/>
        <w:ind w:firstLine="420"/>
      </w:pPr>
      <w:r>
        <w:rPr>
          <w:rFonts w:hint="eastAsia"/>
        </w:rPr>
        <w:t>本基金参与股指期货交易，应符合法律法规规定和基金合同约定的投资限制并遵守相关期货交易所的业务规则。</w:t>
      </w:r>
    </w:p>
    <w:p w:rsidR="00817F43" w:rsidRDefault="00817F43" w:rsidP="00817F43">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817F43" w:rsidRDefault="00817F43" w:rsidP="00817F43">
      <w:pPr>
        <w:pStyle w:val="-"/>
        <w:ind w:firstLine="420"/>
      </w:pPr>
      <w:r>
        <w:rPr>
          <w:rFonts w:hint="eastAsia"/>
        </w:rPr>
        <w:t>（2）根据法律法规的规定及《基金合同》的约定，本基金投资组合遵循以下投资限制：</w:t>
      </w:r>
    </w:p>
    <w:p w:rsidR="00817F43" w:rsidRDefault="00817F43" w:rsidP="00817F43">
      <w:pPr>
        <w:pStyle w:val="-"/>
        <w:ind w:firstLine="420"/>
      </w:pPr>
      <w:r>
        <w:rPr>
          <w:rFonts w:hint="eastAsia"/>
        </w:rPr>
        <w:t>1）本基金股票（含存托凭证）投资占基金资产的比例范围为80-95%。债券、资产支持证券、债券回购、银行存款（包括协议存款、定期存款及其他银行存款）、货币市场工具、权证、股指期货以及经中国证监会允许基金投资的其他金融工具不低于基金资产净值的5%；</w:t>
      </w:r>
    </w:p>
    <w:p w:rsidR="00817F43" w:rsidRDefault="00817F43" w:rsidP="00817F43">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817F43" w:rsidRDefault="00817F43" w:rsidP="00817F43">
      <w:pPr>
        <w:pStyle w:val="-"/>
        <w:ind w:firstLine="420"/>
      </w:pPr>
      <w:r>
        <w:rPr>
          <w:rFonts w:hint="eastAsia"/>
        </w:rPr>
        <w:t>3）本基金持有一家公司发行的证券，其市值不超过基金资产净值的10％；</w:t>
      </w:r>
    </w:p>
    <w:p w:rsidR="00817F43" w:rsidRDefault="00817F43" w:rsidP="00817F43">
      <w:pPr>
        <w:pStyle w:val="-"/>
        <w:ind w:firstLine="420"/>
      </w:pPr>
      <w:r>
        <w:rPr>
          <w:rFonts w:hint="eastAsia"/>
        </w:rPr>
        <w:t>4）本基金管理人管理的且由本基金托管人托管的全部基金持有一家公司发行的证券，不超过该证券的10％；</w:t>
      </w:r>
    </w:p>
    <w:p w:rsidR="00817F43" w:rsidRDefault="00817F43" w:rsidP="00817F43">
      <w:pPr>
        <w:pStyle w:val="-"/>
        <w:ind w:firstLine="420"/>
      </w:pPr>
      <w:r>
        <w:rPr>
          <w:rFonts w:hint="eastAsia"/>
        </w:rPr>
        <w:t>5）本基金持有的全部权证，其市值不得超过基金资产净值的3％；</w:t>
      </w:r>
    </w:p>
    <w:p w:rsidR="00817F43" w:rsidRDefault="00817F43" w:rsidP="00817F43">
      <w:pPr>
        <w:pStyle w:val="-"/>
        <w:ind w:firstLine="420"/>
      </w:pPr>
      <w:r>
        <w:rPr>
          <w:rFonts w:hint="eastAsia"/>
        </w:rPr>
        <w:lastRenderedPageBreak/>
        <w:t>6）本基金管理人管理的且由本基金托管人托管的全部基金持有的同一权证，不得超过该权证的10％；</w:t>
      </w:r>
    </w:p>
    <w:p w:rsidR="00817F43" w:rsidRDefault="00817F43" w:rsidP="00817F43">
      <w:pPr>
        <w:pStyle w:val="-"/>
        <w:ind w:firstLine="420"/>
      </w:pPr>
      <w:r>
        <w:rPr>
          <w:rFonts w:hint="eastAsia"/>
        </w:rPr>
        <w:t>7）本基金在任何交易日买入权证的总金额，不得超过上一交易日基金资产净值的0.5％；</w:t>
      </w:r>
    </w:p>
    <w:p w:rsidR="00817F43" w:rsidRDefault="00817F43" w:rsidP="00817F43">
      <w:pPr>
        <w:pStyle w:val="-"/>
        <w:ind w:firstLine="420"/>
      </w:pPr>
      <w:r>
        <w:rPr>
          <w:rFonts w:hint="eastAsia"/>
        </w:rPr>
        <w:t>8）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817F43" w:rsidRDefault="00817F43" w:rsidP="00817F43">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817F43" w:rsidRDefault="00817F43" w:rsidP="00817F43">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817F43" w:rsidRDefault="00817F43" w:rsidP="00817F43">
      <w:pPr>
        <w:pStyle w:val="-"/>
        <w:ind w:firstLine="420"/>
      </w:pPr>
      <w:r>
        <w:rPr>
          <w:rFonts w:hint="eastAsia"/>
        </w:rPr>
        <w:t>11）本基金投资于同一原始权益人的各类资产支持证券的比例，不得超过基金资产净值的10％；</w:t>
      </w:r>
    </w:p>
    <w:p w:rsidR="00817F43" w:rsidRDefault="00817F43" w:rsidP="00817F43">
      <w:pPr>
        <w:pStyle w:val="-"/>
        <w:ind w:firstLine="420"/>
      </w:pPr>
      <w:r>
        <w:rPr>
          <w:rFonts w:hint="eastAsia"/>
        </w:rPr>
        <w:t>12）本基金持有的全部资产支持证券，其市值不得超过基金资产净值的20％；</w:t>
      </w:r>
    </w:p>
    <w:p w:rsidR="00817F43" w:rsidRDefault="00817F43" w:rsidP="00817F43">
      <w:pPr>
        <w:pStyle w:val="-"/>
        <w:ind w:firstLine="420"/>
      </w:pPr>
      <w:r>
        <w:rPr>
          <w:rFonts w:hint="eastAsia"/>
        </w:rPr>
        <w:t>13）本基金持有的同一(指同一信用级别)资产支持证券的比例，不得超过该资产支持证券规模的10％；</w:t>
      </w:r>
    </w:p>
    <w:p w:rsidR="00817F43" w:rsidRDefault="00817F43" w:rsidP="00817F43">
      <w:pPr>
        <w:pStyle w:val="-"/>
        <w:ind w:firstLine="420"/>
      </w:pPr>
      <w:r>
        <w:rPr>
          <w:rFonts w:hint="eastAsia"/>
        </w:rPr>
        <w:t>14）本基金管理人管理的且由本基金托管人托管的全部基金投资于同一原始权益人的各类资产支持证券，不得超过其各类资产支持证券合计规模的10％；</w:t>
      </w:r>
    </w:p>
    <w:p w:rsidR="00817F43" w:rsidRDefault="00817F43" w:rsidP="00817F43">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817F43" w:rsidRDefault="00817F43" w:rsidP="00817F43">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817F43" w:rsidRDefault="00817F43" w:rsidP="00817F43">
      <w:pPr>
        <w:pStyle w:val="-"/>
        <w:ind w:firstLine="420"/>
      </w:pPr>
      <w:r>
        <w:rPr>
          <w:rFonts w:hint="eastAsia"/>
        </w:rPr>
        <w:t>17）本基金进入全国银行间同业市场进行债券回购的资金余额不得超过基金资产净值的40%；债券回购最长期限为1年，债券回购到期后不得展期；</w:t>
      </w:r>
    </w:p>
    <w:p w:rsidR="00817F43" w:rsidRDefault="00817F43" w:rsidP="00817F43">
      <w:pPr>
        <w:pStyle w:val="-"/>
        <w:ind w:firstLine="420"/>
      </w:pPr>
      <w:r>
        <w:rPr>
          <w:rFonts w:hint="eastAsia"/>
        </w:rPr>
        <w:t>18）本基金参与股指期货交易依据下列标准建构组合：</w:t>
      </w:r>
    </w:p>
    <w:p w:rsidR="00817F43" w:rsidRDefault="00817F43" w:rsidP="00817F43">
      <w:pPr>
        <w:pStyle w:val="-"/>
        <w:ind w:firstLine="420"/>
      </w:pPr>
      <w:r>
        <w:rPr>
          <w:rFonts w:hint="eastAsia"/>
        </w:rPr>
        <w:t>18.1 本基金在任何交易日日终，持有的买入股指期货合约价值，不得超过基金资产净值的10%；</w:t>
      </w:r>
    </w:p>
    <w:p w:rsidR="00817F43" w:rsidRDefault="00817F43" w:rsidP="00817F43">
      <w:pPr>
        <w:pStyle w:val="-"/>
        <w:ind w:firstLine="420"/>
      </w:pPr>
      <w:r>
        <w:rPr>
          <w:rFonts w:hint="eastAsia"/>
        </w:rPr>
        <w:t>18.2 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817F43" w:rsidRDefault="00817F43" w:rsidP="00817F43">
      <w:pPr>
        <w:pStyle w:val="-"/>
        <w:ind w:firstLine="420"/>
      </w:pPr>
      <w:r>
        <w:rPr>
          <w:rFonts w:hint="eastAsia"/>
        </w:rPr>
        <w:lastRenderedPageBreak/>
        <w:t>18.3 本基金在任何交易日日终，持有的卖出期货合约价值不得超过本基金持有的股票总市值的20%；</w:t>
      </w:r>
    </w:p>
    <w:p w:rsidR="00817F43" w:rsidRDefault="00817F43" w:rsidP="00817F43">
      <w:pPr>
        <w:pStyle w:val="-"/>
        <w:ind w:firstLine="420"/>
      </w:pPr>
      <w:r>
        <w:rPr>
          <w:rFonts w:hint="eastAsia"/>
        </w:rPr>
        <w:t>18.4 本基金所持有的股票市值和买入、卖出股指期货合约价值，合计（轧差计算）应当符合基金合同关于股票投资比例的有关约定。</w:t>
      </w:r>
    </w:p>
    <w:p w:rsidR="00817F43" w:rsidRDefault="00817F43" w:rsidP="00817F43">
      <w:pPr>
        <w:pStyle w:val="-"/>
        <w:ind w:firstLine="420"/>
      </w:pPr>
      <w:r>
        <w:rPr>
          <w:rFonts w:hint="eastAsia"/>
        </w:rPr>
        <w:t>18.5 本基金在任何交易日内交易（不包括平仓）的股指期货合约的成交金额不得超过上一交易日基金资产净值的20%；</w:t>
      </w:r>
    </w:p>
    <w:p w:rsidR="00817F43" w:rsidRDefault="00817F43" w:rsidP="00817F43">
      <w:pPr>
        <w:pStyle w:val="-"/>
        <w:ind w:firstLine="420"/>
      </w:pPr>
      <w:r>
        <w:t>1</w:t>
      </w:r>
      <w:r>
        <w:rPr>
          <w:rFonts w:hint="eastAsia"/>
        </w:rPr>
        <w:t>9）本基金持有单只中小企业私募债券的市值不得超过基金资产净值的10%；</w:t>
      </w:r>
    </w:p>
    <w:p w:rsidR="00817F43" w:rsidRDefault="00817F43" w:rsidP="00817F43">
      <w:pPr>
        <w:pStyle w:val="-"/>
        <w:ind w:firstLine="420"/>
      </w:pPr>
      <w:r>
        <w:rPr>
          <w:rFonts w:hint="eastAsia"/>
        </w:rPr>
        <w:t>20）本基金总资产不得超过基金净资产的140%；</w:t>
      </w:r>
    </w:p>
    <w:p w:rsidR="00817F43" w:rsidRDefault="00817F43" w:rsidP="00817F43">
      <w:pPr>
        <w:pStyle w:val="-"/>
        <w:ind w:firstLine="420"/>
      </w:pPr>
      <w:r>
        <w:rPr>
          <w:rFonts w:hint="eastAsia"/>
        </w:rPr>
        <w:t>21）本基金投资存托凭证的比例限制依照内地上市交易的股票执行, 与境内上市交易的股票合并计算;</w:t>
      </w:r>
    </w:p>
    <w:p w:rsidR="00817F43" w:rsidRDefault="00817F43" w:rsidP="00817F43">
      <w:pPr>
        <w:pStyle w:val="-"/>
        <w:ind w:firstLine="420"/>
      </w:pPr>
      <w:r>
        <w:rPr>
          <w:rFonts w:hint="eastAsia"/>
        </w:rPr>
        <w:t>22）法律法规及中国证监会规定的和《基金合同》约定的其他投资限制。</w:t>
      </w:r>
    </w:p>
    <w:p w:rsidR="00817F43" w:rsidRDefault="00817F43" w:rsidP="00817F43">
      <w:pPr>
        <w:pStyle w:val="-"/>
        <w:ind w:firstLine="420"/>
      </w:pPr>
      <w:r>
        <w:rPr>
          <w:rFonts w:hint="eastAsia"/>
        </w:rPr>
        <w:t>《基金法》及其他有关法律法规或监管部门取消或变更上述限制的，如适用于本基金，则本基金投资不再受相关限制，届时无需召开基金份额持有人大会。</w:t>
      </w:r>
    </w:p>
    <w:p w:rsidR="00817F43" w:rsidRDefault="00817F43" w:rsidP="00817F43">
      <w:pPr>
        <w:pStyle w:val="-"/>
        <w:ind w:firstLine="420"/>
      </w:pPr>
      <w:r>
        <w:rPr>
          <w:rFonts w:hint="eastAsia"/>
        </w:rPr>
        <w:t>除投资资产配置外，基金托管人对基金的投资的监督和检查自基金合同生效之日起开始。</w:t>
      </w:r>
    </w:p>
    <w:p w:rsidR="00817F43" w:rsidRDefault="00817F43" w:rsidP="00817F43">
      <w:pPr>
        <w:pStyle w:val="-"/>
        <w:ind w:firstLine="420"/>
      </w:pPr>
      <w:r>
        <w:rPr>
          <w:rFonts w:hint="eastAsia"/>
        </w:rPr>
        <w:t>（3）法规允许的基金投资比例调整期限</w:t>
      </w:r>
    </w:p>
    <w:p w:rsidR="00817F43" w:rsidRDefault="00817F43" w:rsidP="00817F43">
      <w:pPr>
        <w:pStyle w:val="-"/>
        <w:ind w:firstLine="420"/>
      </w:pPr>
      <w:r>
        <w:rPr>
          <w:rFonts w:hint="eastAsia"/>
        </w:rPr>
        <w:t>除上述第2）、9）、10）、15）项另有约定外，由于证券、期货市场波动、上市公司合并或基金规模变动等基金管理人之外的原因导致的投资组合不符合上述约定的比例，基金管理人应在10个交易日内进行调整，以达到规定的投资比例限制要求，但中国证监会规定的特殊情形除外。法律法规另有规定的从其规定。</w:t>
      </w:r>
    </w:p>
    <w:p w:rsidR="00817F43" w:rsidRDefault="00817F43" w:rsidP="00817F43">
      <w:pPr>
        <w:pStyle w:val="-"/>
        <w:ind w:firstLine="420"/>
      </w:pPr>
      <w:r>
        <w:rPr>
          <w:rFonts w:hint="eastAsia"/>
        </w:rPr>
        <w:t>基金管理人应当自基金合同生效之日起6个月内使基金的投资组合比例符合基金合同的有关约定。基金管理人应在出现可预见资产规模大幅变动的情况下，至少提前2个工作日正式向基金托管人发函说明基金可能变动规模和公司应对措施，便于托管人实施交易监督。</w:t>
      </w:r>
    </w:p>
    <w:p w:rsidR="00817F43" w:rsidRDefault="00817F43" w:rsidP="00817F43">
      <w:pPr>
        <w:pStyle w:val="-"/>
        <w:ind w:firstLine="420"/>
      </w:pPr>
    </w:p>
    <w:p w:rsidR="00817F43" w:rsidRDefault="00817F43" w:rsidP="00817F43">
      <w:pPr>
        <w:pStyle w:val="-"/>
        <w:ind w:firstLine="420"/>
      </w:pPr>
      <w:r>
        <w:rPr>
          <w:rFonts w:hint="eastAsia"/>
        </w:rPr>
        <w:t>3、基金托管人根据有关法律法规的规定及《基金合同》的约定对下述基金投资禁止行为进行监督：</w:t>
      </w:r>
    </w:p>
    <w:p w:rsidR="00817F43" w:rsidRDefault="00817F43" w:rsidP="00817F43">
      <w:pPr>
        <w:pStyle w:val="-"/>
        <w:ind w:firstLine="420"/>
      </w:pPr>
      <w:r>
        <w:rPr>
          <w:rFonts w:hint="eastAsia"/>
        </w:rPr>
        <w:t>根据法律法规的规定及《基金合同》的约定，本基金禁止从事下列行为：</w:t>
      </w:r>
    </w:p>
    <w:p w:rsidR="00817F43" w:rsidRDefault="00817F43" w:rsidP="00817F43">
      <w:pPr>
        <w:pStyle w:val="-"/>
        <w:ind w:firstLine="420"/>
      </w:pPr>
      <w:r>
        <w:rPr>
          <w:rFonts w:hint="eastAsia"/>
        </w:rPr>
        <w:t>（1）承销证券；</w:t>
      </w:r>
    </w:p>
    <w:p w:rsidR="00817F43" w:rsidRDefault="00817F43" w:rsidP="00817F43">
      <w:pPr>
        <w:pStyle w:val="-"/>
        <w:ind w:firstLine="420"/>
      </w:pPr>
      <w:r>
        <w:rPr>
          <w:rFonts w:hint="eastAsia"/>
        </w:rPr>
        <w:t>（2）违反规定向他人贷款或者提供担保；</w:t>
      </w:r>
    </w:p>
    <w:p w:rsidR="00817F43" w:rsidRDefault="00817F43" w:rsidP="00817F43">
      <w:pPr>
        <w:pStyle w:val="-"/>
        <w:ind w:firstLine="420"/>
      </w:pPr>
      <w:r>
        <w:rPr>
          <w:rFonts w:hint="eastAsia"/>
        </w:rPr>
        <w:t>（3）从事可能使基金承担无限责任的投资；</w:t>
      </w:r>
    </w:p>
    <w:p w:rsidR="00817F43" w:rsidRDefault="00817F43" w:rsidP="00817F43">
      <w:pPr>
        <w:pStyle w:val="-"/>
        <w:ind w:firstLine="420"/>
      </w:pPr>
      <w:r>
        <w:rPr>
          <w:rFonts w:hint="eastAsia"/>
        </w:rPr>
        <w:t>（4）买卖其他基金份额，但是法律法规或中国证监会另有规定的除外；</w:t>
      </w:r>
    </w:p>
    <w:p w:rsidR="00817F43" w:rsidRDefault="00817F43" w:rsidP="00817F43">
      <w:pPr>
        <w:pStyle w:val="-"/>
        <w:ind w:firstLine="420"/>
      </w:pPr>
      <w:r>
        <w:rPr>
          <w:rFonts w:hint="eastAsia"/>
        </w:rPr>
        <w:t>（5）向基金管理人、基金托管人出资；</w:t>
      </w:r>
    </w:p>
    <w:p w:rsidR="00817F43" w:rsidRDefault="00817F43" w:rsidP="00817F43">
      <w:pPr>
        <w:pStyle w:val="-"/>
        <w:ind w:firstLine="420"/>
      </w:pPr>
      <w:r>
        <w:rPr>
          <w:rFonts w:hint="eastAsia"/>
        </w:rPr>
        <w:t>（6）从事内幕交易、操纵证券交易价格及其他不正当的证券交易活动；</w:t>
      </w:r>
    </w:p>
    <w:p w:rsidR="00817F43" w:rsidRDefault="00817F43" w:rsidP="00817F43">
      <w:pPr>
        <w:pStyle w:val="-"/>
        <w:ind w:firstLine="420"/>
      </w:pPr>
      <w:r>
        <w:rPr>
          <w:rFonts w:hint="eastAsia"/>
        </w:rPr>
        <w:lastRenderedPageBreak/>
        <w:t>（7）法律、行政法规和中国证监会规定禁止的其他活动。</w:t>
      </w:r>
    </w:p>
    <w:p w:rsidR="00817F43" w:rsidRDefault="00817F43" w:rsidP="00817F43">
      <w:pPr>
        <w:pStyle w:val="-"/>
        <w:ind w:firstLine="420"/>
      </w:pPr>
      <w:r>
        <w:rPr>
          <w:rFonts w:hint="eastAsia"/>
        </w:rPr>
        <w:t>如法律法规或监管部门取消或调整上述禁止性规定，则本基金可不受上述规定的限制或按调整后的规定执行。基金托管人通过事后监督方式对基金管理人基金投资禁止行为进行监督。</w:t>
      </w:r>
    </w:p>
    <w:p w:rsidR="00817F43" w:rsidRDefault="00817F43" w:rsidP="00817F43">
      <w:pPr>
        <w:pStyle w:val="-"/>
        <w:ind w:firstLine="420"/>
      </w:pPr>
      <w:r>
        <w:rPr>
          <w:rFonts w:hint="eastAsia"/>
        </w:rPr>
        <w:t>根据法律法规有关基金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817F43" w:rsidRDefault="00817F43" w:rsidP="00817F43">
      <w:pPr>
        <w:pStyle w:val="-"/>
        <w:ind w:firstLine="420"/>
      </w:pPr>
      <w:r>
        <w:rPr>
          <w:rFonts w:hint="eastAsia"/>
        </w:rPr>
        <w:t>4、基金托管人依据有关法律法规的规定和《基金合同》的约定对基金管理人参与银行间债券市场进行监督。</w:t>
      </w:r>
    </w:p>
    <w:p w:rsidR="00817F43" w:rsidRDefault="00817F43" w:rsidP="00817F43">
      <w:pPr>
        <w:pStyle w:val="-"/>
        <w:ind w:firstLine="420"/>
      </w:pPr>
      <w:r>
        <w:rPr>
          <w:rFonts w:hint="eastAsia"/>
        </w:rPr>
        <w:t>（1）基金托管人按以下方式对基金管理人参与银行间市场交易的交易对手资信风险控制措施进行监督。</w:t>
      </w:r>
    </w:p>
    <w:p w:rsidR="00817F43" w:rsidRDefault="00817F43" w:rsidP="00817F43">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817F43" w:rsidRDefault="00817F43" w:rsidP="00817F43">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rsidR="00817F43" w:rsidRDefault="00817F43" w:rsidP="00817F43">
      <w:pPr>
        <w:pStyle w:val="-"/>
        <w:ind w:firstLine="420"/>
      </w:pPr>
      <w:r>
        <w:rPr>
          <w:rFonts w:hint="eastAsia"/>
        </w:rPr>
        <w:t>（2）基金托管人对于基金管理人参与银行间市场交易的交易方式的控制</w:t>
      </w:r>
    </w:p>
    <w:p w:rsidR="00817F43" w:rsidRDefault="00817F43" w:rsidP="00817F43">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817F43" w:rsidRDefault="00817F43" w:rsidP="00817F43">
      <w:pPr>
        <w:pStyle w:val="-"/>
        <w:ind w:firstLine="420"/>
      </w:pPr>
      <w:r>
        <w:rPr>
          <w:rFonts w:hint="eastAsia"/>
        </w:rPr>
        <w:t>（3）基金管理人参与银行间市场交易，应制定符合法律法规及行业标准的、经慎重选择的、本基金适用的银行间债券市场交易对手名单。基金管理人在通知基金托管人后，可以根据当时的市场情况调整核心交易对手名单。基金管理人有责任控制交易对手的资信风险。基金托管人的监督责任仅限于根据已提供的名单，审核交易对手是否在名单内列明。</w:t>
      </w:r>
    </w:p>
    <w:p w:rsidR="00817F43" w:rsidRDefault="00817F43" w:rsidP="00817F43">
      <w:pPr>
        <w:pStyle w:val="-"/>
        <w:ind w:firstLine="420"/>
      </w:pPr>
      <w:r>
        <w:rPr>
          <w:rFonts w:hint="eastAsia"/>
        </w:rPr>
        <w:t>5、基金托管人对基金管理人选择存款银行进行监督。</w:t>
      </w:r>
    </w:p>
    <w:p w:rsidR="00817F43" w:rsidRDefault="00817F43" w:rsidP="00817F43">
      <w:pPr>
        <w:pStyle w:val="-"/>
        <w:ind w:firstLine="420"/>
      </w:pPr>
      <w:r>
        <w:rPr>
          <w:rFonts w:hint="eastAsia"/>
        </w:rPr>
        <w:t>本基金投资银行存款的信用风险主要包括存款银行的信用等级、存款银行的支付能力等涉及到存款银行选择方面的风险。基金投资银行定期存款的，基金管理人应根据法律法</w:t>
      </w:r>
      <w:r>
        <w:rPr>
          <w:rFonts w:hint="eastAsia"/>
        </w:rPr>
        <w:lastRenderedPageBreak/>
        <w:t>规的规定及《基金合同》的约定，确定符合条件的核心存款银行名单。基金管理人在通知基金托管人后，可以根据当时的市场情况对于核心存款银行名单进行调整。基金托管人的监督责任仅限于根据已提供的名单，审核核心存款银行是否在名单内列明。</w:t>
      </w:r>
    </w:p>
    <w:p w:rsidR="00817F43" w:rsidRDefault="00817F43" w:rsidP="00817F43">
      <w:pPr>
        <w:pStyle w:val="-"/>
        <w:ind w:firstLine="420"/>
      </w:pPr>
      <w:r>
        <w:rPr>
          <w:rFonts w:hint="eastAsia"/>
        </w:rPr>
        <w:t>6、基金托管人对基金投资流通受限证券的监督</w:t>
      </w:r>
    </w:p>
    <w:p w:rsidR="00817F43" w:rsidRDefault="00817F43" w:rsidP="00817F43">
      <w:pPr>
        <w:pStyle w:val="-"/>
        <w:ind w:firstLine="420"/>
      </w:pPr>
      <w:r>
        <w:rPr>
          <w:rFonts w:hint="eastAsia"/>
        </w:rPr>
        <w:t>基金托管人根据有关法律法规的规定及《基金合同》的约定，对基金管理人投资流通受限证券进行监督。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基金管理人与基金托管人应事先签署有关流通受限的补充协议。</w:t>
      </w:r>
    </w:p>
    <w:p w:rsidR="00817F43" w:rsidRDefault="00817F43" w:rsidP="00817F43">
      <w:pPr>
        <w:pStyle w:val="-"/>
        <w:ind w:firstLine="420"/>
      </w:pPr>
      <w:r>
        <w:rPr>
          <w:rFonts w:hint="eastAsia"/>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本基金投资的流通受限证券限于可由中国证券登记结算有限责任公司或中央国债登记结算有限责任公司负责登记和存管，并可在证券交易所或全国银行间债券市场交易的证券。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本基金投资受限证券，不得预付任何形式的保证金。</w:t>
      </w:r>
    </w:p>
    <w:p w:rsidR="00817F43" w:rsidRDefault="00817F43" w:rsidP="00817F43">
      <w:pPr>
        <w:pStyle w:val="-"/>
        <w:ind w:firstLine="420"/>
      </w:pPr>
      <w:r>
        <w:rPr>
          <w:rFonts w:hint="eastAsia"/>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817F43" w:rsidRDefault="00817F43" w:rsidP="00817F43">
      <w:pPr>
        <w:pStyle w:val="-"/>
        <w:ind w:firstLine="420"/>
      </w:pPr>
      <w:r>
        <w:rPr>
          <w:rFonts w:hint="eastAsia"/>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817F43" w:rsidRDefault="00817F43" w:rsidP="00817F43">
      <w:pPr>
        <w:pStyle w:val="-"/>
        <w:ind w:firstLine="420"/>
      </w:pPr>
      <w:r>
        <w:rPr>
          <w:rFonts w:hint="eastAsia"/>
        </w:rPr>
        <w:t>1）中国证监会批准发行非公开发行股票的批准文件；</w:t>
      </w:r>
    </w:p>
    <w:p w:rsidR="00817F43" w:rsidRDefault="00817F43" w:rsidP="00817F43">
      <w:pPr>
        <w:pStyle w:val="-"/>
        <w:ind w:firstLine="420"/>
      </w:pPr>
      <w:r>
        <w:rPr>
          <w:rFonts w:hint="eastAsia"/>
        </w:rPr>
        <w:lastRenderedPageBreak/>
        <w:t>2）非公开发行股票有关发行数量、发行价格、锁定期等发行资料；</w:t>
      </w:r>
    </w:p>
    <w:p w:rsidR="00817F43" w:rsidRDefault="00817F43" w:rsidP="00817F43">
      <w:pPr>
        <w:pStyle w:val="-"/>
        <w:ind w:firstLine="420"/>
      </w:pPr>
      <w:r>
        <w:rPr>
          <w:rFonts w:hint="eastAsia"/>
        </w:rPr>
        <w:t>3）非公开发行股票发行人与中国证券登记结算有限责任公司或中央国债登记结算有限责任公司签订的证券登记及服务协议；</w:t>
      </w:r>
    </w:p>
    <w:p w:rsidR="00817F43" w:rsidRDefault="00817F43" w:rsidP="00817F43">
      <w:pPr>
        <w:pStyle w:val="-"/>
        <w:ind w:firstLine="420"/>
      </w:pPr>
      <w:r>
        <w:rPr>
          <w:rFonts w:hint="eastAsia"/>
        </w:rPr>
        <w:t>4）基金拟认购的数量、价格、总成本、账面价值。</w:t>
      </w:r>
    </w:p>
    <w:p w:rsidR="00817F43" w:rsidRDefault="00817F43" w:rsidP="00817F43">
      <w:pPr>
        <w:pStyle w:val="-"/>
        <w:ind w:firstLine="420"/>
      </w:pPr>
      <w:r>
        <w:rPr>
          <w:rFonts w:hint="eastAsia"/>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817F43" w:rsidRDefault="00817F43" w:rsidP="00817F43">
      <w:pPr>
        <w:pStyle w:val="-"/>
        <w:ind w:firstLine="420"/>
      </w:pPr>
      <w:r>
        <w:rPr>
          <w:rFonts w:hint="eastAsia"/>
        </w:rPr>
        <w:t>本基金有关投资受限证券比例如违反有关限制规定，在合理期限内未能进行及时调整，基金管理人应在两个工作日内编制临时报告书，予以公告。</w:t>
      </w:r>
    </w:p>
    <w:p w:rsidR="00817F43" w:rsidRDefault="00817F43" w:rsidP="00817F43">
      <w:pPr>
        <w:pStyle w:val="-"/>
        <w:ind w:firstLine="420"/>
      </w:pPr>
      <w:r>
        <w:rPr>
          <w:rFonts w:hint="eastAsia"/>
        </w:rPr>
        <w:t>(5)基金托管人根据有关规定有权对基金管理人进行以下事项监督：</w:t>
      </w:r>
    </w:p>
    <w:p w:rsidR="00817F43" w:rsidRDefault="00817F43" w:rsidP="00817F43">
      <w:pPr>
        <w:pStyle w:val="-"/>
        <w:ind w:firstLine="420"/>
      </w:pPr>
      <w:r>
        <w:rPr>
          <w:rFonts w:hint="eastAsia"/>
        </w:rPr>
        <w:t>1）本基金投资流通受限证券时的法律法规遵守情况；</w:t>
      </w:r>
    </w:p>
    <w:p w:rsidR="00817F43" w:rsidRDefault="00817F43" w:rsidP="00817F43">
      <w:pPr>
        <w:pStyle w:val="-"/>
        <w:ind w:firstLine="420"/>
      </w:pPr>
      <w:r>
        <w:rPr>
          <w:rFonts w:hint="eastAsia"/>
        </w:rPr>
        <w:t>2）在基金投资受限证券管理工作方面有关制度、流动性风险处置预案的建立与完善情况；</w:t>
      </w:r>
    </w:p>
    <w:p w:rsidR="00817F43" w:rsidRDefault="00817F43" w:rsidP="00817F43">
      <w:pPr>
        <w:pStyle w:val="-"/>
        <w:ind w:firstLine="420"/>
      </w:pPr>
      <w:r>
        <w:rPr>
          <w:rFonts w:hint="eastAsia"/>
        </w:rPr>
        <w:t>3）有关比例限制的执行情况；</w:t>
      </w:r>
    </w:p>
    <w:p w:rsidR="00817F43" w:rsidRDefault="00817F43" w:rsidP="00817F43">
      <w:pPr>
        <w:pStyle w:val="-"/>
        <w:ind w:firstLine="420"/>
      </w:pPr>
      <w:r>
        <w:rPr>
          <w:rFonts w:hint="eastAsia"/>
        </w:rPr>
        <w:t>4）信息披露情况。</w:t>
      </w:r>
    </w:p>
    <w:p w:rsidR="00817F43" w:rsidRDefault="00817F43" w:rsidP="00817F43">
      <w:pPr>
        <w:pStyle w:val="-"/>
        <w:ind w:firstLine="420"/>
      </w:pPr>
      <w:r>
        <w:rPr>
          <w:rFonts w:hint="eastAsia"/>
        </w:rPr>
        <w:t>(6)相关法律法规对基金投资受限证券有新规定的，从其规定。</w:t>
      </w:r>
    </w:p>
    <w:p w:rsidR="00817F43" w:rsidRDefault="00817F43" w:rsidP="00817F43">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817F43" w:rsidRDefault="00817F43" w:rsidP="00817F43">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817F43" w:rsidRDefault="00817F43" w:rsidP="00817F43">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应当督促基金管理人赔偿因其违反《基金合同》而致使投资者遭受的损失。</w:t>
      </w:r>
    </w:p>
    <w:p w:rsidR="00817F43" w:rsidRDefault="00817F43" w:rsidP="00817F43">
      <w:pPr>
        <w:pStyle w:val="-"/>
        <w:ind w:firstLine="420"/>
      </w:pPr>
      <w:r>
        <w:rPr>
          <w:rFonts w:hint="eastAsia"/>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817F43" w:rsidRDefault="00817F43" w:rsidP="00817F43">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rsidR="00817F43" w:rsidRDefault="00817F43" w:rsidP="00817F43">
      <w:pPr>
        <w:pStyle w:val="-"/>
        <w:ind w:firstLine="420"/>
      </w:pPr>
      <w:r>
        <w:rPr>
          <w:rFonts w:hint="eastAsia"/>
        </w:rPr>
        <w:lastRenderedPageBreak/>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817F43" w:rsidRDefault="00817F43" w:rsidP="00817F43">
      <w:pPr>
        <w:pStyle w:val="-"/>
        <w:ind w:firstLine="420"/>
      </w:pPr>
      <w:r>
        <w:rPr>
          <w:rFonts w:hint="eastAsia"/>
        </w:rPr>
        <w:t>基金托管人发现基金管理人有重大违规行为，应立即报告中国证监会，同时通知基金管理人限期纠正。</w:t>
      </w:r>
    </w:p>
    <w:p w:rsidR="00817F43" w:rsidRDefault="00817F43" w:rsidP="00817F43">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817F43" w:rsidRDefault="00817F43" w:rsidP="00817F43">
      <w:pPr>
        <w:pStyle w:val="-"/>
        <w:ind w:firstLine="420"/>
      </w:pPr>
    </w:p>
    <w:p w:rsidR="00817F43" w:rsidRDefault="00817F43" w:rsidP="00817F43">
      <w:pPr>
        <w:pStyle w:val="-"/>
        <w:ind w:firstLine="420"/>
      </w:pPr>
      <w:r>
        <w:rPr>
          <w:rFonts w:hint="eastAsia"/>
        </w:rPr>
        <w:t>三、基金管理人对基金托管人的业务核查</w:t>
      </w:r>
    </w:p>
    <w:p w:rsidR="00817F43" w:rsidRDefault="00817F43" w:rsidP="00817F43">
      <w:pPr>
        <w:pStyle w:val="-"/>
        <w:ind w:firstLine="420"/>
      </w:pPr>
      <w:r>
        <w:rPr>
          <w:rFonts w:hint="eastAsia"/>
        </w:rPr>
        <w:t>基金管理人对基金托管人履行托管职责情况进行核查，核查事项包括但不限于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rsidR="00817F43" w:rsidRDefault="00817F43" w:rsidP="00817F43">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817F43" w:rsidRDefault="00817F43" w:rsidP="00817F43">
      <w:pPr>
        <w:pStyle w:val="-"/>
        <w:ind w:firstLine="420"/>
      </w:pPr>
      <w:r>
        <w:rPr>
          <w:rFonts w:hint="eastAsia"/>
        </w:rPr>
        <w:t>基金管理人发现基金托管人有重大违规行为，应立即报告中国证监会和银行业监督管理机构，同时通知基金托管人限期纠正。</w:t>
      </w:r>
    </w:p>
    <w:p w:rsidR="00817F43" w:rsidRDefault="00817F43" w:rsidP="00817F43">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817F43" w:rsidRDefault="00817F43" w:rsidP="00817F43">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817F43" w:rsidRDefault="00817F43" w:rsidP="00817F43">
      <w:pPr>
        <w:pStyle w:val="-"/>
        <w:ind w:firstLine="420"/>
      </w:pPr>
    </w:p>
    <w:p w:rsidR="00817F43" w:rsidRDefault="00817F43" w:rsidP="00817F43">
      <w:pPr>
        <w:pStyle w:val="-"/>
        <w:ind w:firstLine="420"/>
      </w:pPr>
      <w:r>
        <w:rPr>
          <w:rFonts w:hint="eastAsia"/>
        </w:rPr>
        <w:t>四、基金财产的保管</w:t>
      </w:r>
    </w:p>
    <w:p w:rsidR="00817F43" w:rsidRDefault="00817F43" w:rsidP="00817F43">
      <w:pPr>
        <w:pStyle w:val="-"/>
        <w:ind w:firstLine="420"/>
      </w:pPr>
      <w:r>
        <w:rPr>
          <w:rFonts w:hint="eastAsia"/>
        </w:rPr>
        <w:t>（一）基金财产保管的原则</w:t>
      </w:r>
    </w:p>
    <w:p w:rsidR="00817F43" w:rsidRDefault="00817F43" w:rsidP="00817F43">
      <w:pPr>
        <w:pStyle w:val="-"/>
        <w:ind w:firstLine="420"/>
      </w:pPr>
      <w:r>
        <w:rPr>
          <w:rFonts w:hint="eastAsia"/>
        </w:rPr>
        <w:t>1、基金财产应独立于基金管理人、基金托管人的固有财产。</w:t>
      </w:r>
    </w:p>
    <w:p w:rsidR="00817F43" w:rsidRDefault="00817F43" w:rsidP="00817F43">
      <w:pPr>
        <w:pStyle w:val="-"/>
        <w:ind w:firstLine="420"/>
      </w:pPr>
      <w:r>
        <w:rPr>
          <w:rFonts w:hint="eastAsia"/>
        </w:rPr>
        <w:t>2、基金托管人应安全保管基金财产。未经基金管理人的正当指令，不得自行运用、处分、分配基金的任何财产（不包含基金托管人依据中国证券登记结算有限责任公司结算数据</w:t>
      </w:r>
      <w:r>
        <w:rPr>
          <w:rFonts w:hint="eastAsia"/>
        </w:rPr>
        <w:lastRenderedPageBreak/>
        <w:t>完成场内交易交收、托管资产开户银行扣收结算费和账户维护费等费用）。如有特殊情况双方可另行协商解决。。</w:t>
      </w:r>
    </w:p>
    <w:p w:rsidR="00817F43" w:rsidRDefault="00817F43" w:rsidP="00817F43">
      <w:pPr>
        <w:pStyle w:val="-"/>
        <w:ind w:firstLine="420"/>
      </w:pPr>
      <w:r>
        <w:rPr>
          <w:rFonts w:hint="eastAsia"/>
        </w:rPr>
        <w:t>3、基金托管人按照规定开设基金财产的资金账户和证券账户等投资所需账户。</w:t>
      </w:r>
    </w:p>
    <w:p w:rsidR="00817F43" w:rsidRDefault="00817F43" w:rsidP="00817F43">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817F43" w:rsidRDefault="00817F43" w:rsidP="00817F43">
      <w:pPr>
        <w:pStyle w:val="-"/>
        <w:ind w:firstLine="420"/>
      </w:pPr>
      <w:r>
        <w:rPr>
          <w:rFonts w:hint="eastAsia"/>
        </w:rPr>
        <w:t>5、</w:t>
      </w:r>
      <w:r>
        <w:rPr>
          <w:rFonts w:hint="eastAsia"/>
        </w:rPr>
        <w:tab/>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817F43" w:rsidRDefault="00817F43" w:rsidP="00817F43">
      <w:pPr>
        <w:pStyle w:val="-"/>
        <w:ind w:firstLine="420"/>
      </w:pPr>
      <w:r>
        <w:rPr>
          <w:rFonts w:hint="eastAsia"/>
        </w:rPr>
        <w:t>（二）募集资金的验证</w:t>
      </w:r>
    </w:p>
    <w:p w:rsidR="00817F43" w:rsidRDefault="00817F43" w:rsidP="00817F43">
      <w:pPr>
        <w:pStyle w:val="-"/>
        <w:ind w:firstLine="420"/>
      </w:pPr>
      <w:r>
        <w:rPr>
          <w:rFonts w:hint="eastAsia"/>
        </w:rPr>
        <w:t>募集期内销售机构按销售与服务代理协议的约定，将认购资金划入基金认购专户。该账户由基金管理人或其委托的登记机构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817F43" w:rsidRDefault="00817F43" w:rsidP="00817F43">
      <w:pPr>
        <w:pStyle w:val="-"/>
        <w:ind w:firstLine="420"/>
      </w:pPr>
      <w:r>
        <w:rPr>
          <w:rFonts w:hint="eastAsia"/>
        </w:rPr>
        <w:t>若基金募集期限届满，未能达到《基金合同》生效的条件，由基金管理人按规定办理退款事宜。</w:t>
      </w:r>
    </w:p>
    <w:p w:rsidR="00817F43" w:rsidRDefault="00817F43" w:rsidP="00817F43">
      <w:pPr>
        <w:pStyle w:val="-"/>
        <w:ind w:firstLine="420"/>
      </w:pPr>
      <w:r>
        <w:rPr>
          <w:rFonts w:hint="eastAsia"/>
        </w:rPr>
        <w:t>（三）基金的银行账户的开立和管理</w:t>
      </w:r>
    </w:p>
    <w:p w:rsidR="00817F43" w:rsidRDefault="00817F43" w:rsidP="00817F43">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本基金基金托管人的资产托管专户进行。基金管理人授权基金托管人办理托管专户的开立、销户、变更工作，本基金托管账户无需预留印鉴，具体按基金托管人要求办理。</w:t>
      </w:r>
    </w:p>
    <w:p w:rsidR="00817F43" w:rsidRDefault="00817F43" w:rsidP="00817F43">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817F43" w:rsidRDefault="00817F43" w:rsidP="00817F43">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817F43" w:rsidRDefault="00817F43" w:rsidP="00817F43">
      <w:pPr>
        <w:pStyle w:val="-"/>
        <w:ind w:firstLine="420"/>
      </w:pPr>
      <w:r>
        <w:rPr>
          <w:rFonts w:hint="eastAsia"/>
        </w:rPr>
        <w:t>（四）基金证券账户与证券交易资金账户的开设和管理</w:t>
      </w:r>
    </w:p>
    <w:p w:rsidR="00817F43" w:rsidRDefault="00817F43" w:rsidP="00817F43">
      <w:pPr>
        <w:pStyle w:val="-"/>
        <w:ind w:firstLine="420"/>
      </w:pPr>
      <w:r>
        <w:rPr>
          <w:rFonts w:hint="eastAsia"/>
        </w:rPr>
        <w:t>基金托管人以基金托管人和本基金联名的方式在中国证券登记结算有限责任公司上海分公司/深圳分公司开设证券账户。</w:t>
      </w:r>
    </w:p>
    <w:p w:rsidR="00817F43" w:rsidRDefault="00817F43" w:rsidP="00817F43">
      <w:pPr>
        <w:pStyle w:val="-"/>
        <w:ind w:firstLine="420"/>
      </w:pPr>
      <w:r>
        <w:rPr>
          <w:rFonts w:hint="eastAsia"/>
        </w:rPr>
        <w:lastRenderedPageBreak/>
        <w:t>基金托管人以基金托管人的名义在中国证券登记结算有限责任公司上海分公司/深圳分公司开立基金证券交易资金账户，用于证券清算。</w:t>
      </w:r>
    </w:p>
    <w:p w:rsidR="00817F43" w:rsidRDefault="00817F43" w:rsidP="00817F43">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817F43" w:rsidRDefault="00817F43" w:rsidP="00817F43">
      <w:pPr>
        <w:pStyle w:val="-"/>
        <w:ind w:firstLine="420"/>
      </w:pPr>
      <w:r>
        <w:rPr>
          <w:rFonts w:hint="eastAsia"/>
        </w:rPr>
        <w:t>（五）债券托管账户的开立和管理</w:t>
      </w:r>
    </w:p>
    <w:p w:rsidR="00817F43" w:rsidRDefault="00817F43" w:rsidP="00817F43">
      <w:pPr>
        <w:pStyle w:val="-"/>
        <w:ind w:firstLine="420"/>
      </w:pPr>
      <w:r>
        <w:rPr>
          <w:rFonts w:hint="eastAsia"/>
        </w:rPr>
        <w:t>1、《基金合同》生效后，基金管理人负责以本基金的名义申请并取得进入全国银行间同业拆借市场的交易资格，并代表基金进行交易；基金托管人负责以本基金的名义在中央国债登记结算有限责任公司和银行间市场清算所股份有限公司开设银行间债券市场债券托管自营账户，并由基金托管人负责基金的债券的后台匹配及资金的清算。</w:t>
      </w:r>
    </w:p>
    <w:p w:rsidR="00817F43" w:rsidRDefault="00817F43" w:rsidP="00817F43">
      <w:pPr>
        <w:pStyle w:val="-"/>
        <w:ind w:firstLine="420"/>
      </w:pPr>
      <w:r>
        <w:rPr>
          <w:rFonts w:hint="eastAsia"/>
        </w:rPr>
        <w:t>2、基金管理人和基金托管人应一起负责为基金对外签订全国银行间债券市场回购主协议，正本由基金管理人保管，基金托管人保存副本。</w:t>
      </w:r>
    </w:p>
    <w:p w:rsidR="00817F43" w:rsidRDefault="00817F43" w:rsidP="00817F43">
      <w:pPr>
        <w:pStyle w:val="-"/>
        <w:ind w:firstLine="420"/>
      </w:pPr>
      <w:r>
        <w:rPr>
          <w:rFonts w:hint="eastAsia"/>
        </w:rPr>
        <w:t>（六）其他账户的开设和管理</w:t>
      </w:r>
    </w:p>
    <w:p w:rsidR="00817F43" w:rsidRDefault="00817F43" w:rsidP="00817F43">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817F43" w:rsidRDefault="00817F43" w:rsidP="00817F43">
      <w:pPr>
        <w:pStyle w:val="-"/>
        <w:ind w:firstLine="420"/>
      </w:pPr>
      <w:r>
        <w:rPr>
          <w:rFonts w:hint="eastAsia"/>
        </w:rPr>
        <w:t>（七）基金财产投资的有关实物证券、银行定期存款存单等有价凭证的保管</w:t>
      </w:r>
    </w:p>
    <w:p w:rsidR="00817F43" w:rsidRDefault="00817F43" w:rsidP="00817F43">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817F43" w:rsidRDefault="00817F43" w:rsidP="00817F43">
      <w:pPr>
        <w:pStyle w:val="-"/>
        <w:ind w:firstLine="420"/>
      </w:pPr>
      <w:r>
        <w:rPr>
          <w:rFonts w:hint="eastAsia"/>
        </w:rPr>
        <w:t>（八）与基金财产有关的重大合同的保管</w:t>
      </w:r>
    </w:p>
    <w:p w:rsidR="00817F43" w:rsidRDefault="00817F43" w:rsidP="00817F43">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817F43" w:rsidRDefault="00817F43" w:rsidP="00817F43">
      <w:pPr>
        <w:pStyle w:val="-"/>
        <w:ind w:firstLine="420"/>
      </w:pPr>
    </w:p>
    <w:p w:rsidR="00817F43" w:rsidRDefault="00817F43" w:rsidP="00817F43">
      <w:pPr>
        <w:pStyle w:val="-"/>
        <w:ind w:firstLine="420"/>
      </w:pPr>
      <w:r>
        <w:rPr>
          <w:rFonts w:hint="eastAsia"/>
        </w:rPr>
        <w:t>五、基金资产净值计算和会计核算</w:t>
      </w:r>
    </w:p>
    <w:p w:rsidR="00817F43" w:rsidRDefault="00817F43" w:rsidP="00817F43">
      <w:pPr>
        <w:pStyle w:val="-"/>
        <w:ind w:firstLine="420"/>
      </w:pPr>
      <w:r>
        <w:rPr>
          <w:rFonts w:hint="eastAsia"/>
        </w:rPr>
        <w:t>（一）基金资产净值的计算</w:t>
      </w:r>
    </w:p>
    <w:p w:rsidR="00817F43" w:rsidRDefault="00817F43" w:rsidP="00817F43">
      <w:pPr>
        <w:pStyle w:val="-"/>
        <w:ind w:firstLine="420"/>
      </w:pPr>
      <w:r>
        <w:rPr>
          <w:rFonts w:hint="eastAsia"/>
        </w:rPr>
        <w:lastRenderedPageBreak/>
        <w:t>1、基金资产净值的计算、复核的时间和程序</w:t>
      </w:r>
    </w:p>
    <w:p w:rsidR="00817F43" w:rsidRDefault="00817F43" w:rsidP="00817F43">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rsidR="00817F43" w:rsidRDefault="00817F43" w:rsidP="00817F43">
      <w:pPr>
        <w:pStyle w:val="-"/>
        <w:ind w:firstLine="420"/>
      </w:pPr>
      <w:r>
        <w:rPr>
          <w:rFonts w:hint="eastAsia"/>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817F43" w:rsidRDefault="00817F43" w:rsidP="00817F43">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817F43" w:rsidRDefault="00817F43" w:rsidP="00817F43">
      <w:pPr>
        <w:pStyle w:val="-"/>
        <w:ind w:firstLine="420"/>
      </w:pPr>
      <w:r>
        <w:rPr>
          <w:rFonts w:hint="eastAsia"/>
        </w:rPr>
        <w:t>（二）基金资产估值方法</w:t>
      </w:r>
    </w:p>
    <w:p w:rsidR="00817F43" w:rsidRDefault="00817F43" w:rsidP="00817F43">
      <w:pPr>
        <w:pStyle w:val="-"/>
        <w:ind w:firstLine="420"/>
      </w:pPr>
      <w:r>
        <w:rPr>
          <w:rFonts w:hint="eastAsia"/>
        </w:rPr>
        <w:t>1、估值对象</w:t>
      </w:r>
    </w:p>
    <w:p w:rsidR="00817F43" w:rsidRDefault="00817F43" w:rsidP="00817F43">
      <w:pPr>
        <w:pStyle w:val="-"/>
        <w:ind w:firstLine="420"/>
      </w:pPr>
      <w:r>
        <w:rPr>
          <w:rFonts w:hint="eastAsia"/>
        </w:rPr>
        <w:t>基金所拥有的股票、债券、衍生工具和其他投资等持续以公允价值计量的金融资产及负债。</w:t>
      </w:r>
    </w:p>
    <w:p w:rsidR="00817F43" w:rsidRDefault="00817F43" w:rsidP="00817F43">
      <w:pPr>
        <w:pStyle w:val="-"/>
        <w:ind w:firstLine="420"/>
      </w:pPr>
      <w:r>
        <w:rPr>
          <w:rFonts w:hint="eastAsia"/>
        </w:rPr>
        <w:t>2、估值方法</w:t>
      </w:r>
    </w:p>
    <w:p w:rsidR="00817F43" w:rsidRDefault="00817F43" w:rsidP="00817F43">
      <w:pPr>
        <w:pStyle w:val="-"/>
        <w:ind w:firstLine="420"/>
      </w:pPr>
      <w:r>
        <w:rPr>
          <w:rFonts w:hint="eastAsia"/>
        </w:rPr>
        <w:t>本基金的估值方法为：</w:t>
      </w:r>
    </w:p>
    <w:p w:rsidR="00817F43" w:rsidRDefault="00817F43" w:rsidP="00817F43">
      <w:pPr>
        <w:pStyle w:val="-"/>
        <w:ind w:firstLine="420"/>
      </w:pPr>
      <w:r>
        <w:rPr>
          <w:rFonts w:hint="eastAsia"/>
        </w:rPr>
        <w:t>（1）证券交易所上市的有价证券的估值</w:t>
      </w:r>
    </w:p>
    <w:p w:rsidR="00817F43" w:rsidRDefault="00817F43" w:rsidP="00817F43">
      <w:pPr>
        <w:pStyle w:val="-"/>
        <w:ind w:firstLine="420"/>
      </w:pPr>
      <w:r>
        <w:rPr>
          <w:rFonts w:hint="eastAsia"/>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了影响证券价格的重大事件的，可参考类似投资品种的现行市价及重大变化因素，调整最近交易市价，确定公允价值；</w:t>
      </w:r>
    </w:p>
    <w:p w:rsidR="00817F43" w:rsidRDefault="00817F43" w:rsidP="00817F43">
      <w:pPr>
        <w:pStyle w:val="-"/>
        <w:ind w:firstLine="420"/>
      </w:pPr>
      <w:r>
        <w:rPr>
          <w:rFonts w:hint="eastAsia"/>
        </w:rPr>
        <w:t>②交易所市场上市交易或挂牌转让的固定收益品种（本合同另有约定的除外），采用估值技术确定公允价值；</w:t>
      </w:r>
    </w:p>
    <w:p w:rsidR="00817F43" w:rsidRDefault="00817F43" w:rsidP="00817F43">
      <w:pPr>
        <w:pStyle w:val="-"/>
        <w:ind w:firstLine="420"/>
      </w:pPr>
      <w:r>
        <w:rPr>
          <w:rFonts w:hint="eastAsia"/>
        </w:rPr>
        <w:t>③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值；</w:t>
      </w:r>
    </w:p>
    <w:p w:rsidR="00817F43" w:rsidRDefault="00817F43" w:rsidP="00817F43">
      <w:pPr>
        <w:pStyle w:val="-"/>
        <w:ind w:firstLine="420"/>
      </w:pPr>
      <w:r>
        <w:rPr>
          <w:rFonts w:hint="eastAsia"/>
        </w:rPr>
        <w:lastRenderedPageBreak/>
        <w:t>④交易所上市的资产支持证券，采用估值技术确定公允价值，在估值技术难以可靠计量公允价值的情况下，按成本估值。</w:t>
      </w:r>
    </w:p>
    <w:p w:rsidR="00817F43" w:rsidRDefault="00817F43" w:rsidP="00817F43">
      <w:pPr>
        <w:pStyle w:val="-"/>
        <w:ind w:firstLine="420"/>
      </w:pPr>
      <w:r>
        <w:rPr>
          <w:rFonts w:hint="eastAsia"/>
        </w:rPr>
        <w:t>（2）处于未上市期间的有价证券应区分如下情况处理：</w:t>
      </w:r>
    </w:p>
    <w:p w:rsidR="00817F43" w:rsidRDefault="00817F43" w:rsidP="00817F43">
      <w:pPr>
        <w:pStyle w:val="-"/>
        <w:ind w:firstLine="420"/>
      </w:pPr>
      <w:r>
        <w:rPr>
          <w:rFonts w:hint="eastAsia"/>
        </w:rPr>
        <w:t>①送股、转增股、配股和公开增发的股票，按估值日在证券交易所挂牌的同一股票的估值方法估值；该日无交易的，以最近一日的市价（收盘价）估值；</w:t>
      </w:r>
    </w:p>
    <w:p w:rsidR="00817F43" w:rsidRDefault="00817F43" w:rsidP="00817F43">
      <w:pPr>
        <w:pStyle w:val="-"/>
        <w:ind w:firstLine="420"/>
      </w:pPr>
      <w:r>
        <w:rPr>
          <w:rFonts w:hint="eastAsia"/>
        </w:rPr>
        <w:t>②首次公开发行未上市或未挂牌转让的股票、债券和权证，采用估值技术确定公允价值，在估值技术难以可靠计量公允价值的情况下，按成本估值；</w:t>
      </w:r>
    </w:p>
    <w:p w:rsidR="00817F43" w:rsidRDefault="00817F43" w:rsidP="00817F43">
      <w:pPr>
        <w:pStyle w:val="-"/>
        <w:ind w:firstLine="420"/>
      </w:pPr>
      <w:r>
        <w:rPr>
          <w:rFonts w:hint="eastAsia"/>
        </w:rPr>
        <w:t>③首次公开发行有明确锁定期的股票，同一股票在交易所上市后，按交易所上市的同一股票的估值方法估值；非公开发行有明确锁定期的股票，按监管机构或行业协会有关规定确定公允价值。</w:t>
      </w:r>
    </w:p>
    <w:p w:rsidR="00817F43" w:rsidRDefault="00817F43" w:rsidP="00817F43">
      <w:pPr>
        <w:pStyle w:val="-"/>
        <w:ind w:firstLine="420"/>
      </w:pPr>
      <w:r>
        <w:rPr>
          <w:rFonts w:hint="eastAsia"/>
        </w:rPr>
        <w:t>（3）全国银行间债券市场交易的债券、资产支持证券等固定收益品种，采用估值技术确定公允价值。</w:t>
      </w:r>
    </w:p>
    <w:p w:rsidR="00817F43" w:rsidRDefault="00817F43" w:rsidP="00817F43">
      <w:pPr>
        <w:pStyle w:val="-"/>
        <w:ind w:firstLine="420"/>
      </w:pPr>
      <w:r>
        <w:rPr>
          <w:rFonts w:hint="eastAsia"/>
        </w:rPr>
        <w:t>（4）同一证券同时在两个或两个以上市场交易的，按证券所处的市场分别估值。</w:t>
      </w:r>
    </w:p>
    <w:p w:rsidR="00817F43" w:rsidRDefault="00817F43" w:rsidP="00817F43">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817F43" w:rsidRDefault="00817F43" w:rsidP="00817F43">
      <w:pPr>
        <w:pStyle w:val="-"/>
        <w:ind w:firstLine="420"/>
      </w:pPr>
      <w:r>
        <w:rPr>
          <w:rFonts w:hint="eastAsia"/>
        </w:rPr>
        <w:t>（6）中小企业私募债，采用估值技术确定公允价值，在估值技术难以可靠计量公允价值的情况下，按成本估值。</w:t>
      </w:r>
    </w:p>
    <w:p w:rsidR="00817F43" w:rsidRDefault="00817F43" w:rsidP="00817F43">
      <w:pPr>
        <w:pStyle w:val="-"/>
        <w:ind w:firstLine="420"/>
      </w:pPr>
      <w:r>
        <w:rPr>
          <w:rFonts w:hint="eastAsia"/>
        </w:rPr>
        <w:t>（7）如有确凿证据表明按原有方法进行估值不能客观反映上述资产或负债公允价值的，基金管理人可根据具体情况与基金托管人商定后，按最能反映公允价值的方法估值。</w:t>
      </w:r>
    </w:p>
    <w:p w:rsidR="00817F43" w:rsidRDefault="00817F43" w:rsidP="00817F43">
      <w:pPr>
        <w:pStyle w:val="-"/>
        <w:ind w:firstLine="420"/>
      </w:pPr>
      <w:r>
        <w:rPr>
          <w:rFonts w:hint="eastAsia"/>
        </w:rPr>
        <w:t>（8）本基金投资存托凭证的估值核算依照内地上市交易的股票执行。</w:t>
      </w:r>
    </w:p>
    <w:p w:rsidR="00817F43" w:rsidRDefault="00817F43" w:rsidP="00817F43">
      <w:pPr>
        <w:pStyle w:val="-"/>
        <w:ind w:firstLine="420"/>
      </w:pPr>
      <w:r>
        <w:rPr>
          <w:rFonts w:hint="eastAsia"/>
        </w:rPr>
        <w:t>（9）相关法律法规以及监管部门、自律规则另有规定的，从其规定。如有新增事项，按国家最新规定估值。</w:t>
      </w:r>
    </w:p>
    <w:p w:rsidR="00817F43" w:rsidRDefault="00817F43" w:rsidP="00817F43">
      <w:pPr>
        <w:pStyle w:val="-"/>
        <w:ind w:firstLine="420"/>
      </w:pPr>
      <w:r>
        <w:rPr>
          <w:rFonts w:hint="eastAsia"/>
        </w:rPr>
        <w:t>（三）估值差错处理</w:t>
      </w:r>
    </w:p>
    <w:p w:rsidR="00817F43" w:rsidRDefault="00817F43" w:rsidP="00817F43">
      <w:pPr>
        <w:pStyle w:val="-"/>
        <w:ind w:firstLine="420"/>
      </w:pPr>
      <w:r>
        <w:rPr>
          <w:rFonts w:hint="eastAsia"/>
        </w:rPr>
        <w:t>因基金估值错误给投资者造成损失的应先由基金管理人承担，基金管理人对不应由其承担的责任，有权向责任人追偿。</w:t>
      </w:r>
    </w:p>
    <w:p w:rsidR="00817F43" w:rsidRDefault="00817F43" w:rsidP="00817F43">
      <w:pPr>
        <w:pStyle w:val="-"/>
        <w:ind w:firstLine="420"/>
      </w:pPr>
      <w:r>
        <w:rPr>
          <w:rFonts w:hint="eastAsia"/>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817F43" w:rsidRDefault="00817F43" w:rsidP="00817F43">
      <w:pPr>
        <w:pStyle w:val="-"/>
        <w:ind w:firstLine="420"/>
      </w:pPr>
      <w:r>
        <w:rPr>
          <w:rFonts w:hint="eastAsia"/>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817F43" w:rsidRDefault="00817F43" w:rsidP="00817F43">
      <w:pPr>
        <w:pStyle w:val="-"/>
        <w:ind w:firstLine="420"/>
      </w:pPr>
      <w:r>
        <w:rPr>
          <w:rFonts w:hint="eastAsia"/>
        </w:rPr>
        <w:lastRenderedPageBreak/>
        <w:t>由于证券交易所、证券经纪公司及登记结算公司发送的数据错误，有关会计制度变化或由于不可抗力等其他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817F43" w:rsidRDefault="00817F43" w:rsidP="00817F43">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817F43" w:rsidRDefault="00817F43" w:rsidP="00817F43">
      <w:pPr>
        <w:pStyle w:val="-"/>
        <w:ind w:firstLine="420"/>
      </w:pPr>
      <w:r>
        <w:rPr>
          <w:rFonts w:hint="eastAsia"/>
        </w:rPr>
        <w:t>（四）基金账册的建立</w:t>
      </w:r>
    </w:p>
    <w:p w:rsidR="00817F43" w:rsidRDefault="00817F43" w:rsidP="00817F43">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817F43" w:rsidRDefault="00817F43" w:rsidP="00817F43">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817F43" w:rsidRDefault="00817F43" w:rsidP="00817F43">
      <w:pPr>
        <w:pStyle w:val="-"/>
        <w:ind w:firstLine="420"/>
      </w:pPr>
      <w:r>
        <w:rPr>
          <w:rFonts w:hint="eastAsia"/>
        </w:rPr>
        <w:t>（五）基金定期报告的编制和复核</w:t>
      </w:r>
    </w:p>
    <w:p w:rsidR="00817F43" w:rsidRDefault="00817F43" w:rsidP="00817F43">
      <w:pPr>
        <w:pStyle w:val="-"/>
        <w:ind w:firstLine="420"/>
      </w:pPr>
      <w:r>
        <w:rPr>
          <w:rFonts w:hint="eastAsia"/>
        </w:rPr>
        <w:t>基金财务报表由基金管理人和基金托管人每月分别独立编制。月度报表的编制，应于每月终了后5个工作日内完成。</w:t>
      </w:r>
    </w:p>
    <w:p w:rsidR="00817F43" w:rsidRDefault="00817F43" w:rsidP="00817F43">
      <w:pPr>
        <w:pStyle w:val="-"/>
        <w:ind w:firstLine="420"/>
      </w:pPr>
      <w:r>
        <w:rPr>
          <w:rFonts w:hint="eastAsia"/>
        </w:rPr>
        <w:t>在《基金合同》生效后每六个月结束之日起45日内，基金管理人对招募说明书更新一次并登载在网站上，并将更新后的招募说明书摘要登载在指定媒介上。基金管理人在每个季度结束之日起15个工作日内完成季度报告编制并公告；在会计年度半年终了后60日内完成半年度报告编制并公告；在会计年度结束后90日内完成年度报告编制并公告。</w:t>
      </w:r>
    </w:p>
    <w:p w:rsidR="00817F43" w:rsidRDefault="00817F43" w:rsidP="00817F43">
      <w:pPr>
        <w:pStyle w:val="-"/>
        <w:ind w:firstLine="420"/>
      </w:pPr>
      <w:r>
        <w:rPr>
          <w:rFonts w:hint="eastAsia"/>
        </w:rPr>
        <w:t>基金管理人在5个工作日内完成月度报告，在月度报告完成当日，对报告加盖公章后，以传真方式将有关报告提供基金托管人复核；基金托管人在3个工作日内进行复核，并将复核结果及时书面通知基金管理人。基金管理人在15个工作日内完成季度报告，在季度报告完成当日，将有关报告提供基金托管人复核，基金托管人在收到后7个工作日内进行复核，并将复核结果书面通知基金管理人。基金管理人在60日内完成半年度报告，在半年报完成当日，将有关报告提供基金托管人复核，基金托管人在收到后30日内进行复核，并将复核结果书面通知基金管理人。基金管理人在90日内完成年度报告，在年度报告完成当日，将有关报告提供基金托管人复核，基金托管人在收到后45日内复核，并将复核结果书面通知基金管理人。</w:t>
      </w:r>
    </w:p>
    <w:p w:rsidR="00817F43" w:rsidRDefault="00817F43" w:rsidP="00817F43">
      <w:pPr>
        <w:pStyle w:val="-"/>
        <w:ind w:firstLine="420"/>
      </w:pPr>
      <w:r>
        <w:rPr>
          <w:rFonts w:hint="eastAsia"/>
        </w:rPr>
        <w:lastRenderedPageBreak/>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817F43" w:rsidRDefault="00817F43" w:rsidP="00817F43">
      <w:pPr>
        <w:pStyle w:val="-"/>
        <w:ind w:firstLine="420"/>
      </w:pPr>
      <w:r>
        <w:rPr>
          <w:rFonts w:hint="eastAsia"/>
        </w:rPr>
        <w:t>基金托管人在对财务会计报告、半年度报告或年度报告复核完毕后，需盖章确认或出具相应的复核确认书，以备有权机构对相关文件审核时提示。</w:t>
      </w:r>
    </w:p>
    <w:p w:rsidR="00817F43" w:rsidRDefault="00817F43" w:rsidP="00817F43">
      <w:pPr>
        <w:pStyle w:val="-"/>
        <w:ind w:firstLine="420"/>
      </w:pPr>
      <w:r>
        <w:rPr>
          <w:rFonts w:hint="eastAsia"/>
        </w:rPr>
        <w:t>基金定期报告应当在公开披露的第2个工作日，分别报中国证监会和基金管理人主要办公场所所在地中国证监会派出机构备案。</w:t>
      </w:r>
    </w:p>
    <w:p w:rsidR="00817F43" w:rsidRDefault="00817F43" w:rsidP="00817F43">
      <w:pPr>
        <w:pStyle w:val="-"/>
        <w:ind w:firstLine="420"/>
      </w:pPr>
    </w:p>
    <w:p w:rsidR="00817F43" w:rsidRDefault="00817F43" w:rsidP="00817F43">
      <w:pPr>
        <w:pStyle w:val="-"/>
        <w:ind w:firstLine="420"/>
      </w:pPr>
      <w:r>
        <w:rPr>
          <w:rFonts w:hint="eastAsia"/>
        </w:rPr>
        <w:t>六、基金份额持有人名册的保管</w:t>
      </w:r>
    </w:p>
    <w:p w:rsidR="00817F43" w:rsidRDefault="00817F43" w:rsidP="00817F43">
      <w:pPr>
        <w:pStyle w:val="-"/>
        <w:ind w:firstLine="420"/>
      </w:pPr>
      <w:r>
        <w:rPr>
          <w:rFonts w:hint="eastAsia"/>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817F43" w:rsidRDefault="00817F43" w:rsidP="00817F43">
      <w:pPr>
        <w:pStyle w:val="-"/>
        <w:ind w:firstLine="420"/>
      </w:pPr>
      <w:r>
        <w:rPr>
          <w:rFonts w:hint="eastAsia"/>
        </w:rPr>
        <w:t>基金份额持有人名册由基金的基金登记机构根据基金管理人的指令编制和保管，基金管理人和基金托管人应按照目前相关规则分别保管基金份额持有人名册。保管方式可以采用电子或文档的形式。保管期限为20年。</w:t>
      </w:r>
    </w:p>
    <w:p w:rsidR="00817F43" w:rsidRDefault="00817F43" w:rsidP="00817F43">
      <w:pPr>
        <w:pStyle w:val="-"/>
        <w:ind w:firstLine="420"/>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817F43" w:rsidRDefault="00817F43" w:rsidP="00817F43">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817F43" w:rsidRDefault="00817F43" w:rsidP="00817F43">
      <w:pPr>
        <w:pStyle w:val="-"/>
        <w:ind w:firstLine="420"/>
      </w:pPr>
      <w:r>
        <w:rPr>
          <w:rFonts w:hint="eastAsia"/>
        </w:rPr>
        <w:t>若基金管理人或基金托管人由于自身原因无法妥善保管基金份额持有人名册，应按有关法规规定各自承担相应的责任。</w:t>
      </w:r>
    </w:p>
    <w:p w:rsidR="00817F43" w:rsidRDefault="00817F43" w:rsidP="00817F43">
      <w:pPr>
        <w:pStyle w:val="-"/>
        <w:ind w:firstLine="420"/>
      </w:pPr>
    </w:p>
    <w:p w:rsidR="00817F43" w:rsidRDefault="00817F43" w:rsidP="00817F43">
      <w:pPr>
        <w:pStyle w:val="-"/>
        <w:ind w:firstLine="420"/>
      </w:pPr>
      <w:r>
        <w:rPr>
          <w:rFonts w:hint="eastAsia"/>
        </w:rPr>
        <w:t>七、争议解决方式</w:t>
      </w:r>
    </w:p>
    <w:p w:rsidR="00817F43" w:rsidRDefault="00817F43" w:rsidP="00817F43">
      <w:pPr>
        <w:pStyle w:val="-"/>
        <w:ind w:firstLine="420"/>
      </w:pPr>
      <w:r>
        <w:rPr>
          <w:rFonts w:hint="eastAsia"/>
        </w:rPr>
        <w:t>双方当事人同意，因本协议而产生的或与本协议有关的一切争议，如经友好协商未能解决的，任何一方均有权将争议提交中国国际经济贸易仲裁委员会，按照中国国际经济贸</w:t>
      </w:r>
      <w:r>
        <w:rPr>
          <w:rFonts w:hint="eastAsia"/>
        </w:rPr>
        <w:lastRenderedPageBreak/>
        <w:t>易仲裁委员会届时有效的仲裁规则进行仲裁。仲裁地点为北京市。仲裁裁决是终局的，对当事人均有约束力。除非仲裁裁决另有决定，仲裁费用由败诉方承担。</w:t>
      </w:r>
    </w:p>
    <w:p w:rsidR="00817F43" w:rsidRDefault="00817F43" w:rsidP="00817F43">
      <w:pPr>
        <w:pStyle w:val="-"/>
        <w:ind w:firstLine="420"/>
      </w:pPr>
      <w:r>
        <w:rPr>
          <w:rFonts w:hint="eastAsia"/>
        </w:rPr>
        <w:t>争议处理期间，基金合同当事人应恪守各自的职责，继续忠实、勤勉、尽责地履行基金合同规定的义务，维护基金份额持有人的合法权益。</w:t>
      </w:r>
    </w:p>
    <w:p w:rsidR="00817F43" w:rsidRDefault="00817F43" w:rsidP="00817F43">
      <w:pPr>
        <w:pStyle w:val="-"/>
        <w:ind w:firstLine="420"/>
      </w:pPr>
      <w:r>
        <w:rPr>
          <w:rFonts w:hint="eastAsia"/>
        </w:rPr>
        <w:t>本协议受中国法律管辖。</w:t>
      </w:r>
    </w:p>
    <w:p w:rsidR="00817F43" w:rsidRDefault="00817F43" w:rsidP="00817F43">
      <w:pPr>
        <w:pStyle w:val="-"/>
        <w:ind w:firstLine="420"/>
      </w:pPr>
    </w:p>
    <w:p w:rsidR="00817F43" w:rsidRDefault="00817F43" w:rsidP="00817F43">
      <w:pPr>
        <w:pStyle w:val="-"/>
        <w:ind w:firstLine="420"/>
      </w:pPr>
      <w:r>
        <w:rPr>
          <w:rFonts w:hint="eastAsia"/>
        </w:rPr>
        <w:t>八、托管协议的变更和终止与基金财产的清算</w:t>
      </w:r>
    </w:p>
    <w:p w:rsidR="00817F43" w:rsidRDefault="00817F43" w:rsidP="00817F43">
      <w:pPr>
        <w:pStyle w:val="-"/>
        <w:ind w:firstLine="420"/>
      </w:pPr>
      <w:r>
        <w:rPr>
          <w:rFonts w:hint="eastAsia"/>
        </w:rPr>
        <w:t>（一）托管协议的变更与终止</w:t>
      </w:r>
    </w:p>
    <w:p w:rsidR="00817F43" w:rsidRDefault="00817F43" w:rsidP="00817F43">
      <w:pPr>
        <w:pStyle w:val="-"/>
        <w:ind w:firstLine="420"/>
      </w:pPr>
      <w:r>
        <w:rPr>
          <w:rFonts w:hint="eastAsia"/>
        </w:rPr>
        <w:t>1、托管协议的变更程序</w:t>
      </w:r>
    </w:p>
    <w:p w:rsidR="00817F43" w:rsidRDefault="00817F43" w:rsidP="00817F43">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w:t>
      </w:r>
    </w:p>
    <w:p w:rsidR="00817F43" w:rsidRDefault="00817F43" w:rsidP="00817F43">
      <w:pPr>
        <w:pStyle w:val="-"/>
        <w:ind w:firstLine="420"/>
      </w:pPr>
      <w:r>
        <w:rPr>
          <w:rFonts w:hint="eastAsia"/>
        </w:rPr>
        <w:t>2、基金托管协议终止的情形</w:t>
      </w:r>
    </w:p>
    <w:p w:rsidR="00817F43" w:rsidRDefault="00817F43" w:rsidP="00817F43">
      <w:pPr>
        <w:pStyle w:val="-"/>
        <w:ind w:firstLine="420"/>
      </w:pPr>
      <w:r>
        <w:rPr>
          <w:rFonts w:hint="eastAsia"/>
        </w:rPr>
        <w:t>发生以下情况，本托管协议终止：</w:t>
      </w:r>
    </w:p>
    <w:p w:rsidR="00817F43" w:rsidRDefault="00817F43" w:rsidP="00817F43">
      <w:pPr>
        <w:pStyle w:val="-"/>
        <w:ind w:firstLine="420"/>
      </w:pPr>
      <w:r>
        <w:rPr>
          <w:rFonts w:hint="eastAsia"/>
        </w:rPr>
        <w:t>（1）《基金合同》终止；</w:t>
      </w:r>
    </w:p>
    <w:p w:rsidR="00817F43" w:rsidRDefault="00817F43" w:rsidP="00817F43">
      <w:pPr>
        <w:pStyle w:val="-"/>
        <w:ind w:firstLine="420"/>
      </w:pPr>
      <w:r>
        <w:rPr>
          <w:rFonts w:hint="eastAsia"/>
        </w:rPr>
        <w:t>（2）基金托管人解散、依法被撤销、破产或有其他基金托管人接管基金资产；</w:t>
      </w:r>
    </w:p>
    <w:p w:rsidR="00817F43" w:rsidRDefault="00817F43" w:rsidP="00817F43">
      <w:pPr>
        <w:pStyle w:val="-"/>
        <w:ind w:firstLine="420"/>
      </w:pPr>
      <w:r>
        <w:rPr>
          <w:rFonts w:hint="eastAsia"/>
        </w:rPr>
        <w:t>（3）基金管理人解散、依法被撤销、破产或有其他基金管理人接管基金管理权；</w:t>
      </w:r>
    </w:p>
    <w:p w:rsidR="00817F43" w:rsidRDefault="00817F43" w:rsidP="00817F43">
      <w:pPr>
        <w:pStyle w:val="-"/>
        <w:ind w:firstLine="420"/>
      </w:pPr>
      <w:r>
        <w:rPr>
          <w:rFonts w:hint="eastAsia"/>
        </w:rPr>
        <w:t>（4）发生法律法规或《基金合同》规定的终止事项。</w:t>
      </w:r>
    </w:p>
    <w:p w:rsidR="00817F43" w:rsidRDefault="00817F43" w:rsidP="00817F43">
      <w:pPr>
        <w:pStyle w:val="-"/>
        <w:ind w:firstLine="420"/>
      </w:pPr>
      <w:r>
        <w:rPr>
          <w:rFonts w:hint="eastAsia"/>
        </w:rPr>
        <w:t>（二）基金财产的清算</w:t>
      </w:r>
    </w:p>
    <w:p w:rsidR="00817F43" w:rsidRDefault="00817F43" w:rsidP="00817F4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817F43" w:rsidRDefault="00817F43" w:rsidP="00817F43">
      <w:pPr>
        <w:pStyle w:val="-"/>
        <w:ind w:firstLine="420"/>
      </w:pPr>
      <w:r>
        <w:rPr>
          <w:rFonts w:hint="eastAsia"/>
        </w:rPr>
        <w:t>2、在基金财产清算小组接管基金财产之前，基金管理人和基金托管人应按照《基金合同》和本托管协议的规定继续履行保护基金财产安全的职责。</w:t>
      </w:r>
    </w:p>
    <w:p w:rsidR="00817F43" w:rsidRDefault="00817F43" w:rsidP="00817F43">
      <w:pPr>
        <w:pStyle w:val="-"/>
        <w:ind w:firstLine="420"/>
      </w:pPr>
      <w:r>
        <w:rPr>
          <w:rFonts w:hint="eastAsia"/>
        </w:rPr>
        <w:t>3、基金财产清算小组组成：基金财产清算小组成员由基金管理人、基金托管人、具有从事证券相关业务资格的注册会计师、律师以及中国证监会指定的人员组成。基金财产清算小组可以聘用必要的工作人员。</w:t>
      </w:r>
    </w:p>
    <w:p w:rsidR="00817F43" w:rsidRDefault="00817F43" w:rsidP="00817F43">
      <w:pPr>
        <w:pStyle w:val="-"/>
        <w:ind w:firstLine="420"/>
      </w:pPr>
      <w:r>
        <w:rPr>
          <w:rFonts w:hint="eastAsia"/>
        </w:rPr>
        <w:t>4、基金财产清算小组职责：基金财产清算小组负责基金财产的保管、清理、估价、变现和分配。基金财产清算小组可以依法进行必要的民事活动。</w:t>
      </w:r>
    </w:p>
    <w:p w:rsidR="00817F43" w:rsidRDefault="00817F43" w:rsidP="00817F43">
      <w:pPr>
        <w:pStyle w:val="-"/>
        <w:ind w:firstLine="420"/>
      </w:pPr>
      <w:r>
        <w:rPr>
          <w:rFonts w:hint="eastAsia"/>
        </w:rPr>
        <w:t>5、基金财产清算程序：</w:t>
      </w:r>
    </w:p>
    <w:p w:rsidR="00817F43" w:rsidRDefault="00817F43" w:rsidP="00817F43">
      <w:pPr>
        <w:pStyle w:val="-"/>
        <w:ind w:firstLine="420"/>
      </w:pPr>
      <w:r>
        <w:rPr>
          <w:rFonts w:hint="eastAsia"/>
        </w:rPr>
        <w:t>（1）《基金合同》终止情形出现时，由基金财产清算小组统一接管基金；</w:t>
      </w:r>
    </w:p>
    <w:p w:rsidR="00817F43" w:rsidRDefault="00817F43" w:rsidP="00817F43">
      <w:pPr>
        <w:pStyle w:val="-"/>
        <w:ind w:firstLine="420"/>
      </w:pPr>
      <w:r>
        <w:rPr>
          <w:rFonts w:hint="eastAsia"/>
        </w:rPr>
        <w:t>（2）对基金财产和债权债务进行清理和确认；</w:t>
      </w:r>
    </w:p>
    <w:p w:rsidR="00817F43" w:rsidRDefault="00817F43" w:rsidP="00817F43">
      <w:pPr>
        <w:pStyle w:val="-"/>
        <w:ind w:firstLine="420"/>
      </w:pPr>
      <w:r>
        <w:rPr>
          <w:rFonts w:hint="eastAsia"/>
        </w:rPr>
        <w:t>（3）对基金财产进行估值和变现；</w:t>
      </w:r>
    </w:p>
    <w:p w:rsidR="00817F43" w:rsidRDefault="00817F43" w:rsidP="00817F43">
      <w:pPr>
        <w:pStyle w:val="-"/>
        <w:ind w:firstLine="420"/>
      </w:pPr>
      <w:r>
        <w:rPr>
          <w:rFonts w:hint="eastAsia"/>
        </w:rPr>
        <w:t>（4）制作清算报告；</w:t>
      </w:r>
    </w:p>
    <w:p w:rsidR="00817F43" w:rsidRDefault="00817F43" w:rsidP="00817F43">
      <w:pPr>
        <w:pStyle w:val="-"/>
        <w:ind w:firstLine="420"/>
      </w:pPr>
      <w:r>
        <w:rPr>
          <w:rFonts w:hint="eastAsia"/>
        </w:rPr>
        <w:t>（5）聘请会计师事务所对清算报告进行外部审计，聘请律师事务所对清算报告出具法律意见书；</w:t>
      </w:r>
    </w:p>
    <w:p w:rsidR="00817F43" w:rsidRDefault="00817F43" w:rsidP="00817F43">
      <w:pPr>
        <w:pStyle w:val="-"/>
        <w:ind w:firstLine="420"/>
      </w:pPr>
      <w:r>
        <w:rPr>
          <w:rFonts w:hint="eastAsia"/>
        </w:rPr>
        <w:lastRenderedPageBreak/>
        <w:t>（6）将清算报告报告中国证监会备案并公告；</w:t>
      </w:r>
    </w:p>
    <w:p w:rsidR="00817F43" w:rsidRDefault="00817F43" w:rsidP="00817F43">
      <w:pPr>
        <w:pStyle w:val="-"/>
        <w:ind w:firstLine="420"/>
      </w:pPr>
      <w:r>
        <w:rPr>
          <w:rFonts w:hint="eastAsia"/>
        </w:rPr>
        <w:t>（7）对基金剩余财产进行分配。</w:t>
      </w:r>
    </w:p>
    <w:p w:rsidR="00817F43" w:rsidRDefault="00817F43" w:rsidP="00817F43">
      <w:pPr>
        <w:pStyle w:val="-"/>
        <w:ind w:firstLine="420"/>
      </w:pPr>
      <w:r>
        <w:rPr>
          <w:rFonts w:hint="eastAsia"/>
        </w:rPr>
        <w:t>6、基金财产清算的期限为6个月，但因本基金所持证券的流动性受到限制而不能及时变现的，清算期限相应顺延。</w:t>
      </w:r>
    </w:p>
    <w:p w:rsidR="00817F43" w:rsidRDefault="00817F43" w:rsidP="00817F43">
      <w:pPr>
        <w:pStyle w:val="-"/>
        <w:ind w:firstLine="420"/>
      </w:pPr>
      <w:r>
        <w:rPr>
          <w:rFonts w:hint="eastAsia"/>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817F43" w:rsidRDefault="00817F43" w:rsidP="00817F43">
      <w:pPr>
        <w:pStyle w:val="-"/>
        <w:ind w:firstLine="420"/>
      </w:pPr>
      <w:r>
        <w:rPr>
          <w:rFonts w:hint="eastAsia"/>
        </w:rPr>
        <w:t>7、清算费用</w:t>
      </w:r>
    </w:p>
    <w:p w:rsidR="00817F43" w:rsidRDefault="00817F43" w:rsidP="00817F43">
      <w:pPr>
        <w:pStyle w:val="-"/>
        <w:ind w:firstLine="420"/>
      </w:pPr>
      <w:r>
        <w:rPr>
          <w:rFonts w:hint="eastAsia"/>
        </w:rPr>
        <w:t>清算费用是指基金财产清算小组在进行基金清算过程中发生的所有合理费用，清算费用由基金财产清算小组优先从基金财产中支付。</w:t>
      </w:r>
    </w:p>
    <w:p w:rsidR="00817F43" w:rsidRDefault="00817F43" w:rsidP="00817F43">
      <w:pPr>
        <w:pStyle w:val="-"/>
        <w:ind w:firstLine="420"/>
      </w:pPr>
      <w:r>
        <w:rPr>
          <w:rFonts w:hint="eastAsia"/>
        </w:rPr>
        <w:t>8、基金财产按下列顺序清偿：</w:t>
      </w:r>
    </w:p>
    <w:p w:rsidR="00817F43" w:rsidRDefault="00817F43" w:rsidP="00817F43">
      <w:pPr>
        <w:pStyle w:val="-"/>
        <w:ind w:firstLine="420"/>
      </w:pPr>
      <w:r>
        <w:rPr>
          <w:rFonts w:hint="eastAsia"/>
        </w:rPr>
        <w:t>(1)支付清算费用；</w:t>
      </w:r>
    </w:p>
    <w:p w:rsidR="00817F43" w:rsidRDefault="00817F43" w:rsidP="00817F43">
      <w:pPr>
        <w:pStyle w:val="-"/>
        <w:ind w:firstLine="420"/>
      </w:pPr>
      <w:r>
        <w:rPr>
          <w:rFonts w:hint="eastAsia"/>
        </w:rPr>
        <w:t>(2)交纳所欠税款；</w:t>
      </w:r>
    </w:p>
    <w:p w:rsidR="00817F43" w:rsidRDefault="00817F43" w:rsidP="00817F43">
      <w:pPr>
        <w:pStyle w:val="-"/>
        <w:ind w:firstLine="420"/>
      </w:pPr>
      <w:r>
        <w:rPr>
          <w:rFonts w:hint="eastAsia"/>
        </w:rPr>
        <w:t>(3)清偿基金债务；</w:t>
      </w:r>
    </w:p>
    <w:p w:rsidR="00817F43" w:rsidRDefault="00817F43" w:rsidP="00817F43">
      <w:pPr>
        <w:pStyle w:val="-"/>
        <w:ind w:firstLine="420"/>
      </w:pPr>
      <w:r>
        <w:rPr>
          <w:rFonts w:hint="eastAsia"/>
        </w:rPr>
        <w:t>(4)按基金份额持有人持有的基金份额比例进行分配。</w:t>
      </w:r>
    </w:p>
    <w:p w:rsidR="00817F43" w:rsidRDefault="00817F43" w:rsidP="00817F43">
      <w:pPr>
        <w:pStyle w:val="-"/>
        <w:ind w:firstLine="420"/>
      </w:pPr>
      <w:r>
        <w:rPr>
          <w:rFonts w:hint="eastAsia"/>
        </w:rPr>
        <w:t>基金财产未按前款(1)－(3)项规定清偿前，不分配给基金份额持有人。</w:t>
      </w:r>
    </w:p>
    <w:p w:rsidR="00817F43" w:rsidRDefault="00817F43" w:rsidP="00817F43">
      <w:pPr>
        <w:pStyle w:val="-"/>
        <w:ind w:firstLine="420"/>
      </w:pPr>
      <w:r>
        <w:rPr>
          <w:rFonts w:hint="eastAsia"/>
        </w:rPr>
        <w:t>（三）基金财产清算的公告</w:t>
      </w:r>
    </w:p>
    <w:p w:rsidR="00817F43" w:rsidRDefault="00817F43" w:rsidP="00817F43">
      <w:pPr>
        <w:pStyle w:val="-"/>
        <w:ind w:firstLine="420"/>
      </w:pPr>
      <w:r>
        <w:rPr>
          <w:rFonts w:hint="eastAsia"/>
        </w:rPr>
        <w:t>清算过程中的有关重大事项须及时公告；基金财产清算报告经会计师事务所审计并由律师事务所出具法律意见书后报中国证监会备案并公告。基金财产清算于基金财产清算报告报中国证监会备案后5个工作日内由基金财产清算小组进行公告。</w:t>
      </w:r>
    </w:p>
    <w:p w:rsidR="00817F43" w:rsidRDefault="00817F43" w:rsidP="00817F43">
      <w:pPr>
        <w:pStyle w:val="-"/>
        <w:ind w:firstLine="420"/>
      </w:pPr>
      <w:r>
        <w:rPr>
          <w:rFonts w:hint="eastAsia"/>
        </w:rPr>
        <w:t>（四）基金财产清算账册及文件的保存</w:t>
      </w:r>
    </w:p>
    <w:p w:rsidR="00817F43" w:rsidRDefault="00817F43" w:rsidP="00817F43">
      <w:pPr>
        <w:pStyle w:val="-"/>
        <w:ind w:firstLine="420"/>
      </w:pPr>
      <w:r>
        <w:rPr>
          <w:rFonts w:hint="eastAsia"/>
        </w:rPr>
        <w:t>基金财产清算账册及有关文件由基金托管人保存15年以上。</w:t>
      </w:r>
    </w:p>
    <w:p w:rsidR="00817F43" w:rsidRDefault="00817F43">
      <w:pPr>
        <w:widowControl/>
        <w:jc w:val="left"/>
        <w:rPr>
          <w:rFonts w:ascii="宋体" w:hAnsi="宋体"/>
          <w:color w:val="222222"/>
          <w:kern w:val="0"/>
          <w:szCs w:val="21"/>
          <w:lang w:val="x-none" w:eastAsia="x-none"/>
        </w:rPr>
      </w:pPr>
      <w:r>
        <w:br w:type="page"/>
      </w:r>
    </w:p>
    <w:p w:rsidR="00817F43" w:rsidRDefault="00817F43" w:rsidP="00817F43">
      <w:pPr>
        <w:pStyle w:val="-1"/>
      </w:pPr>
      <w:bookmarkStart w:id="20" w:name="_Toc53733443"/>
      <w:r>
        <w:rPr>
          <w:rFonts w:hint="eastAsia"/>
        </w:rPr>
        <w:lastRenderedPageBreak/>
        <w:t>§</w:t>
      </w:r>
      <w:r>
        <w:t>20 基金份额持有人服务</w:t>
      </w:r>
      <w:bookmarkEnd w:id="20"/>
    </w:p>
    <w:p w:rsidR="00817F43" w:rsidRDefault="00817F43" w:rsidP="00817F43">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817F43" w:rsidRDefault="00817F43" w:rsidP="00817F43">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817F43" w:rsidRDefault="00817F43" w:rsidP="00817F43">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817F43" w:rsidRDefault="00817F43" w:rsidP="00817F43">
      <w:pPr>
        <w:pStyle w:val="-"/>
        <w:ind w:firstLine="420"/>
      </w:pPr>
    </w:p>
    <w:p w:rsidR="00817F43" w:rsidRDefault="00817F43" w:rsidP="00817F43">
      <w:pPr>
        <w:pStyle w:val="-"/>
        <w:ind w:firstLine="420"/>
      </w:pPr>
      <w:r>
        <w:rPr>
          <w:rFonts w:hint="eastAsia"/>
        </w:rPr>
        <w:t>一、基金份额持有人交易资料的发送服务</w:t>
      </w:r>
    </w:p>
    <w:p w:rsidR="00817F43" w:rsidRDefault="00817F43" w:rsidP="00817F43">
      <w:pPr>
        <w:pStyle w:val="-"/>
        <w:ind w:firstLine="420"/>
      </w:pPr>
      <w:r>
        <w:rPr>
          <w:rFonts w:hint="eastAsia"/>
        </w:rPr>
        <w:t>1、电子对账单</w:t>
      </w:r>
    </w:p>
    <w:p w:rsidR="00817F43" w:rsidRDefault="00817F43" w:rsidP="00817F43">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817F43" w:rsidRDefault="00817F43" w:rsidP="00817F43">
      <w:pPr>
        <w:pStyle w:val="-"/>
        <w:ind w:firstLine="420"/>
      </w:pPr>
      <w:r>
        <w:rPr>
          <w:rFonts w:hint="eastAsia"/>
        </w:rPr>
        <w:t>2、其他渠道对账单查询</w:t>
      </w:r>
    </w:p>
    <w:p w:rsidR="00817F43" w:rsidRDefault="00817F43" w:rsidP="00817F43">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817F43" w:rsidRDefault="00817F43" w:rsidP="00817F43">
      <w:pPr>
        <w:pStyle w:val="-"/>
        <w:ind w:firstLine="420"/>
      </w:pPr>
    </w:p>
    <w:p w:rsidR="00817F43" w:rsidRDefault="00817F43" w:rsidP="00817F43">
      <w:pPr>
        <w:pStyle w:val="-"/>
        <w:ind w:firstLine="420"/>
      </w:pPr>
      <w:r>
        <w:rPr>
          <w:rFonts w:hint="eastAsia"/>
        </w:rPr>
        <w:t>二、线上服务</w:t>
      </w:r>
    </w:p>
    <w:p w:rsidR="00817F43" w:rsidRDefault="00817F43" w:rsidP="00817F43">
      <w:pPr>
        <w:pStyle w:val="-"/>
        <w:ind w:firstLine="420"/>
      </w:pPr>
      <w:r>
        <w:rPr>
          <w:rFonts w:hint="eastAsia"/>
        </w:rPr>
        <w:t>通过基金管理人网站（www.nffund.com）、微信公众号（可搜索“南方基金”或“NF4008898899”）或APP客户端，投资人可获得如下服务：</w:t>
      </w:r>
    </w:p>
    <w:p w:rsidR="00817F43" w:rsidRDefault="00817F43" w:rsidP="00817F43">
      <w:pPr>
        <w:pStyle w:val="-"/>
        <w:ind w:firstLine="420"/>
      </w:pPr>
      <w:r>
        <w:rPr>
          <w:rFonts w:hint="eastAsia"/>
        </w:rPr>
        <w:t>1、账户查询服务</w:t>
      </w:r>
    </w:p>
    <w:p w:rsidR="00817F43" w:rsidRDefault="00817F43" w:rsidP="00817F43">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817F43" w:rsidRDefault="00817F43" w:rsidP="00817F43">
      <w:pPr>
        <w:pStyle w:val="-"/>
        <w:ind w:firstLine="420"/>
      </w:pPr>
      <w:r>
        <w:rPr>
          <w:rFonts w:hint="eastAsia"/>
        </w:rPr>
        <w:t>2、网上交易服务</w:t>
      </w:r>
    </w:p>
    <w:p w:rsidR="00817F43" w:rsidRDefault="00817F43" w:rsidP="00817F43">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817F43" w:rsidRDefault="00817F43" w:rsidP="00817F43">
      <w:pPr>
        <w:pStyle w:val="-"/>
        <w:ind w:firstLine="420"/>
      </w:pPr>
      <w:r>
        <w:rPr>
          <w:rFonts w:hint="eastAsia"/>
        </w:rPr>
        <w:t>3、信息查询服务</w:t>
      </w:r>
    </w:p>
    <w:p w:rsidR="00817F43" w:rsidRDefault="00817F43" w:rsidP="00817F43">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817F43" w:rsidRDefault="00817F43" w:rsidP="00817F43">
      <w:pPr>
        <w:pStyle w:val="-"/>
        <w:ind w:firstLine="420"/>
      </w:pPr>
      <w:r>
        <w:rPr>
          <w:rFonts w:hint="eastAsia"/>
        </w:rPr>
        <w:t>4、智能客服服务（7×24小时）</w:t>
      </w:r>
    </w:p>
    <w:p w:rsidR="00817F43" w:rsidRDefault="00817F43" w:rsidP="00817F43">
      <w:pPr>
        <w:pStyle w:val="-"/>
        <w:ind w:firstLine="420"/>
      </w:pPr>
      <w:r>
        <w:rPr>
          <w:rFonts w:hint="eastAsia"/>
        </w:rPr>
        <w:t>投资人可通过基金管理人网站、微信公众号或APP客户端，获得业务规则、净值信息等自助咨询服务。</w:t>
      </w:r>
    </w:p>
    <w:p w:rsidR="00817F43" w:rsidRDefault="00817F43" w:rsidP="00817F43">
      <w:pPr>
        <w:pStyle w:val="-"/>
        <w:ind w:firstLine="420"/>
      </w:pPr>
      <w:r>
        <w:rPr>
          <w:rFonts w:hint="eastAsia"/>
        </w:rPr>
        <w:t>5、网上人工服务</w:t>
      </w:r>
    </w:p>
    <w:p w:rsidR="00817F43" w:rsidRDefault="00817F43" w:rsidP="00817F43">
      <w:pPr>
        <w:pStyle w:val="-"/>
        <w:ind w:firstLine="420"/>
      </w:pPr>
      <w:r>
        <w:rPr>
          <w:rFonts w:hint="eastAsia"/>
        </w:rPr>
        <w:t>投资人可通过基金管理人网站、微信公众号或APP客户端获得投资咨询、业务咨询、信息查询、服务投诉及建议、信息定制等专项服务。</w:t>
      </w:r>
    </w:p>
    <w:p w:rsidR="00817F43" w:rsidRDefault="00817F43" w:rsidP="00817F43">
      <w:pPr>
        <w:pStyle w:val="-"/>
        <w:ind w:firstLine="420"/>
      </w:pPr>
    </w:p>
    <w:p w:rsidR="00817F43" w:rsidRDefault="00817F43" w:rsidP="00817F43">
      <w:pPr>
        <w:pStyle w:val="-"/>
        <w:ind w:firstLine="420"/>
      </w:pPr>
      <w:r>
        <w:rPr>
          <w:rFonts w:hint="eastAsia"/>
        </w:rPr>
        <w:t>三、客户服务中心电话服务</w:t>
      </w:r>
    </w:p>
    <w:p w:rsidR="00817F43" w:rsidRDefault="00817F43" w:rsidP="00817F43">
      <w:pPr>
        <w:pStyle w:val="-"/>
        <w:ind w:firstLine="420"/>
      </w:pPr>
      <w:r>
        <w:rPr>
          <w:rFonts w:hint="eastAsia"/>
        </w:rPr>
        <w:t>投资人拨打基金管理人客户服务中心热线400-889-8899可享有如下服务：</w:t>
      </w:r>
    </w:p>
    <w:p w:rsidR="00817F43" w:rsidRDefault="00817F43" w:rsidP="00817F43">
      <w:pPr>
        <w:pStyle w:val="-"/>
        <w:ind w:firstLine="420"/>
      </w:pPr>
      <w:r>
        <w:rPr>
          <w:rFonts w:hint="eastAsia"/>
        </w:rPr>
        <w:t>1、自助语音服务（7×24小时）：提供基金净值信息、账户信息等自助查询服务。</w:t>
      </w:r>
    </w:p>
    <w:p w:rsidR="00817F43" w:rsidRDefault="00817F43" w:rsidP="00817F43">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817F43" w:rsidRDefault="00817F43" w:rsidP="00817F43">
      <w:pPr>
        <w:pStyle w:val="-"/>
        <w:ind w:firstLine="420"/>
      </w:pPr>
    </w:p>
    <w:p w:rsidR="00817F43" w:rsidRDefault="00817F43" w:rsidP="00817F43">
      <w:pPr>
        <w:pStyle w:val="-"/>
        <w:ind w:firstLine="420"/>
      </w:pPr>
      <w:r>
        <w:rPr>
          <w:rFonts w:hint="eastAsia"/>
        </w:rPr>
        <w:t>四、客户投诉及建议受理服务</w:t>
      </w:r>
    </w:p>
    <w:p w:rsidR="00817F43" w:rsidRDefault="00817F43" w:rsidP="00817F43">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817F43" w:rsidRDefault="00817F43">
      <w:pPr>
        <w:widowControl/>
        <w:jc w:val="left"/>
        <w:rPr>
          <w:rFonts w:ascii="宋体" w:hAnsi="宋体"/>
          <w:color w:val="222222"/>
          <w:kern w:val="0"/>
          <w:szCs w:val="21"/>
          <w:lang w:val="x-none" w:eastAsia="x-none"/>
        </w:rPr>
      </w:pPr>
      <w:r>
        <w:br w:type="page"/>
      </w:r>
    </w:p>
    <w:p w:rsidR="00817F43" w:rsidRDefault="00817F43" w:rsidP="00817F43">
      <w:pPr>
        <w:pStyle w:val="-1"/>
      </w:pPr>
      <w:bookmarkStart w:id="21" w:name="_Toc53733444"/>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817F43" w:rsidTr="00817F43">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817F43" w:rsidRDefault="00817F43" w:rsidP="00817F43">
            <w:pPr>
              <w:jc w:val="center"/>
            </w:pPr>
            <w:r>
              <w:rPr>
                <w:rFonts w:hint="eastAsia"/>
              </w:rPr>
              <w:t>标题</w:t>
            </w:r>
          </w:p>
        </w:tc>
        <w:tc>
          <w:tcPr>
            <w:tcW w:w="4153" w:type="dxa"/>
            <w:vAlign w:val="center"/>
          </w:tcPr>
          <w:p w:rsidR="00817F43" w:rsidRDefault="00817F43" w:rsidP="00817F43">
            <w:pPr>
              <w:jc w:val="center"/>
            </w:pPr>
            <w:r>
              <w:rPr>
                <w:rFonts w:hint="eastAsia"/>
              </w:rPr>
              <w:t>公告日期</w:t>
            </w:r>
          </w:p>
        </w:tc>
      </w:tr>
      <w:tr w:rsidR="00817F43" w:rsidTr="00817F43">
        <w:tc>
          <w:tcPr>
            <w:tcW w:w="4153" w:type="dxa"/>
          </w:tcPr>
          <w:p w:rsidR="00817F43" w:rsidRDefault="00817F43" w:rsidP="00817F43">
            <w:pPr>
              <w:jc w:val="left"/>
            </w:pPr>
            <w:r>
              <w:rPr>
                <w:rFonts w:hint="eastAsia"/>
              </w:rPr>
              <w:t>南方智造未来股票型证券投资基金</w:t>
            </w:r>
            <w:r>
              <w:rPr>
                <w:rFonts w:hint="eastAsia"/>
              </w:rPr>
              <w:t>2020</w:t>
            </w:r>
            <w:r>
              <w:rPr>
                <w:rFonts w:hint="eastAsia"/>
              </w:rPr>
              <w:t>年第</w:t>
            </w:r>
            <w:r>
              <w:rPr>
                <w:rFonts w:hint="eastAsia"/>
              </w:rPr>
              <w:t>2</w:t>
            </w:r>
            <w:r>
              <w:rPr>
                <w:rFonts w:hint="eastAsia"/>
              </w:rPr>
              <w:t>季度报告</w:t>
            </w:r>
          </w:p>
        </w:tc>
        <w:tc>
          <w:tcPr>
            <w:tcW w:w="4153" w:type="dxa"/>
          </w:tcPr>
          <w:p w:rsidR="00817F43" w:rsidRDefault="00817F43" w:rsidP="00817F43">
            <w:pPr>
              <w:jc w:val="left"/>
            </w:pPr>
            <w:r>
              <w:t>2020-07-21</w:t>
            </w:r>
          </w:p>
        </w:tc>
      </w:tr>
      <w:tr w:rsidR="00817F43" w:rsidTr="00817F43">
        <w:tc>
          <w:tcPr>
            <w:tcW w:w="4153" w:type="dxa"/>
          </w:tcPr>
          <w:p w:rsidR="00817F43" w:rsidRDefault="00817F43" w:rsidP="00817F43">
            <w:pPr>
              <w:jc w:val="left"/>
            </w:pPr>
            <w:r>
              <w:rPr>
                <w:rFonts w:hint="eastAsia"/>
              </w:rPr>
              <w:t>南方智造未来股票型证券投资基金</w:t>
            </w:r>
            <w:r>
              <w:rPr>
                <w:rFonts w:hint="eastAsia"/>
              </w:rPr>
              <w:t>2020</w:t>
            </w:r>
            <w:r>
              <w:rPr>
                <w:rFonts w:hint="eastAsia"/>
              </w:rPr>
              <w:t>年第</w:t>
            </w:r>
            <w:r>
              <w:rPr>
                <w:rFonts w:hint="eastAsia"/>
              </w:rPr>
              <w:t>1</w:t>
            </w:r>
            <w:r>
              <w:rPr>
                <w:rFonts w:hint="eastAsia"/>
              </w:rPr>
              <w:t>季度报告</w:t>
            </w:r>
          </w:p>
        </w:tc>
        <w:tc>
          <w:tcPr>
            <w:tcW w:w="4153" w:type="dxa"/>
          </w:tcPr>
          <w:p w:rsidR="00817F43" w:rsidRDefault="00817F43" w:rsidP="00817F43">
            <w:pPr>
              <w:jc w:val="left"/>
            </w:pPr>
            <w:r>
              <w:t>2020-04-21</w:t>
            </w:r>
          </w:p>
        </w:tc>
      </w:tr>
      <w:tr w:rsidR="00817F43" w:rsidTr="00817F43">
        <w:tc>
          <w:tcPr>
            <w:tcW w:w="4153" w:type="dxa"/>
          </w:tcPr>
          <w:p w:rsidR="00817F43" w:rsidRDefault="00817F43" w:rsidP="00817F43">
            <w:pPr>
              <w:jc w:val="left"/>
            </w:pPr>
            <w:r>
              <w:rPr>
                <w:rFonts w:hint="eastAsia"/>
              </w:rPr>
              <w:t>南方智造未来股票型证券投资基金</w:t>
            </w:r>
            <w:r>
              <w:rPr>
                <w:rFonts w:hint="eastAsia"/>
              </w:rPr>
              <w:t>2019</w:t>
            </w:r>
            <w:r>
              <w:rPr>
                <w:rFonts w:hint="eastAsia"/>
              </w:rPr>
              <w:t>年年度报告</w:t>
            </w:r>
          </w:p>
        </w:tc>
        <w:tc>
          <w:tcPr>
            <w:tcW w:w="4153" w:type="dxa"/>
          </w:tcPr>
          <w:p w:rsidR="00817F43" w:rsidRDefault="00817F43" w:rsidP="00817F43">
            <w:pPr>
              <w:jc w:val="left"/>
            </w:pPr>
            <w:r>
              <w:t>2020-03-31</w:t>
            </w:r>
          </w:p>
        </w:tc>
      </w:tr>
      <w:tr w:rsidR="00817F43" w:rsidTr="00817F43">
        <w:tc>
          <w:tcPr>
            <w:tcW w:w="4153" w:type="dxa"/>
          </w:tcPr>
          <w:p w:rsidR="00817F43" w:rsidRDefault="00817F43" w:rsidP="00817F43">
            <w:pPr>
              <w:jc w:val="left"/>
            </w:pPr>
            <w:r>
              <w:rPr>
                <w:rFonts w:hint="eastAsia"/>
              </w:rPr>
              <w:t>南方智造未来股票型证券投资基金恢复大额申购、定投和转换转入业务的公告</w:t>
            </w:r>
          </w:p>
        </w:tc>
        <w:tc>
          <w:tcPr>
            <w:tcW w:w="4153" w:type="dxa"/>
          </w:tcPr>
          <w:p w:rsidR="00817F43" w:rsidRDefault="00817F43" w:rsidP="00817F43">
            <w:pPr>
              <w:jc w:val="left"/>
            </w:pPr>
            <w:r>
              <w:t>2020-03-30</w:t>
            </w:r>
          </w:p>
        </w:tc>
      </w:tr>
      <w:tr w:rsidR="00817F43" w:rsidTr="00817F43">
        <w:tc>
          <w:tcPr>
            <w:tcW w:w="4153" w:type="dxa"/>
          </w:tcPr>
          <w:p w:rsidR="00817F43" w:rsidRDefault="00817F43" w:rsidP="00817F43">
            <w:pPr>
              <w:jc w:val="left"/>
            </w:pPr>
            <w:r>
              <w:rPr>
                <w:rFonts w:hint="eastAsia"/>
              </w:rPr>
              <w:t>南方智造未来股票型证券投资基金分红公告</w:t>
            </w:r>
          </w:p>
        </w:tc>
        <w:tc>
          <w:tcPr>
            <w:tcW w:w="4153" w:type="dxa"/>
          </w:tcPr>
          <w:p w:rsidR="00817F43" w:rsidRDefault="00817F43" w:rsidP="00817F43">
            <w:pPr>
              <w:jc w:val="left"/>
            </w:pPr>
            <w:r>
              <w:t>2020-03-25</w:t>
            </w:r>
          </w:p>
        </w:tc>
      </w:tr>
      <w:tr w:rsidR="00817F43" w:rsidTr="00817F43">
        <w:tc>
          <w:tcPr>
            <w:tcW w:w="4153" w:type="dxa"/>
          </w:tcPr>
          <w:p w:rsidR="00817F43" w:rsidRDefault="00817F43" w:rsidP="00817F43">
            <w:pPr>
              <w:jc w:val="left"/>
            </w:pPr>
            <w:r>
              <w:rPr>
                <w:rFonts w:hint="eastAsia"/>
              </w:rPr>
              <w:t>南方智造未来股票型证券投资基金限制大额申购、定投和转换转入业务的公告</w:t>
            </w:r>
          </w:p>
        </w:tc>
        <w:tc>
          <w:tcPr>
            <w:tcW w:w="4153" w:type="dxa"/>
          </w:tcPr>
          <w:p w:rsidR="00817F43" w:rsidRDefault="00817F43" w:rsidP="00817F43">
            <w:pPr>
              <w:jc w:val="left"/>
            </w:pPr>
            <w:r>
              <w:t>2020-03-24</w:t>
            </w:r>
          </w:p>
        </w:tc>
      </w:tr>
      <w:tr w:rsidR="00817F43" w:rsidTr="00817F43">
        <w:tc>
          <w:tcPr>
            <w:tcW w:w="4153" w:type="dxa"/>
          </w:tcPr>
          <w:p w:rsidR="00817F43" w:rsidRDefault="00817F43" w:rsidP="00817F43">
            <w:pPr>
              <w:jc w:val="left"/>
            </w:pPr>
            <w:r>
              <w:rPr>
                <w:rFonts w:hint="eastAsia"/>
              </w:rPr>
              <w:t>南方基金关于旗下部分基金增加东方财富证券为销售机构及开通相关业务的公告</w:t>
            </w:r>
          </w:p>
        </w:tc>
        <w:tc>
          <w:tcPr>
            <w:tcW w:w="4153" w:type="dxa"/>
          </w:tcPr>
          <w:p w:rsidR="00817F43" w:rsidRDefault="00817F43" w:rsidP="00817F43">
            <w:pPr>
              <w:jc w:val="left"/>
            </w:pPr>
            <w:r>
              <w:t>2020-03-10</w:t>
            </w:r>
          </w:p>
        </w:tc>
      </w:tr>
      <w:tr w:rsidR="00817F43" w:rsidTr="00817F43">
        <w:tc>
          <w:tcPr>
            <w:tcW w:w="4153" w:type="dxa"/>
          </w:tcPr>
          <w:p w:rsidR="00817F43" w:rsidRDefault="00817F43" w:rsidP="00817F43">
            <w:pPr>
              <w:jc w:val="left"/>
            </w:pPr>
            <w:r>
              <w:rPr>
                <w:rFonts w:hint="eastAsia"/>
              </w:rPr>
              <w:t>南方智造未来股票型证券投资基金恢复大额申购、定投和转换转入业务的公告</w:t>
            </w:r>
          </w:p>
        </w:tc>
        <w:tc>
          <w:tcPr>
            <w:tcW w:w="4153" w:type="dxa"/>
          </w:tcPr>
          <w:p w:rsidR="00817F43" w:rsidRDefault="00817F43" w:rsidP="00817F43">
            <w:pPr>
              <w:jc w:val="left"/>
            </w:pPr>
            <w:r>
              <w:t>2020-03-04</w:t>
            </w:r>
          </w:p>
        </w:tc>
      </w:tr>
      <w:tr w:rsidR="00817F43" w:rsidTr="00817F43">
        <w:tc>
          <w:tcPr>
            <w:tcW w:w="4153" w:type="dxa"/>
          </w:tcPr>
          <w:p w:rsidR="00817F43" w:rsidRDefault="00817F43" w:rsidP="00817F43">
            <w:pPr>
              <w:jc w:val="left"/>
            </w:pPr>
            <w:r>
              <w:rPr>
                <w:rFonts w:hint="eastAsia"/>
              </w:rPr>
              <w:t>南方智造未来股票型证券投资基金分红公告</w:t>
            </w:r>
          </w:p>
        </w:tc>
        <w:tc>
          <w:tcPr>
            <w:tcW w:w="4153" w:type="dxa"/>
          </w:tcPr>
          <w:p w:rsidR="00817F43" w:rsidRDefault="00817F43" w:rsidP="00817F43">
            <w:pPr>
              <w:jc w:val="left"/>
            </w:pPr>
            <w:r>
              <w:t>2020-02-28</w:t>
            </w:r>
          </w:p>
        </w:tc>
      </w:tr>
      <w:tr w:rsidR="00817F43" w:rsidTr="00817F43">
        <w:tc>
          <w:tcPr>
            <w:tcW w:w="4153" w:type="dxa"/>
          </w:tcPr>
          <w:p w:rsidR="00817F43" w:rsidRDefault="00817F43" w:rsidP="00817F43">
            <w:pPr>
              <w:jc w:val="left"/>
            </w:pPr>
            <w:r>
              <w:rPr>
                <w:rFonts w:hint="eastAsia"/>
              </w:rPr>
              <w:t>南方南方智造未来股票型证券投资基金限制大额申购、定投和转换转入业务的公告</w:t>
            </w:r>
          </w:p>
        </w:tc>
        <w:tc>
          <w:tcPr>
            <w:tcW w:w="4153" w:type="dxa"/>
          </w:tcPr>
          <w:p w:rsidR="00817F43" w:rsidRDefault="00817F43" w:rsidP="00817F43">
            <w:pPr>
              <w:jc w:val="left"/>
            </w:pPr>
            <w:r>
              <w:t>2020-02-27</w:t>
            </w:r>
          </w:p>
        </w:tc>
      </w:tr>
    </w:tbl>
    <w:p w:rsidR="00817F43" w:rsidRDefault="00817F43" w:rsidP="00817F43">
      <w:pPr>
        <w:pStyle w:val="-"/>
        <w:ind w:firstLine="420"/>
      </w:pPr>
      <w:r>
        <w:rPr>
          <w:rFonts w:hint="eastAsia"/>
        </w:rPr>
        <w:t>注：其他披露事项详见基金管理人发布的相关公告</w:t>
      </w:r>
    </w:p>
    <w:p w:rsidR="00817F43" w:rsidRDefault="00817F43">
      <w:pPr>
        <w:widowControl/>
        <w:jc w:val="left"/>
        <w:rPr>
          <w:rFonts w:ascii="宋体" w:hAnsi="宋体"/>
          <w:color w:val="222222"/>
          <w:kern w:val="0"/>
          <w:szCs w:val="21"/>
          <w:lang w:val="x-none" w:eastAsia="x-none"/>
        </w:rPr>
      </w:pPr>
      <w:r>
        <w:br w:type="page"/>
      </w:r>
    </w:p>
    <w:p w:rsidR="00817F43" w:rsidRDefault="00817F43" w:rsidP="00817F43">
      <w:pPr>
        <w:pStyle w:val="-1"/>
      </w:pPr>
      <w:bookmarkStart w:id="22" w:name="_Toc53733445"/>
      <w:r>
        <w:rPr>
          <w:rFonts w:hint="eastAsia"/>
        </w:rPr>
        <w:lastRenderedPageBreak/>
        <w:t>§</w:t>
      </w:r>
      <w:r>
        <w:t>22 招募说明书存放及其查阅方式</w:t>
      </w:r>
      <w:bookmarkEnd w:id="22"/>
    </w:p>
    <w:p w:rsidR="00817F43" w:rsidRDefault="00817F43" w:rsidP="00817F43">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817F43" w:rsidRDefault="00817F43" w:rsidP="00817F43">
      <w:pPr>
        <w:pStyle w:val="-"/>
        <w:ind w:firstLine="420"/>
      </w:pPr>
      <w:r>
        <w:rPr>
          <w:rFonts w:hint="eastAsia"/>
        </w:rPr>
        <w:t>基金管理人和基金托管人保证文本的内容与所公告的内容完全一致。</w:t>
      </w:r>
    </w:p>
    <w:p w:rsidR="00817F43" w:rsidRDefault="00817F43">
      <w:pPr>
        <w:widowControl/>
        <w:jc w:val="left"/>
        <w:rPr>
          <w:rFonts w:ascii="宋体" w:hAnsi="宋体"/>
          <w:color w:val="222222"/>
          <w:kern w:val="0"/>
          <w:szCs w:val="21"/>
          <w:lang w:val="x-none" w:eastAsia="x-none"/>
        </w:rPr>
      </w:pPr>
      <w:r>
        <w:br w:type="page"/>
      </w:r>
    </w:p>
    <w:p w:rsidR="00817F43" w:rsidRDefault="00817F43" w:rsidP="00817F43">
      <w:pPr>
        <w:pStyle w:val="-1"/>
      </w:pPr>
      <w:bookmarkStart w:id="23" w:name="_Toc53733446"/>
      <w:r>
        <w:rPr>
          <w:rFonts w:hint="eastAsia"/>
        </w:rPr>
        <w:lastRenderedPageBreak/>
        <w:t>§</w:t>
      </w:r>
      <w:r>
        <w:t>23 备查文件</w:t>
      </w:r>
      <w:bookmarkEnd w:id="23"/>
    </w:p>
    <w:p w:rsidR="00817F43" w:rsidRDefault="00817F43" w:rsidP="00817F43">
      <w:pPr>
        <w:pStyle w:val="-"/>
        <w:ind w:firstLine="420"/>
      </w:pPr>
      <w:r>
        <w:rPr>
          <w:rFonts w:hint="eastAsia"/>
        </w:rPr>
        <w:t>1、中国证监会准予本基金募集注册的文件</w:t>
      </w:r>
    </w:p>
    <w:p w:rsidR="00817F43" w:rsidRDefault="00817F43" w:rsidP="00817F43">
      <w:pPr>
        <w:pStyle w:val="-"/>
        <w:ind w:firstLine="420"/>
      </w:pPr>
      <w:r>
        <w:rPr>
          <w:rFonts w:hint="eastAsia"/>
        </w:rPr>
        <w:t>2、《南方智造未来股票型证券投资基金基金合同》</w:t>
      </w:r>
    </w:p>
    <w:p w:rsidR="00817F43" w:rsidRDefault="00817F43" w:rsidP="00817F43">
      <w:pPr>
        <w:pStyle w:val="-"/>
        <w:ind w:firstLine="420"/>
      </w:pPr>
      <w:r>
        <w:rPr>
          <w:rFonts w:hint="eastAsia"/>
        </w:rPr>
        <w:t>3、《南方智造未来股票型证券投资基金托管协议》</w:t>
      </w:r>
    </w:p>
    <w:p w:rsidR="00817F43" w:rsidRDefault="00817F43" w:rsidP="00817F43">
      <w:pPr>
        <w:pStyle w:val="-"/>
        <w:ind w:firstLine="420"/>
      </w:pPr>
      <w:r>
        <w:rPr>
          <w:rFonts w:hint="eastAsia"/>
        </w:rPr>
        <w:t>4、《南方基金管理股份有限公司开放式基金业务规则》</w:t>
      </w:r>
    </w:p>
    <w:p w:rsidR="00817F43" w:rsidRDefault="00817F43" w:rsidP="00817F43">
      <w:pPr>
        <w:pStyle w:val="-"/>
        <w:ind w:firstLine="420"/>
      </w:pPr>
      <w:r>
        <w:rPr>
          <w:rFonts w:hint="eastAsia"/>
        </w:rPr>
        <w:t>5、法律意见书</w:t>
      </w:r>
    </w:p>
    <w:p w:rsidR="00817F43" w:rsidRDefault="00817F43" w:rsidP="00817F43">
      <w:pPr>
        <w:pStyle w:val="-"/>
        <w:ind w:firstLine="420"/>
      </w:pPr>
      <w:r>
        <w:rPr>
          <w:rFonts w:hint="eastAsia"/>
        </w:rPr>
        <w:t>6、基金管理人业务资格批件、营业执照</w:t>
      </w:r>
    </w:p>
    <w:p w:rsidR="00817F43" w:rsidRDefault="00817F43" w:rsidP="00817F43">
      <w:pPr>
        <w:pStyle w:val="-"/>
        <w:ind w:firstLine="420"/>
      </w:pPr>
      <w:r>
        <w:rPr>
          <w:rFonts w:hint="eastAsia"/>
        </w:rPr>
        <w:t>7、基金托管人业务资格批件、营业执照</w:t>
      </w:r>
    </w:p>
    <w:p w:rsidR="00817F43" w:rsidRDefault="00817F43" w:rsidP="00817F43">
      <w:pPr>
        <w:pStyle w:val="-"/>
        <w:ind w:firstLine="420"/>
      </w:pPr>
      <w:r>
        <w:rPr>
          <w:rFonts w:hint="eastAsia"/>
        </w:rPr>
        <w:t>8、中国证监会要求的其他文件</w:t>
      </w:r>
    </w:p>
    <w:p w:rsidR="00817F43" w:rsidRDefault="00817F43" w:rsidP="00817F43">
      <w:pPr>
        <w:pStyle w:val="-"/>
        <w:ind w:firstLine="420"/>
      </w:pPr>
    </w:p>
    <w:p w:rsidR="00F45ADF" w:rsidRDefault="00F45ADF" w:rsidP="005C29BB"/>
    <w:p w:rsidR="00E71210" w:rsidRPr="00DC4793" w:rsidRDefault="00E71210" w:rsidP="00DC4793">
      <w:pPr>
        <w:jc w:val="left"/>
      </w:pPr>
      <w:bookmarkStart w:id="24" w:name="_GoBack"/>
      <w:bookmarkEnd w:id="24"/>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3A2" w:rsidRDefault="008123A2" w:rsidP="00FE4503">
      <w:r>
        <w:separator/>
      </w:r>
    </w:p>
  </w:endnote>
  <w:endnote w:type="continuationSeparator" w:id="0">
    <w:p w:rsidR="008123A2" w:rsidRDefault="008123A2"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43" w:rsidRDefault="00817F4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4B0D3F" w:rsidRPr="004B0D3F">
      <w:rPr>
        <w:noProof/>
        <w:lang w:val="zh-CN"/>
      </w:rPr>
      <w:t>130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43" w:rsidRDefault="00817F4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3A2" w:rsidRDefault="008123A2" w:rsidP="00FE4503">
      <w:r>
        <w:separator/>
      </w:r>
    </w:p>
  </w:footnote>
  <w:footnote w:type="continuationSeparator" w:id="0">
    <w:p w:rsidR="008123A2" w:rsidRDefault="008123A2"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43" w:rsidRDefault="00817F4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817F43" w:rsidP="00666D57">
    <w:pPr>
      <w:pStyle w:val="a7"/>
      <w:jc w:val="right"/>
    </w:pPr>
    <w:r>
      <w:rPr>
        <w:rFonts w:hint="eastAsia"/>
      </w:rPr>
      <w:t>南方智造未来股票型证券投资基金招募说明书（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43" w:rsidRDefault="00817F4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B0D3F"/>
    <w:rsid w:val="004D4CE7"/>
    <w:rsid w:val="004E6044"/>
    <w:rsid w:val="004E63CE"/>
    <w:rsid w:val="005239C3"/>
    <w:rsid w:val="00585F02"/>
    <w:rsid w:val="005C097D"/>
    <w:rsid w:val="005C29BB"/>
    <w:rsid w:val="005F0BD0"/>
    <w:rsid w:val="00666D57"/>
    <w:rsid w:val="00764F77"/>
    <w:rsid w:val="007D3B13"/>
    <w:rsid w:val="00800FA0"/>
    <w:rsid w:val="008123A2"/>
    <w:rsid w:val="00817F43"/>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E32155"/>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45217-5B30-49D2-BB90-E6D95C50D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15453</Words>
  <Characters>88087</Characters>
  <Application>Microsoft Office Word</Application>
  <DocSecurity>0</DocSecurity>
  <Lines>734</Lines>
  <Paragraphs>206</Paragraphs>
  <ScaleCrop>false</ScaleCrop>
  <Company>MC SYSTEM</Company>
  <LinksUpToDate>false</LinksUpToDate>
  <CharactersWithSpaces>103334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许哲豪</cp:lastModifiedBy>
  <cp:revision>4</cp:revision>
  <dcterms:created xsi:type="dcterms:W3CDTF">2020-10-16T01:36:00Z</dcterms:created>
  <dcterms:modified xsi:type="dcterms:W3CDTF">2020-10-16T02:48:00Z</dcterms:modified>
</cp:coreProperties>
</file>